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7015" w14:textId="77777777" w:rsidR="00EB3757" w:rsidRDefault="00EB3757" w:rsidP="0054644E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Calibri" w:hAnsi="Calibri" w:cs="Arial"/>
          <w:i/>
          <w:sz w:val="20"/>
          <w:szCs w:val="20"/>
        </w:rPr>
      </w:pPr>
    </w:p>
    <w:p w14:paraId="49B4490E" w14:textId="32A98C93" w:rsidR="0054644E" w:rsidRPr="00E226BE" w:rsidRDefault="0054644E" w:rsidP="006A5A3C">
      <w:pPr>
        <w:pStyle w:val="pkt"/>
        <w:pBdr>
          <w:top w:val="single" w:sz="4" w:space="1" w:color="auto"/>
        </w:pBdr>
        <w:autoSpaceDE w:val="0"/>
        <w:autoSpaceDN w:val="0"/>
        <w:spacing w:before="0" w:after="0"/>
        <w:ind w:left="0" w:firstLine="0"/>
        <w:jc w:val="center"/>
        <w:rPr>
          <w:rFonts w:ascii="Calibri" w:hAnsi="Calibri" w:cs="Arial"/>
          <w:i/>
          <w:sz w:val="20"/>
          <w:szCs w:val="20"/>
        </w:rPr>
      </w:pPr>
      <w:r w:rsidRPr="008E12A7">
        <w:rPr>
          <w:rFonts w:ascii="Calibri" w:hAnsi="Calibri" w:cs="Arial"/>
          <w:i/>
          <w:sz w:val="20"/>
          <w:szCs w:val="20"/>
        </w:rPr>
        <w:t xml:space="preserve">Zamawiający </w:t>
      </w:r>
      <w:r w:rsidR="00E80487">
        <w:rPr>
          <w:rFonts w:ascii="Calibri" w:hAnsi="Calibri" w:cs="Arial"/>
          <w:i/>
          <w:sz w:val="20"/>
          <w:szCs w:val="20"/>
        </w:rPr>
        <w:t>–</w:t>
      </w:r>
      <w:r w:rsidRPr="008E12A7">
        <w:rPr>
          <w:rFonts w:ascii="Calibri" w:hAnsi="Calibri" w:cs="Arial"/>
          <w:i/>
          <w:sz w:val="20"/>
          <w:szCs w:val="20"/>
        </w:rPr>
        <w:t xml:space="preserve"> </w:t>
      </w:r>
      <w:r w:rsidR="00E80487">
        <w:rPr>
          <w:rFonts w:ascii="Calibri" w:hAnsi="Calibri" w:cs="Arial"/>
          <w:i/>
          <w:sz w:val="20"/>
          <w:szCs w:val="20"/>
        </w:rPr>
        <w:t>Agencja Rozwoju Małopolski Zachodniej S.A.</w:t>
      </w:r>
    </w:p>
    <w:p w14:paraId="24638B55" w14:textId="77777777" w:rsidR="0054644E" w:rsidRDefault="0054644E" w:rsidP="0054644E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Calibri" w:hAnsi="Calibri" w:cs="Arial"/>
          <w:i/>
          <w:sz w:val="20"/>
          <w:szCs w:val="20"/>
        </w:rPr>
      </w:pPr>
      <w:r w:rsidRPr="00E226BE">
        <w:rPr>
          <w:rFonts w:ascii="Calibri" w:hAnsi="Calibri" w:cs="Arial"/>
          <w:i/>
          <w:sz w:val="20"/>
          <w:szCs w:val="20"/>
        </w:rPr>
        <w:t>Postępowanie o udzielenie zamówienia na</w:t>
      </w:r>
      <w:r>
        <w:rPr>
          <w:rFonts w:ascii="Calibri" w:hAnsi="Calibri" w:cs="Arial"/>
          <w:i/>
          <w:sz w:val="20"/>
          <w:szCs w:val="20"/>
        </w:rPr>
        <w:t xml:space="preserve"> zadanie</w:t>
      </w:r>
    </w:p>
    <w:p w14:paraId="7E9B37A7" w14:textId="04B1D3E4" w:rsidR="006A5A3C" w:rsidRDefault="0054644E" w:rsidP="00E80487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Calibri" w:hAnsi="Calibri" w:cs="Arial"/>
          <w:b/>
          <w:i/>
          <w:iCs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pn</w:t>
      </w:r>
      <w:r w:rsidRPr="0038601C">
        <w:rPr>
          <w:rFonts w:ascii="Calibri" w:hAnsi="Calibri" w:cs="Arial"/>
          <w:sz w:val="20"/>
          <w:szCs w:val="20"/>
        </w:rPr>
        <w:t xml:space="preserve">. </w:t>
      </w:r>
      <w:bookmarkStart w:id="0" w:name="_Hlk67642826"/>
      <w:r w:rsidRPr="007566E2">
        <w:rPr>
          <w:rFonts w:ascii="Calibri" w:hAnsi="Calibri" w:cs="Arial"/>
          <w:b/>
          <w:i/>
          <w:iCs/>
          <w:sz w:val="20"/>
          <w:szCs w:val="20"/>
        </w:rPr>
        <w:t>„</w:t>
      </w:r>
      <w:r w:rsidR="00E80487" w:rsidRPr="0041340A">
        <w:rPr>
          <w:rFonts w:cs="Arial"/>
          <w:b/>
          <w:szCs w:val="20"/>
        </w:rPr>
        <w:t>Organizacja misji gospodarczej dla</w:t>
      </w:r>
      <w:r w:rsidR="00E80487">
        <w:rPr>
          <w:rFonts w:cs="Arial"/>
          <w:b/>
          <w:szCs w:val="20"/>
        </w:rPr>
        <w:t xml:space="preserve"> przedstawicieli małopolskich Jednostek Samorządu Terytorialnego </w:t>
      </w:r>
      <w:r w:rsidR="00E80487" w:rsidRPr="0041340A">
        <w:rPr>
          <w:rFonts w:cs="Arial"/>
          <w:b/>
          <w:szCs w:val="20"/>
        </w:rPr>
        <w:t xml:space="preserve">do </w:t>
      </w:r>
      <w:r w:rsidR="00E80487">
        <w:rPr>
          <w:rFonts w:cs="Arial"/>
          <w:b/>
          <w:szCs w:val="20"/>
        </w:rPr>
        <w:t>Niemiec</w:t>
      </w:r>
      <w:r w:rsidR="00E80487" w:rsidRPr="0041340A">
        <w:rPr>
          <w:rFonts w:cs="Arial"/>
          <w:b/>
          <w:szCs w:val="20"/>
        </w:rPr>
        <w:t xml:space="preserve"> </w:t>
      </w:r>
      <w:r w:rsidR="00E80487">
        <w:rPr>
          <w:rFonts w:cs="Arial"/>
          <w:b/>
          <w:szCs w:val="20"/>
        </w:rPr>
        <w:t>na</w:t>
      </w:r>
      <w:r w:rsidR="00E80487" w:rsidRPr="0041340A">
        <w:rPr>
          <w:rFonts w:cs="Arial"/>
          <w:b/>
          <w:szCs w:val="20"/>
        </w:rPr>
        <w:t xml:space="preserve"> </w:t>
      </w:r>
      <w:r w:rsidR="00E80487">
        <w:rPr>
          <w:rFonts w:cs="Arial"/>
          <w:b/>
          <w:szCs w:val="20"/>
        </w:rPr>
        <w:t>Targi Expo Real 2021 (Monachium)</w:t>
      </w:r>
      <w:r w:rsidR="005A5B8A">
        <w:rPr>
          <w:rFonts w:ascii="Calibri" w:hAnsi="Calibri" w:cs="Arial"/>
          <w:b/>
          <w:i/>
          <w:iCs/>
          <w:sz w:val="20"/>
          <w:szCs w:val="20"/>
        </w:rPr>
        <w:t xml:space="preserve"> </w:t>
      </w:r>
    </w:p>
    <w:p w14:paraId="0C5BDFC0" w14:textId="2D243C7E" w:rsidR="0054644E" w:rsidRPr="00D13359" w:rsidRDefault="005A5B8A" w:rsidP="00F841E0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i/>
          <w:iCs/>
          <w:sz w:val="20"/>
          <w:szCs w:val="20"/>
        </w:rPr>
        <w:t>w terminie 1</w:t>
      </w:r>
      <w:r w:rsidR="00E80487">
        <w:rPr>
          <w:rFonts w:ascii="Calibri" w:hAnsi="Calibri" w:cs="Arial"/>
          <w:b/>
          <w:i/>
          <w:iCs/>
          <w:sz w:val="20"/>
          <w:szCs w:val="20"/>
        </w:rPr>
        <w:t>1</w:t>
      </w:r>
      <w:r>
        <w:rPr>
          <w:rFonts w:ascii="Calibri" w:hAnsi="Calibri" w:cs="Arial"/>
          <w:b/>
          <w:i/>
          <w:iCs/>
          <w:sz w:val="20"/>
          <w:szCs w:val="20"/>
        </w:rPr>
        <w:t>-1</w:t>
      </w:r>
      <w:r w:rsidR="00E80487">
        <w:rPr>
          <w:rFonts w:ascii="Calibri" w:hAnsi="Calibri" w:cs="Arial"/>
          <w:b/>
          <w:i/>
          <w:iCs/>
          <w:sz w:val="20"/>
          <w:szCs w:val="20"/>
        </w:rPr>
        <w:t>3</w:t>
      </w:r>
      <w:r>
        <w:rPr>
          <w:rFonts w:ascii="Calibri" w:hAnsi="Calibri" w:cs="Arial"/>
          <w:b/>
          <w:i/>
          <w:iCs/>
          <w:sz w:val="20"/>
          <w:szCs w:val="20"/>
        </w:rPr>
        <w:t xml:space="preserve"> </w:t>
      </w:r>
      <w:r w:rsidR="00E80487">
        <w:rPr>
          <w:rFonts w:ascii="Calibri" w:hAnsi="Calibri" w:cs="Arial"/>
          <w:b/>
          <w:i/>
          <w:iCs/>
          <w:sz w:val="20"/>
          <w:szCs w:val="20"/>
        </w:rPr>
        <w:t>października</w:t>
      </w:r>
      <w:r>
        <w:rPr>
          <w:rFonts w:ascii="Calibri" w:hAnsi="Calibri" w:cs="Arial"/>
          <w:b/>
          <w:i/>
          <w:iCs/>
          <w:sz w:val="20"/>
          <w:szCs w:val="20"/>
        </w:rPr>
        <w:t xml:space="preserve"> 2021 r.</w:t>
      </w:r>
      <w:r w:rsidR="00D13359" w:rsidRPr="007566E2">
        <w:rPr>
          <w:rFonts w:ascii="Calibri" w:hAnsi="Calibri" w:cs="Arial"/>
          <w:b/>
          <w:i/>
          <w:iCs/>
          <w:sz w:val="20"/>
          <w:szCs w:val="20"/>
        </w:rPr>
        <w:t>”</w:t>
      </w:r>
      <w:bookmarkEnd w:id="0"/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54644E" w14:paraId="3B19B665" w14:textId="77777777" w:rsidTr="00EB3757">
        <w:trPr>
          <w:trHeight w:val="286"/>
        </w:trPr>
        <w:tc>
          <w:tcPr>
            <w:tcW w:w="9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A376C2" w14:textId="39B00063" w:rsidR="0054644E" w:rsidRDefault="0054644E" w:rsidP="0054644E">
            <w:pPr>
              <w:pStyle w:val="Nagwek"/>
              <w:spacing w:line="276" w:lineRule="auto"/>
              <w:jc w:val="center"/>
              <w:rPr>
                <w:rFonts w:ascii="Calibri" w:hAnsi="Calibri" w:cs="Arial"/>
                <w:i/>
                <w:color w:val="000000"/>
              </w:rPr>
            </w:pPr>
            <w:r w:rsidRPr="00D13359">
              <w:rPr>
                <w:rFonts w:ascii="Calibri" w:hAnsi="Calibri" w:cs="Arial"/>
                <w:i/>
                <w:color w:val="000000"/>
              </w:rPr>
              <w:t xml:space="preserve">Oznaczenie sprawy (numer referencyjny): </w:t>
            </w:r>
            <w:r w:rsidR="00E80487">
              <w:rPr>
                <w:rFonts w:ascii="Calibri" w:hAnsi="Calibri" w:cs="Arial"/>
                <w:i/>
                <w:color w:val="000000"/>
              </w:rPr>
              <w:t>ARMZ</w:t>
            </w:r>
            <w:r w:rsidRPr="00D13359">
              <w:rPr>
                <w:rFonts w:ascii="Calibri" w:hAnsi="Calibri" w:cs="Arial"/>
                <w:i/>
                <w:color w:val="000000"/>
              </w:rPr>
              <w:t>.271.</w:t>
            </w:r>
            <w:r w:rsidR="00E80487">
              <w:rPr>
                <w:rFonts w:ascii="Calibri" w:hAnsi="Calibri" w:cs="Arial"/>
                <w:i/>
                <w:color w:val="000000"/>
              </w:rPr>
              <w:t>1</w:t>
            </w:r>
            <w:r w:rsidRPr="00D13359">
              <w:rPr>
                <w:rFonts w:ascii="Calibri" w:hAnsi="Calibri" w:cs="Arial"/>
                <w:i/>
                <w:color w:val="000000"/>
              </w:rPr>
              <w:t>.202</w:t>
            </w:r>
            <w:r w:rsidR="003F7109" w:rsidRPr="00D13359">
              <w:rPr>
                <w:rFonts w:ascii="Calibri" w:hAnsi="Calibri" w:cs="Arial"/>
                <w:i/>
                <w:color w:val="000000"/>
              </w:rPr>
              <w:t>1</w:t>
            </w:r>
          </w:p>
          <w:p w14:paraId="090FB830" w14:textId="77777777" w:rsidR="0054644E" w:rsidRDefault="0054644E" w:rsidP="0054644E">
            <w:pPr>
              <w:pStyle w:val="Nagwek"/>
              <w:spacing w:line="276" w:lineRule="auto"/>
              <w:jc w:val="center"/>
              <w:rPr>
                <w:sz w:val="2"/>
                <w:szCs w:val="2"/>
              </w:rPr>
            </w:pPr>
          </w:p>
        </w:tc>
      </w:tr>
    </w:tbl>
    <w:p w14:paraId="67DCD299" w14:textId="77777777" w:rsidR="006A5A3C" w:rsidRDefault="006A5A3C" w:rsidP="006A5A3C">
      <w:pPr>
        <w:widowControl w:val="0"/>
        <w:suppressAutoHyphens/>
        <w:spacing w:after="120"/>
        <w:ind w:left="284"/>
        <w:jc w:val="center"/>
        <w:rPr>
          <w:rFonts w:ascii="Calibri" w:hAnsi="Calibri" w:cs="Calibri"/>
          <w:b/>
          <w:sz w:val="28"/>
          <w:szCs w:val="28"/>
          <w:shd w:val="clear" w:color="auto" w:fill="FFFFFF"/>
          <w:lang w:eastAsia="x-none"/>
        </w:rPr>
      </w:pPr>
    </w:p>
    <w:p w14:paraId="51C75CE9" w14:textId="75F52488" w:rsidR="006A5A3C" w:rsidRPr="00CB6063" w:rsidRDefault="006A5A3C" w:rsidP="006A5A3C">
      <w:pPr>
        <w:widowControl w:val="0"/>
        <w:suppressAutoHyphens/>
        <w:spacing w:after="120"/>
        <w:ind w:left="284"/>
        <w:jc w:val="center"/>
        <w:rPr>
          <w:rFonts w:ascii="Calibri" w:hAnsi="Calibri" w:cs="Calibri"/>
          <w:b/>
          <w:sz w:val="24"/>
          <w:szCs w:val="24"/>
          <w:shd w:val="clear" w:color="auto" w:fill="FFFFFF"/>
          <w:lang w:eastAsia="x-none"/>
        </w:rPr>
      </w:pPr>
      <w:r w:rsidRPr="00CB6063">
        <w:rPr>
          <w:rFonts w:ascii="Calibri" w:hAnsi="Calibri" w:cs="Calibri"/>
          <w:b/>
          <w:sz w:val="24"/>
          <w:szCs w:val="24"/>
          <w:shd w:val="clear" w:color="auto" w:fill="FFFFFF"/>
          <w:lang w:eastAsia="x-none"/>
        </w:rPr>
        <w:t>SPECYFIKACJA WARUNKÓW ZAMÓWIENIA (SWZ)</w:t>
      </w:r>
    </w:p>
    <w:p w14:paraId="4EE644B7" w14:textId="5D6BFC59" w:rsidR="00EB3757" w:rsidRPr="006951C0" w:rsidRDefault="0054644E" w:rsidP="006A5A3C">
      <w:pPr>
        <w:widowControl w:val="0"/>
        <w:numPr>
          <w:ilvl w:val="0"/>
          <w:numId w:val="42"/>
        </w:numPr>
        <w:suppressAutoHyphens/>
        <w:spacing w:before="240" w:after="120"/>
        <w:ind w:left="284" w:hanging="284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x-none" w:eastAsia="x-none"/>
        </w:rPr>
      </w:pPr>
      <w:r w:rsidRPr="006951C0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Nazwa i adres Zamawiającego</w:t>
      </w:r>
      <w:r w:rsidR="00C868F6" w:rsidRPr="006951C0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 xml:space="preserve"> oraz dane teleinformatyczne</w:t>
      </w:r>
    </w:p>
    <w:p w14:paraId="3136F4C7" w14:textId="2E45562C" w:rsidR="0054644E" w:rsidRPr="006951C0" w:rsidRDefault="00E80487" w:rsidP="00C868F6">
      <w:pPr>
        <w:widowControl w:val="0"/>
        <w:suppressAutoHyphens/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6951C0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Agencja Rozwoju Małopolski Zachodniej S.A.</w:t>
      </w:r>
    </w:p>
    <w:p w14:paraId="24594DBC" w14:textId="2D4A36C6" w:rsidR="0054644E" w:rsidRPr="006951C0" w:rsidRDefault="0054644E" w:rsidP="00C868F6">
      <w:pPr>
        <w:widowControl w:val="0"/>
        <w:suppressAutoHyphens/>
        <w:ind w:left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6951C0">
        <w:rPr>
          <w:rFonts w:asciiTheme="minorHAnsi" w:hAnsiTheme="minorHAnsi" w:cstheme="minorHAnsi"/>
          <w:kern w:val="1"/>
          <w:sz w:val="22"/>
          <w:szCs w:val="22"/>
          <w:lang w:eastAsia="zh-CN"/>
        </w:rPr>
        <w:t>ul. </w:t>
      </w:r>
      <w:r w:rsidR="00E80487" w:rsidRPr="006951C0">
        <w:rPr>
          <w:rFonts w:asciiTheme="minorHAnsi" w:hAnsiTheme="minorHAnsi" w:cstheme="minorHAnsi"/>
          <w:kern w:val="1"/>
          <w:sz w:val="22"/>
          <w:szCs w:val="22"/>
          <w:lang w:eastAsia="zh-CN"/>
        </w:rPr>
        <w:t>Grunwaldzka 5</w:t>
      </w:r>
    </w:p>
    <w:p w14:paraId="1107FE2A" w14:textId="2AA70966" w:rsidR="0054644E" w:rsidRPr="006951C0" w:rsidRDefault="00E80487" w:rsidP="00C868F6">
      <w:pPr>
        <w:widowControl w:val="0"/>
        <w:suppressAutoHyphens/>
        <w:ind w:left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6951C0">
        <w:rPr>
          <w:rFonts w:asciiTheme="minorHAnsi" w:hAnsiTheme="minorHAnsi" w:cstheme="minorHAnsi"/>
          <w:kern w:val="1"/>
          <w:sz w:val="22"/>
          <w:szCs w:val="22"/>
          <w:lang w:eastAsia="zh-CN"/>
        </w:rPr>
        <w:t>32-500 Chrzanów</w:t>
      </w:r>
    </w:p>
    <w:p w14:paraId="7AAE5511" w14:textId="4F4AD7D5" w:rsidR="0054644E" w:rsidRPr="006951C0" w:rsidRDefault="0054644E" w:rsidP="0098067E">
      <w:pPr>
        <w:pStyle w:val="Akapitzlist"/>
        <w:widowControl w:val="0"/>
        <w:numPr>
          <w:ilvl w:val="0"/>
          <w:numId w:val="55"/>
        </w:numPr>
        <w:suppressAutoHyphens/>
        <w:ind w:left="567" w:hanging="283"/>
        <w:jc w:val="both"/>
        <w:rPr>
          <w:rFonts w:asciiTheme="minorHAnsi" w:hAnsiTheme="minorHAnsi" w:cstheme="minorHAnsi"/>
          <w:b/>
          <w:bCs/>
          <w:sz w:val="22"/>
          <w:szCs w:val="22"/>
          <w:lang w:eastAsia="x-none"/>
        </w:rPr>
      </w:pPr>
      <w:r w:rsidRPr="006951C0">
        <w:rPr>
          <w:rFonts w:asciiTheme="minorHAnsi" w:hAnsiTheme="minorHAnsi" w:cstheme="minorHAnsi"/>
          <w:kern w:val="1"/>
          <w:sz w:val="22"/>
          <w:szCs w:val="22"/>
          <w:lang w:eastAsia="zh-CN"/>
        </w:rPr>
        <w:t>tel.</w:t>
      </w:r>
      <w:r w:rsidR="00E80487" w:rsidRPr="006951C0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(32) 645-19-68</w:t>
      </w:r>
      <w:r w:rsidRPr="006951C0">
        <w:rPr>
          <w:rFonts w:asciiTheme="minorHAnsi" w:hAnsiTheme="minorHAnsi" w:cstheme="minorHAnsi"/>
          <w:kern w:val="1"/>
          <w:sz w:val="22"/>
          <w:szCs w:val="22"/>
          <w:lang w:eastAsia="zh-CN"/>
        </w:rPr>
        <w:t> </w:t>
      </w:r>
    </w:p>
    <w:p w14:paraId="0D0255C7" w14:textId="272F7A45" w:rsidR="0054644E" w:rsidRPr="006951C0" w:rsidRDefault="0054644E" w:rsidP="0098067E">
      <w:pPr>
        <w:pStyle w:val="Akapitzlist"/>
        <w:widowControl w:val="0"/>
        <w:numPr>
          <w:ilvl w:val="0"/>
          <w:numId w:val="54"/>
        </w:numPr>
        <w:suppressAutoHyphens/>
        <w:ind w:left="567" w:hanging="283"/>
        <w:jc w:val="both"/>
        <w:rPr>
          <w:rFonts w:asciiTheme="minorHAnsi" w:hAnsiTheme="minorHAnsi" w:cstheme="minorHAnsi"/>
          <w:kern w:val="1"/>
          <w:sz w:val="22"/>
          <w:szCs w:val="22"/>
          <w:lang w:val="en-US" w:eastAsia="zh-CN"/>
        </w:rPr>
      </w:pPr>
      <w:r w:rsidRPr="006951C0">
        <w:rPr>
          <w:rFonts w:asciiTheme="minorHAnsi" w:hAnsiTheme="minorHAnsi" w:cstheme="minorHAnsi"/>
          <w:kern w:val="1"/>
          <w:sz w:val="22"/>
          <w:szCs w:val="22"/>
          <w:lang w:val="en-US" w:eastAsia="zh-CN"/>
        </w:rPr>
        <w:t xml:space="preserve">e-mail: </w:t>
      </w:r>
      <w:hyperlink r:id="rId8" w:history="1">
        <w:r w:rsidR="00E80487" w:rsidRPr="006951C0">
          <w:rPr>
            <w:rStyle w:val="Hipercze"/>
            <w:rFonts w:asciiTheme="minorHAnsi" w:hAnsiTheme="minorHAnsi" w:cstheme="minorHAnsi"/>
            <w:kern w:val="1"/>
            <w:sz w:val="22"/>
            <w:szCs w:val="22"/>
            <w:lang w:val="en-US" w:eastAsia="zh-CN"/>
          </w:rPr>
          <w:t>biuro@armz.pl</w:t>
        </w:r>
      </w:hyperlink>
    </w:p>
    <w:p w14:paraId="0CEF8619" w14:textId="4C244E54" w:rsidR="00335AE3" w:rsidRPr="006951C0" w:rsidRDefault="00C868F6" w:rsidP="0098067E">
      <w:pPr>
        <w:pStyle w:val="Akapitzlist"/>
        <w:numPr>
          <w:ilvl w:val="0"/>
          <w:numId w:val="54"/>
        </w:numPr>
        <w:ind w:left="568" w:right="28" w:hanging="284"/>
        <w:jc w:val="both"/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</w:pPr>
      <w:r w:rsidRPr="006951C0">
        <w:rPr>
          <w:rFonts w:asciiTheme="minorHAnsi" w:hAnsiTheme="minorHAnsi" w:cstheme="minorHAnsi"/>
          <w:sz w:val="22"/>
          <w:szCs w:val="22"/>
        </w:rPr>
        <w:t>s</w:t>
      </w:r>
      <w:r w:rsidR="00A6503E" w:rsidRPr="006951C0">
        <w:rPr>
          <w:rFonts w:asciiTheme="minorHAnsi" w:hAnsiTheme="minorHAnsi" w:cstheme="minorHAnsi"/>
          <w:sz w:val="22"/>
          <w:szCs w:val="22"/>
        </w:rPr>
        <w:t>trona internetowa prowadzonego postępowania</w:t>
      </w:r>
      <w:r w:rsidRPr="006951C0">
        <w:rPr>
          <w:rFonts w:asciiTheme="minorHAnsi" w:hAnsiTheme="minorHAnsi" w:cstheme="minorHAnsi"/>
          <w:sz w:val="22"/>
          <w:szCs w:val="22"/>
        </w:rPr>
        <w:t>,</w:t>
      </w:r>
      <w:r w:rsidR="00A6503E" w:rsidRPr="006951C0">
        <w:rPr>
          <w:rFonts w:asciiTheme="minorHAnsi" w:hAnsiTheme="minorHAnsi" w:cstheme="minorHAnsi"/>
          <w:sz w:val="22"/>
          <w:szCs w:val="22"/>
        </w:rPr>
        <w:t xml:space="preserve"> na której będą </w:t>
      </w:r>
      <w:r w:rsidR="00E522F6" w:rsidRPr="006951C0">
        <w:rPr>
          <w:rFonts w:asciiTheme="minorHAnsi" w:hAnsiTheme="minorHAnsi" w:cstheme="minorHAnsi"/>
          <w:sz w:val="22"/>
          <w:szCs w:val="22"/>
        </w:rPr>
        <w:t xml:space="preserve">zamieszczane </w:t>
      </w:r>
      <w:r w:rsidR="00A6503E" w:rsidRPr="006951C0">
        <w:rPr>
          <w:rFonts w:asciiTheme="minorHAnsi" w:hAnsiTheme="minorHAnsi" w:cstheme="minorHAnsi"/>
          <w:sz w:val="22"/>
          <w:szCs w:val="22"/>
        </w:rPr>
        <w:t>zmiany i</w:t>
      </w:r>
      <w:r w:rsidR="00E522F6" w:rsidRPr="006951C0">
        <w:rPr>
          <w:rFonts w:asciiTheme="minorHAnsi" w:hAnsiTheme="minorHAnsi" w:cstheme="minorHAnsi"/>
          <w:sz w:val="22"/>
          <w:szCs w:val="22"/>
        </w:rPr>
        <w:t> </w:t>
      </w:r>
      <w:r w:rsidR="00A6503E" w:rsidRPr="006951C0">
        <w:rPr>
          <w:rFonts w:asciiTheme="minorHAnsi" w:hAnsiTheme="minorHAnsi" w:cstheme="minorHAnsi"/>
          <w:sz w:val="22"/>
          <w:szCs w:val="22"/>
        </w:rPr>
        <w:t>wyjaśnienia treści SWZ oraz inne dokumenty</w:t>
      </w:r>
      <w:r w:rsidR="00E0767A" w:rsidRPr="006951C0">
        <w:rPr>
          <w:rFonts w:asciiTheme="minorHAnsi" w:hAnsiTheme="minorHAnsi" w:cstheme="minorHAnsi"/>
          <w:sz w:val="22"/>
          <w:szCs w:val="22"/>
        </w:rPr>
        <w:t xml:space="preserve"> zamówienia b</w:t>
      </w:r>
      <w:r w:rsidR="00636BEF" w:rsidRPr="006951C0">
        <w:rPr>
          <w:rFonts w:asciiTheme="minorHAnsi" w:hAnsiTheme="minorHAnsi" w:cstheme="minorHAnsi"/>
          <w:sz w:val="22"/>
          <w:szCs w:val="22"/>
        </w:rPr>
        <w:t>ezpośrednio związane z </w:t>
      </w:r>
      <w:r w:rsidR="00E0767A" w:rsidRPr="006951C0">
        <w:rPr>
          <w:rFonts w:asciiTheme="minorHAnsi" w:hAnsiTheme="minorHAnsi" w:cstheme="minorHAnsi"/>
          <w:sz w:val="22"/>
          <w:szCs w:val="22"/>
        </w:rPr>
        <w:t>postępowaniem</w:t>
      </w:r>
      <w:r w:rsidR="00A6503E" w:rsidRPr="006951C0">
        <w:rPr>
          <w:rFonts w:asciiTheme="minorHAnsi" w:hAnsiTheme="minorHAnsi" w:cstheme="minorHAnsi"/>
          <w:sz w:val="22"/>
          <w:szCs w:val="22"/>
        </w:rPr>
        <w:t>:</w:t>
      </w:r>
      <w:r w:rsidR="00335AE3" w:rsidRPr="006951C0">
        <w:rPr>
          <w:rFonts w:asciiTheme="minorHAnsi" w:hAnsiTheme="minorHAnsi" w:cstheme="minorHAnsi"/>
          <w:sz w:val="22"/>
          <w:szCs w:val="22"/>
        </w:rPr>
        <w:t xml:space="preserve"> </w:t>
      </w:r>
      <w:r w:rsidR="007A34E5" w:rsidRPr="006951C0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hyperlink r:id="rId9" w:history="1">
        <w:r w:rsidR="007A34E5" w:rsidRPr="006951C0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https://miniportal.uzp.gov.pl/</w:t>
        </w:r>
      </w:hyperlink>
      <w:r w:rsidR="007A34E5" w:rsidRPr="006951C0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 xml:space="preserve"> </w:t>
      </w:r>
    </w:p>
    <w:p w14:paraId="68DE5F8E" w14:textId="7B3763BD" w:rsidR="00151A78" w:rsidRPr="00151A78" w:rsidRDefault="00335AE3" w:rsidP="00151A78">
      <w:pPr>
        <w:pStyle w:val="ui-datalist-item"/>
        <w:numPr>
          <w:ilvl w:val="0"/>
          <w:numId w:val="83"/>
        </w:numPr>
        <w:spacing w:before="0" w:beforeAutospacing="0" w:after="0" w:afterAutospacing="0" w:line="312" w:lineRule="atLeast"/>
        <w:jc w:val="both"/>
        <w:textAlignment w:val="baseline"/>
        <w:rPr>
          <w:rFonts w:ascii="inherit" w:hAnsi="inherit" w:cs="Arial"/>
        </w:rPr>
      </w:pPr>
      <w:r w:rsidRPr="00151A78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 xml:space="preserve">WAŻNE! </w:t>
      </w:r>
      <w:r w:rsidR="006A5A3C" w:rsidRPr="00151A78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N</w:t>
      </w:r>
      <w:r w:rsidRPr="00151A78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azwa odbiorcy na</w:t>
      </w:r>
      <w:r w:rsidR="003C1B18" w:rsidRPr="00151A78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 xml:space="preserve"> </w:t>
      </w:r>
      <w:proofErr w:type="spellStart"/>
      <w:r w:rsidR="003C1B18" w:rsidRPr="00151A78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151A78">
        <w:rPr>
          <w:rFonts w:asciiTheme="minorHAnsi" w:hAnsiTheme="minorHAnsi" w:cstheme="minorHAnsi"/>
          <w:sz w:val="22"/>
          <w:szCs w:val="22"/>
        </w:rPr>
        <w:t xml:space="preserve"> </w:t>
      </w:r>
      <w:r w:rsidR="00D07382" w:rsidRPr="00151A78">
        <w:rPr>
          <w:rFonts w:asciiTheme="minorHAnsi" w:hAnsiTheme="minorHAnsi" w:cstheme="minorHAnsi"/>
          <w:sz w:val="22"/>
          <w:szCs w:val="22"/>
        </w:rPr>
        <w:t>–</w:t>
      </w:r>
      <w:r w:rsidRPr="00151A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80487" w:rsidRPr="00F87883">
        <w:rPr>
          <w:rFonts w:asciiTheme="minorHAnsi" w:hAnsiTheme="minorHAnsi" w:cstheme="minorHAnsi"/>
          <w:b/>
          <w:sz w:val="22"/>
          <w:szCs w:val="22"/>
          <w:u w:val="single"/>
        </w:rPr>
        <w:t>ARMZ</w:t>
      </w:r>
      <w:r w:rsidR="00151A78" w:rsidRPr="00F87883">
        <w:rPr>
          <w:rFonts w:asciiTheme="minorHAnsi" w:hAnsiTheme="minorHAnsi" w:cstheme="minorHAnsi"/>
          <w:b/>
          <w:sz w:val="22"/>
          <w:szCs w:val="22"/>
          <w:u w:val="single"/>
        </w:rPr>
        <w:t>_SA</w:t>
      </w:r>
      <w:r w:rsidR="00D07382" w:rsidRPr="00F87883">
        <w:rPr>
          <w:rFonts w:asciiTheme="minorHAnsi" w:hAnsiTheme="minorHAnsi" w:cstheme="minorHAnsi"/>
          <w:b/>
          <w:sz w:val="22"/>
          <w:szCs w:val="22"/>
          <w:u w:val="single"/>
        </w:rPr>
        <w:t xml:space="preserve">; adres skrzynki </w:t>
      </w:r>
      <w:proofErr w:type="spellStart"/>
      <w:r w:rsidR="00D07382" w:rsidRPr="00F87883">
        <w:rPr>
          <w:rFonts w:asciiTheme="minorHAnsi" w:hAnsiTheme="minorHAnsi" w:cstheme="minorHAnsi"/>
          <w:b/>
          <w:sz w:val="22"/>
          <w:szCs w:val="22"/>
          <w:u w:val="single"/>
        </w:rPr>
        <w:t>epuap</w:t>
      </w:r>
      <w:proofErr w:type="spellEnd"/>
      <w:r w:rsidR="00151A78" w:rsidRPr="00F87883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="00151A78" w:rsidRPr="00F87883">
        <w:rPr>
          <w:rFonts w:ascii="inherit" w:hAnsi="inherit" w:cs="Arial"/>
        </w:rPr>
        <w:br/>
        <w:t>/ARMZ_SA/</w:t>
      </w:r>
      <w:proofErr w:type="spellStart"/>
      <w:r w:rsidR="00151A78" w:rsidRPr="00F87883">
        <w:rPr>
          <w:rFonts w:ascii="inherit" w:hAnsi="inherit" w:cs="Arial"/>
        </w:rPr>
        <w:t>domyslna</w:t>
      </w:r>
      <w:proofErr w:type="spellEnd"/>
    </w:p>
    <w:p w14:paraId="38E67980" w14:textId="5FB55D13" w:rsidR="003C1B18" w:rsidRPr="006951C0" w:rsidRDefault="003C1B18" w:rsidP="00151A78">
      <w:pPr>
        <w:pStyle w:val="Akapitzlist"/>
        <w:spacing w:after="120"/>
        <w:ind w:left="567" w:right="2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608A0A9" w14:textId="77777777" w:rsidR="0054644E" w:rsidRPr="006951C0" w:rsidRDefault="0054644E" w:rsidP="00DD5AA9">
      <w:pPr>
        <w:widowControl w:val="0"/>
        <w:numPr>
          <w:ilvl w:val="0"/>
          <w:numId w:val="42"/>
        </w:numPr>
        <w:suppressAutoHyphens/>
        <w:spacing w:after="12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</w:pPr>
      <w:r w:rsidRPr="006951C0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Tryb udzielenia zamówienia</w:t>
      </w:r>
    </w:p>
    <w:p w14:paraId="14082048" w14:textId="58FE0EA6" w:rsidR="005064DB" w:rsidRPr="006951C0" w:rsidRDefault="0054644E" w:rsidP="00E14004">
      <w:pPr>
        <w:pStyle w:val="Akapitzlist"/>
        <w:numPr>
          <w:ilvl w:val="0"/>
          <w:numId w:val="38"/>
        </w:numPr>
        <w:spacing w:after="60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51C0">
        <w:rPr>
          <w:rFonts w:asciiTheme="minorHAnsi" w:hAnsiTheme="minorHAnsi" w:cstheme="minorHAnsi"/>
          <w:sz w:val="22"/>
          <w:szCs w:val="22"/>
        </w:rPr>
        <w:t>Niniejsze p</w:t>
      </w:r>
      <w:r w:rsidR="005064DB" w:rsidRPr="006951C0">
        <w:rPr>
          <w:rFonts w:asciiTheme="minorHAnsi" w:hAnsiTheme="minorHAnsi" w:cstheme="minorHAnsi"/>
          <w:sz w:val="22"/>
          <w:szCs w:val="22"/>
        </w:rPr>
        <w:t xml:space="preserve">ostępowanie prowadzone jest w </w:t>
      </w:r>
      <w:r w:rsidR="005064DB" w:rsidRPr="006951C0">
        <w:rPr>
          <w:rFonts w:asciiTheme="minorHAnsi" w:hAnsiTheme="minorHAnsi" w:cstheme="minorHAnsi"/>
          <w:b/>
          <w:sz w:val="22"/>
          <w:szCs w:val="22"/>
          <w:u w:val="single"/>
        </w:rPr>
        <w:t>trybie</w:t>
      </w:r>
      <w:r w:rsidR="005064DB" w:rsidRPr="006951C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E0767A" w:rsidRPr="006951C0">
        <w:rPr>
          <w:rFonts w:asciiTheme="minorHAnsi" w:hAnsiTheme="minorHAnsi" w:cstheme="minorHAnsi"/>
          <w:b/>
          <w:sz w:val="22"/>
          <w:szCs w:val="22"/>
          <w:u w:val="single"/>
        </w:rPr>
        <w:t>podstawowym</w:t>
      </w:r>
      <w:r w:rsidR="00A51173">
        <w:rPr>
          <w:rFonts w:asciiTheme="minorHAnsi" w:hAnsiTheme="minorHAnsi" w:cstheme="minorHAnsi"/>
          <w:sz w:val="22"/>
          <w:szCs w:val="22"/>
        </w:rPr>
        <w:t xml:space="preserve"> z uwzględnieniem przepisów dotyczących zamówień na usługi społeczne i inne szczególne usługi zgodnie z art. 132 w związku z art. 359 ust. 1,</w:t>
      </w:r>
      <w:r w:rsidR="00E0767A" w:rsidRPr="006951C0">
        <w:rPr>
          <w:rFonts w:asciiTheme="minorHAnsi" w:hAnsiTheme="minorHAnsi" w:cstheme="minorHAnsi"/>
          <w:sz w:val="22"/>
          <w:szCs w:val="22"/>
        </w:rPr>
        <w:t xml:space="preserve"> zgodnie z ustawą z dnia 11</w:t>
      </w:r>
      <w:r w:rsidR="00282D5E" w:rsidRPr="006951C0">
        <w:rPr>
          <w:rFonts w:asciiTheme="minorHAnsi" w:hAnsiTheme="minorHAnsi" w:cstheme="minorHAnsi"/>
          <w:sz w:val="22"/>
          <w:szCs w:val="22"/>
        </w:rPr>
        <w:t> </w:t>
      </w:r>
      <w:r w:rsidR="00E0767A" w:rsidRPr="006951C0">
        <w:rPr>
          <w:rFonts w:asciiTheme="minorHAnsi" w:hAnsiTheme="minorHAnsi" w:cstheme="minorHAnsi"/>
          <w:sz w:val="22"/>
          <w:szCs w:val="22"/>
        </w:rPr>
        <w:t>września</w:t>
      </w:r>
      <w:r w:rsidR="00282D5E" w:rsidRPr="006951C0">
        <w:rPr>
          <w:rFonts w:asciiTheme="minorHAnsi" w:hAnsiTheme="minorHAnsi" w:cstheme="minorHAnsi"/>
          <w:sz w:val="22"/>
          <w:szCs w:val="22"/>
        </w:rPr>
        <w:t> </w:t>
      </w:r>
      <w:r w:rsidR="00E0767A" w:rsidRPr="006951C0">
        <w:rPr>
          <w:rFonts w:asciiTheme="minorHAnsi" w:hAnsiTheme="minorHAnsi" w:cstheme="minorHAnsi"/>
          <w:sz w:val="22"/>
          <w:szCs w:val="22"/>
        </w:rPr>
        <w:t xml:space="preserve">2019 </w:t>
      </w:r>
      <w:r w:rsidR="005064DB" w:rsidRPr="006951C0">
        <w:rPr>
          <w:rFonts w:asciiTheme="minorHAnsi" w:hAnsiTheme="minorHAnsi" w:cstheme="minorHAnsi"/>
          <w:sz w:val="22"/>
          <w:szCs w:val="22"/>
        </w:rPr>
        <w:t>r. Prawo zamówi</w:t>
      </w:r>
      <w:r w:rsidR="00E0767A" w:rsidRPr="006951C0">
        <w:rPr>
          <w:rFonts w:asciiTheme="minorHAnsi" w:hAnsiTheme="minorHAnsi" w:cstheme="minorHAnsi"/>
          <w:sz w:val="22"/>
          <w:szCs w:val="22"/>
        </w:rPr>
        <w:t>eń publicznych (</w:t>
      </w:r>
      <w:r w:rsidR="005064DB" w:rsidRPr="006951C0">
        <w:rPr>
          <w:rFonts w:asciiTheme="minorHAnsi" w:hAnsiTheme="minorHAnsi" w:cstheme="minorHAnsi"/>
          <w:sz w:val="22"/>
          <w:szCs w:val="22"/>
        </w:rPr>
        <w:t xml:space="preserve">Dz. U. z </w:t>
      </w:r>
      <w:r w:rsidR="00B626C1">
        <w:rPr>
          <w:rFonts w:asciiTheme="minorHAnsi" w:hAnsiTheme="minorHAnsi" w:cstheme="minorHAnsi"/>
          <w:sz w:val="22"/>
          <w:szCs w:val="22"/>
        </w:rPr>
        <w:t>2021</w:t>
      </w:r>
      <w:r w:rsidR="00B626C1" w:rsidRPr="006951C0">
        <w:rPr>
          <w:rFonts w:asciiTheme="minorHAnsi" w:hAnsiTheme="minorHAnsi" w:cstheme="minorHAnsi"/>
          <w:sz w:val="22"/>
          <w:szCs w:val="22"/>
        </w:rPr>
        <w:t xml:space="preserve"> </w:t>
      </w:r>
      <w:r w:rsidR="005064DB" w:rsidRPr="006951C0">
        <w:rPr>
          <w:rFonts w:asciiTheme="minorHAnsi" w:hAnsiTheme="minorHAnsi" w:cstheme="minorHAnsi"/>
          <w:sz w:val="22"/>
          <w:szCs w:val="22"/>
        </w:rPr>
        <w:t xml:space="preserve">r. poz. </w:t>
      </w:r>
      <w:r w:rsidR="00B626C1">
        <w:rPr>
          <w:rFonts w:asciiTheme="minorHAnsi" w:hAnsiTheme="minorHAnsi" w:cstheme="minorHAnsi"/>
          <w:sz w:val="22"/>
          <w:szCs w:val="22"/>
        </w:rPr>
        <w:t>1129</w:t>
      </w:r>
      <w:r w:rsidR="00B626C1" w:rsidRPr="006951C0">
        <w:rPr>
          <w:rFonts w:asciiTheme="minorHAnsi" w:hAnsiTheme="minorHAnsi" w:cstheme="minorHAnsi"/>
          <w:sz w:val="22"/>
          <w:szCs w:val="22"/>
        </w:rPr>
        <w:t xml:space="preserve"> </w:t>
      </w:r>
      <w:r w:rsidR="005064DB" w:rsidRPr="006951C0">
        <w:rPr>
          <w:rFonts w:asciiTheme="minorHAnsi" w:hAnsiTheme="minorHAnsi" w:cstheme="minorHAnsi"/>
          <w:sz w:val="22"/>
          <w:szCs w:val="22"/>
        </w:rPr>
        <w:t>z</w:t>
      </w:r>
      <w:r w:rsidR="00C868F6" w:rsidRPr="006951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064DB" w:rsidRPr="006951C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5064DB" w:rsidRPr="006951C0">
        <w:rPr>
          <w:rFonts w:asciiTheme="minorHAnsi" w:hAnsiTheme="minorHAnsi" w:cstheme="minorHAnsi"/>
          <w:sz w:val="22"/>
          <w:szCs w:val="22"/>
        </w:rPr>
        <w:t>.</w:t>
      </w:r>
      <w:r w:rsidR="00C868F6" w:rsidRPr="006951C0">
        <w:rPr>
          <w:rFonts w:asciiTheme="minorHAnsi" w:hAnsiTheme="minorHAnsi" w:cstheme="minorHAnsi"/>
          <w:sz w:val="22"/>
          <w:szCs w:val="22"/>
        </w:rPr>
        <w:t xml:space="preserve"> </w:t>
      </w:r>
      <w:r w:rsidR="00E0767A" w:rsidRPr="006951C0">
        <w:rPr>
          <w:rFonts w:asciiTheme="minorHAnsi" w:hAnsiTheme="minorHAnsi" w:cstheme="minorHAnsi"/>
          <w:sz w:val="22"/>
          <w:szCs w:val="22"/>
        </w:rPr>
        <w:t>zm.)</w:t>
      </w:r>
      <w:r w:rsidR="00C868F6" w:rsidRPr="006951C0">
        <w:rPr>
          <w:rFonts w:asciiTheme="minorHAnsi" w:hAnsiTheme="minorHAnsi" w:cstheme="minorHAnsi"/>
          <w:sz w:val="22"/>
          <w:szCs w:val="22"/>
        </w:rPr>
        <w:t>,</w:t>
      </w:r>
      <w:r w:rsidR="00E0767A" w:rsidRPr="006951C0">
        <w:rPr>
          <w:rFonts w:asciiTheme="minorHAnsi" w:hAnsiTheme="minorHAnsi" w:cstheme="minorHAnsi"/>
          <w:sz w:val="22"/>
          <w:szCs w:val="22"/>
        </w:rPr>
        <w:t xml:space="preserve"> zwaną </w:t>
      </w:r>
      <w:r w:rsidR="00C868F6" w:rsidRPr="006951C0">
        <w:rPr>
          <w:rFonts w:asciiTheme="minorHAnsi" w:hAnsiTheme="minorHAnsi" w:cstheme="minorHAnsi"/>
          <w:sz w:val="22"/>
          <w:szCs w:val="22"/>
        </w:rPr>
        <w:t>w </w:t>
      </w:r>
      <w:r w:rsidR="00B4667B" w:rsidRPr="006951C0">
        <w:rPr>
          <w:rFonts w:asciiTheme="minorHAnsi" w:hAnsiTheme="minorHAnsi" w:cstheme="minorHAnsi"/>
          <w:sz w:val="22"/>
          <w:szCs w:val="22"/>
        </w:rPr>
        <w:t xml:space="preserve">dalszej części </w:t>
      </w:r>
      <w:r w:rsidR="00065FF9" w:rsidRPr="006951C0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="00065FF9" w:rsidRPr="006951C0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="00065FF9" w:rsidRPr="006951C0">
        <w:rPr>
          <w:rFonts w:asciiTheme="minorHAnsi" w:hAnsiTheme="minorHAnsi" w:cstheme="minorHAnsi"/>
          <w:sz w:val="22"/>
          <w:szCs w:val="22"/>
        </w:rPr>
        <w:t>” lub „</w:t>
      </w:r>
      <w:r w:rsidR="00B4667B" w:rsidRPr="006951C0">
        <w:rPr>
          <w:rFonts w:asciiTheme="minorHAnsi" w:hAnsiTheme="minorHAnsi" w:cstheme="minorHAnsi"/>
          <w:sz w:val="22"/>
          <w:szCs w:val="22"/>
        </w:rPr>
        <w:t>ustawą</w:t>
      </w:r>
      <w:r w:rsidR="007A0DD9" w:rsidRPr="006951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0DD9" w:rsidRPr="006951C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65FF9" w:rsidRPr="006951C0">
        <w:rPr>
          <w:rFonts w:asciiTheme="minorHAnsi" w:hAnsiTheme="minorHAnsi" w:cstheme="minorHAnsi"/>
          <w:sz w:val="22"/>
          <w:szCs w:val="22"/>
        </w:rPr>
        <w:t>”</w:t>
      </w:r>
      <w:r w:rsidR="005064DB" w:rsidRPr="006951C0">
        <w:rPr>
          <w:rFonts w:asciiTheme="minorHAnsi" w:hAnsiTheme="minorHAnsi" w:cstheme="minorHAnsi"/>
          <w:sz w:val="22"/>
          <w:szCs w:val="22"/>
        </w:rPr>
        <w:t>. W sprawach nieureg</w:t>
      </w:r>
      <w:r w:rsidR="00E0767A" w:rsidRPr="006951C0">
        <w:rPr>
          <w:rFonts w:asciiTheme="minorHAnsi" w:hAnsiTheme="minorHAnsi" w:cstheme="minorHAnsi"/>
          <w:sz w:val="22"/>
          <w:szCs w:val="22"/>
        </w:rPr>
        <w:t>ulowanych zapisami niniejszej S</w:t>
      </w:r>
      <w:r w:rsidR="005064DB" w:rsidRPr="006951C0">
        <w:rPr>
          <w:rFonts w:asciiTheme="minorHAnsi" w:hAnsiTheme="minorHAnsi" w:cstheme="minorHAnsi"/>
          <w:sz w:val="22"/>
          <w:szCs w:val="22"/>
        </w:rPr>
        <w:t>WZ, stosuje się przepisy</w:t>
      </w:r>
      <w:r w:rsidR="002E63FB" w:rsidRPr="006951C0">
        <w:rPr>
          <w:rFonts w:asciiTheme="minorHAnsi" w:hAnsiTheme="minorHAnsi" w:cstheme="minorHAnsi"/>
          <w:sz w:val="22"/>
          <w:szCs w:val="22"/>
        </w:rPr>
        <w:t xml:space="preserve"> wspomnianej ustawy</w:t>
      </w:r>
      <w:r w:rsidR="003B21A1" w:rsidRPr="006951C0">
        <w:rPr>
          <w:rFonts w:asciiTheme="minorHAnsi" w:hAnsiTheme="minorHAnsi" w:cstheme="minorHAnsi"/>
          <w:sz w:val="22"/>
          <w:szCs w:val="22"/>
        </w:rPr>
        <w:t xml:space="preserve"> wraz z aktami wykonawczymi do tej ustawy.</w:t>
      </w:r>
    </w:p>
    <w:p w14:paraId="16CB1611" w14:textId="77777777" w:rsidR="00E0767A" w:rsidRPr="006951C0" w:rsidRDefault="00E0767A" w:rsidP="00E14004">
      <w:pPr>
        <w:pStyle w:val="Akapitzlist"/>
        <w:numPr>
          <w:ilvl w:val="0"/>
          <w:numId w:val="38"/>
        </w:numPr>
        <w:spacing w:after="60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51C0">
        <w:rPr>
          <w:rFonts w:asciiTheme="minorHAnsi" w:hAnsiTheme="minorHAnsi" w:cstheme="minorHAnsi"/>
          <w:sz w:val="22"/>
          <w:szCs w:val="22"/>
        </w:rPr>
        <w:t xml:space="preserve">Zamawiający dokona wyboru oferty najkorzystniejszej </w:t>
      </w:r>
      <w:r w:rsidRPr="006951C0">
        <w:rPr>
          <w:rFonts w:asciiTheme="minorHAnsi" w:hAnsiTheme="minorHAnsi" w:cstheme="minorHAnsi"/>
          <w:b/>
          <w:sz w:val="22"/>
          <w:szCs w:val="22"/>
        </w:rPr>
        <w:t>bez przeprowadzenia negocjacji</w:t>
      </w:r>
      <w:r w:rsidRPr="006951C0">
        <w:rPr>
          <w:rFonts w:asciiTheme="minorHAnsi" w:hAnsiTheme="minorHAnsi" w:cstheme="minorHAnsi"/>
          <w:sz w:val="22"/>
          <w:szCs w:val="22"/>
        </w:rPr>
        <w:t>, co</w:t>
      </w:r>
      <w:r w:rsidR="00C868F6" w:rsidRPr="006951C0">
        <w:rPr>
          <w:rFonts w:asciiTheme="minorHAnsi" w:hAnsiTheme="minorHAnsi" w:cstheme="minorHAnsi"/>
          <w:sz w:val="22"/>
          <w:szCs w:val="22"/>
        </w:rPr>
        <w:t xml:space="preserve"> </w:t>
      </w:r>
      <w:r w:rsidRPr="006951C0">
        <w:rPr>
          <w:rFonts w:asciiTheme="minorHAnsi" w:hAnsiTheme="minorHAnsi" w:cstheme="minorHAnsi"/>
          <w:sz w:val="22"/>
          <w:szCs w:val="22"/>
        </w:rPr>
        <w:t xml:space="preserve">oznacza </w:t>
      </w:r>
      <w:r w:rsidRPr="006951C0">
        <w:rPr>
          <w:rFonts w:asciiTheme="minorHAnsi" w:hAnsiTheme="minorHAnsi" w:cstheme="minorHAnsi"/>
          <w:bCs/>
          <w:sz w:val="22"/>
          <w:szCs w:val="22"/>
        </w:rPr>
        <w:t>tryb podstawowy</w:t>
      </w:r>
      <w:r w:rsidRPr="006951C0">
        <w:rPr>
          <w:rFonts w:asciiTheme="minorHAnsi" w:hAnsiTheme="minorHAnsi" w:cstheme="minorHAnsi"/>
          <w:sz w:val="22"/>
          <w:szCs w:val="22"/>
        </w:rPr>
        <w:t xml:space="preserve">, o którym mowa w </w:t>
      </w:r>
      <w:r w:rsidRPr="006951C0">
        <w:rPr>
          <w:rFonts w:asciiTheme="minorHAnsi" w:hAnsiTheme="minorHAnsi" w:cstheme="minorHAnsi"/>
          <w:b/>
          <w:bCs/>
          <w:sz w:val="22"/>
          <w:szCs w:val="22"/>
        </w:rPr>
        <w:t xml:space="preserve">art. 275 pkt 1 </w:t>
      </w:r>
      <w:r w:rsidRPr="006951C0">
        <w:rPr>
          <w:rFonts w:asciiTheme="minorHAnsi" w:hAnsiTheme="minorHAnsi" w:cstheme="minorHAnsi"/>
          <w:sz w:val="22"/>
          <w:szCs w:val="22"/>
        </w:rPr>
        <w:t>ustawy</w:t>
      </w:r>
      <w:r w:rsidR="00065FF9" w:rsidRPr="006951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5FF9" w:rsidRPr="006951C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951C0">
        <w:rPr>
          <w:rFonts w:asciiTheme="minorHAnsi" w:hAnsiTheme="minorHAnsi" w:cstheme="minorHAnsi"/>
          <w:sz w:val="22"/>
          <w:szCs w:val="22"/>
        </w:rPr>
        <w:t>.</w:t>
      </w:r>
    </w:p>
    <w:p w14:paraId="081A4E97" w14:textId="77777777" w:rsidR="00E0767A" w:rsidRPr="006951C0" w:rsidRDefault="00E0767A" w:rsidP="00E14004">
      <w:pPr>
        <w:pStyle w:val="Akapitzlist"/>
        <w:numPr>
          <w:ilvl w:val="0"/>
          <w:numId w:val="38"/>
        </w:numPr>
        <w:spacing w:after="60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51C0">
        <w:rPr>
          <w:rFonts w:asciiTheme="minorHAnsi" w:hAnsiTheme="minorHAnsi" w:cstheme="minorHAnsi"/>
          <w:sz w:val="22"/>
          <w:szCs w:val="22"/>
        </w:rPr>
        <w:t xml:space="preserve">Postępowanie prowadzone jest dla wartości zamówienia </w:t>
      </w:r>
      <w:r w:rsidRPr="006951C0">
        <w:rPr>
          <w:rFonts w:asciiTheme="minorHAnsi" w:hAnsiTheme="minorHAnsi" w:cstheme="minorHAnsi"/>
          <w:b/>
          <w:bCs/>
          <w:sz w:val="22"/>
          <w:szCs w:val="22"/>
        </w:rPr>
        <w:t xml:space="preserve">mniejszej </w:t>
      </w:r>
      <w:r w:rsidRPr="006951C0">
        <w:rPr>
          <w:rFonts w:asciiTheme="minorHAnsi" w:hAnsiTheme="minorHAnsi" w:cstheme="minorHAnsi"/>
          <w:b/>
          <w:sz w:val="22"/>
          <w:szCs w:val="22"/>
        </w:rPr>
        <w:t>niż próg unijny</w:t>
      </w:r>
      <w:r w:rsidRPr="006951C0">
        <w:rPr>
          <w:rFonts w:asciiTheme="minorHAnsi" w:hAnsiTheme="minorHAnsi" w:cstheme="minorHAnsi"/>
          <w:sz w:val="22"/>
          <w:szCs w:val="22"/>
        </w:rPr>
        <w:t>.</w:t>
      </w:r>
    </w:p>
    <w:p w14:paraId="2EB5BB49" w14:textId="75278AB2" w:rsidR="00CF1887" w:rsidRPr="006951C0" w:rsidRDefault="00DB665A" w:rsidP="00335CEF">
      <w:pPr>
        <w:pStyle w:val="Akapitzlist"/>
        <w:numPr>
          <w:ilvl w:val="0"/>
          <w:numId w:val="38"/>
        </w:numPr>
        <w:spacing w:after="60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51C0">
        <w:rPr>
          <w:rFonts w:asciiTheme="minorHAnsi" w:hAnsiTheme="minorHAnsi" w:cstheme="minorHAnsi"/>
          <w:sz w:val="22"/>
          <w:szCs w:val="22"/>
        </w:rPr>
        <w:t xml:space="preserve">Rodzaj zamówienia: </w:t>
      </w:r>
      <w:r w:rsidR="007566E2" w:rsidRPr="006951C0">
        <w:rPr>
          <w:rFonts w:asciiTheme="minorHAnsi" w:hAnsiTheme="minorHAnsi" w:cstheme="minorHAnsi"/>
          <w:b/>
          <w:bCs/>
          <w:sz w:val="22"/>
          <w:szCs w:val="22"/>
        </w:rPr>
        <w:t>usługi.</w:t>
      </w:r>
    </w:p>
    <w:p w14:paraId="7093D7E8" w14:textId="77777777" w:rsidR="00335CEF" w:rsidRPr="006951C0" w:rsidRDefault="00335CEF" w:rsidP="00335CEF">
      <w:pPr>
        <w:pStyle w:val="Akapitzlist"/>
        <w:numPr>
          <w:ilvl w:val="0"/>
          <w:numId w:val="38"/>
        </w:numPr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51C0">
        <w:rPr>
          <w:rFonts w:asciiTheme="minorHAnsi" w:hAnsiTheme="minorHAnsi" w:cstheme="minorHAnsi"/>
          <w:kern w:val="28"/>
          <w:sz w:val="22"/>
          <w:szCs w:val="22"/>
        </w:rPr>
        <w:t xml:space="preserve">Informacja o projekcie, w ramach którego realizowane jest zamówienie oraz o źródłach finansowania projektu: </w:t>
      </w:r>
    </w:p>
    <w:p w14:paraId="0900D7C9" w14:textId="46FD32D9" w:rsidR="00335CEF" w:rsidRPr="006951C0" w:rsidRDefault="00335CEF" w:rsidP="00335CEF">
      <w:pPr>
        <w:pStyle w:val="Akapitzlist"/>
        <w:spacing w:after="120"/>
        <w:ind w:left="284" w:right="28"/>
        <w:jc w:val="both"/>
        <w:rPr>
          <w:rFonts w:asciiTheme="minorHAnsi" w:hAnsiTheme="minorHAnsi" w:cstheme="minorHAnsi"/>
          <w:sz w:val="22"/>
          <w:szCs w:val="22"/>
        </w:rPr>
      </w:pPr>
      <w:r w:rsidRPr="006951C0">
        <w:rPr>
          <w:rFonts w:asciiTheme="minorHAnsi" w:hAnsiTheme="minorHAnsi" w:cstheme="minorHAnsi"/>
          <w:sz w:val="22"/>
          <w:szCs w:val="22"/>
        </w:rPr>
        <w:t xml:space="preserve">Projekt </w:t>
      </w:r>
      <w:r w:rsidR="00E80487" w:rsidRPr="006951C0">
        <w:rPr>
          <w:rFonts w:asciiTheme="minorHAnsi" w:hAnsiTheme="minorHAnsi" w:cstheme="minorHAnsi"/>
          <w:sz w:val="22"/>
          <w:szCs w:val="22"/>
        </w:rPr>
        <w:t xml:space="preserve">pn. </w:t>
      </w:r>
      <w:r w:rsidR="00E80487" w:rsidRPr="006951C0">
        <w:rPr>
          <w:rFonts w:asciiTheme="minorHAnsi" w:hAnsiTheme="minorHAnsi" w:cstheme="minorHAnsi"/>
          <w:color w:val="242424"/>
          <w:sz w:val="22"/>
          <w:szCs w:val="22"/>
        </w:rPr>
        <w:t>„Realizacja kompleksowego projektu obejmującego wsparcie małopolskiej branży kreatywnej i ICT na rynkach międzynarodowych, oraz wsparcie JST w pozyskiwaniu inwestorów”</w:t>
      </w:r>
      <w:r w:rsidR="00E80487" w:rsidRPr="006951C0">
        <w:rPr>
          <w:rFonts w:asciiTheme="minorHAnsi" w:hAnsiTheme="minorHAnsi" w:cstheme="minorHAnsi"/>
          <w:sz w:val="22"/>
          <w:szCs w:val="22"/>
        </w:rPr>
        <w:t xml:space="preserve"> </w:t>
      </w:r>
      <w:r w:rsidRPr="006951C0">
        <w:rPr>
          <w:rFonts w:asciiTheme="minorHAnsi" w:hAnsiTheme="minorHAnsi" w:cstheme="minorHAnsi"/>
          <w:sz w:val="22"/>
          <w:szCs w:val="22"/>
        </w:rPr>
        <w:t>dofinansowany ze środków Europejskiego Funduszu Rozwoju Regionalnego w ramach Regionalnego Programu Operacyjnego Województwa Małopolskiego na lata 2014-2020, Oś Priorytetowa 3. Przedsiębiorcza Małopolska, Działanie 3.3. Umiędzynarodowienie małopolskiej gospodarki, Poddziałanie 3.3.1. Promocja gospodarcza Małopolski.</w:t>
      </w:r>
    </w:p>
    <w:p w14:paraId="0CDEB5C4" w14:textId="77777777" w:rsidR="0054644E" w:rsidRPr="006951C0" w:rsidRDefault="00636BEF" w:rsidP="00986ECE">
      <w:pPr>
        <w:widowControl w:val="0"/>
        <w:numPr>
          <w:ilvl w:val="0"/>
          <w:numId w:val="42"/>
        </w:numPr>
        <w:suppressAutoHyphens/>
        <w:spacing w:before="120" w:after="120"/>
        <w:ind w:left="425" w:hanging="425"/>
        <w:rPr>
          <w:rFonts w:asciiTheme="minorHAnsi" w:hAnsiTheme="minorHAnsi" w:cstheme="minorHAnsi"/>
          <w:color w:val="000000"/>
          <w:sz w:val="22"/>
          <w:szCs w:val="22"/>
          <w:lang w:val="x-none" w:eastAsia="x-none"/>
        </w:rPr>
      </w:pPr>
      <w:r w:rsidRPr="006951C0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P</w:t>
      </w:r>
      <w:r w:rsidR="0054644E" w:rsidRPr="006951C0">
        <w:rPr>
          <w:rFonts w:asciiTheme="minorHAnsi" w:hAnsiTheme="minorHAnsi" w:cstheme="minorHAnsi"/>
          <w:b/>
          <w:bCs/>
          <w:color w:val="000000"/>
          <w:sz w:val="22"/>
          <w:szCs w:val="22"/>
          <w:lang w:eastAsia="x-none"/>
        </w:rPr>
        <w:t>rzedmiot</w:t>
      </w:r>
      <w:r w:rsidR="0054644E" w:rsidRPr="006951C0">
        <w:rPr>
          <w:rFonts w:asciiTheme="minorHAnsi" w:hAnsiTheme="minorHAnsi" w:cstheme="minorHAnsi"/>
          <w:b/>
          <w:bCs/>
          <w:color w:val="000000"/>
          <w:sz w:val="22"/>
          <w:szCs w:val="22"/>
          <w:lang w:val="x-none" w:eastAsia="x-none"/>
        </w:rPr>
        <w:t xml:space="preserve"> zamówienia</w:t>
      </w:r>
    </w:p>
    <w:p w14:paraId="56EFD64D" w14:textId="77777777" w:rsidR="00E623CF" w:rsidRPr="006951C0" w:rsidRDefault="006B3A9F" w:rsidP="00051D9E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51C0">
        <w:rPr>
          <w:rFonts w:asciiTheme="minorHAnsi" w:hAnsiTheme="minorHAnsi" w:cstheme="minorHAnsi"/>
          <w:bCs/>
          <w:sz w:val="22"/>
          <w:szCs w:val="22"/>
        </w:rPr>
        <w:t>Nazwa zamówienia:</w:t>
      </w:r>
    </w:p>
    <w:p w14:paraId="7205C29B" w14:textId="4EF0515F" w:rsidR="00E80487" w:rsidRPr="00A51173" w:rsidRDefault="00E80487" w:rsidP="00A51173">
      <w:pPr>
        <w:pStyle w:val="pkt"/>
        <w:autoSpaceDE w:val="0"/>
        <w:autoSpaceDN w:val="0"/>
        <w:spacing w:before="0" w:after="0"/>
        <w:ind w:left="284" w:firstLine="0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6951C0">
        <w:rPr>
          <w:rFonts w:asciiTheme="minorHAnsi" w:hAnsiTheme="minorHAnsi" w:cstheme="minorHAnsi"/>
          <w:b/>
          <w:i/>
          <w:iCs/>
          <w:sz w:val="22"/>
          <w:szCs w:val="22"/>
        </w:rPr>
        <w:lastRenderedPageBreak/>
        <w:t>„</w:t>
      </w:r>
      <w:r w:rsidRPr="006951C0">
        <w:rPr>
          <w:rFonts w:asciiTheme="minorHAnsi" w:hAnsiTheme="minorHAnsi" w:cstheme="minorHAnsi"/>
          <w:b/>
          <w:sz w:val="22"/>
          <w:szCs w:val="22"/>
        </w:rPr>
        <w:t>Organizacja misji gospodarczej dla przedstawicieli małopolskich Jednostek Samorządu Terytorialnego do Niemiec na Targi Expo Real 2021 (Monachium)</w:t>
      </w:r>
      <w:r w:rsidRPr="006951C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w terminie 11-13 października 2021 r.”</w:t>
      </w:r>
    </w:p>
    <w:p w14:paraId="0FDBB0AB" w14:textId="77777777" w:rsidR="0054644E" w:rsidRPr="006951C0" w:rsidRDefault="0054644E" w:rsidP="009B6268">
      <w:pPr>
        <w:pStyle w:val="Akapitzlist"/>
        <w:widowControl w:val="0"/>
        <w:numPr>
          <w:ilvl w:val="0"/>
          <w:numId w:val="39"/>
        </w:numPr>
        <w:suppressAutoHyphens/>
        <w:ind w:left="284" w:hanging="284"/>
        <w:jc w:val="both"/>
        <w:rPr>
          <w:rFonts w:asciiTheme="minorHAnsi" w:hAnsiTheme="minorHAnsi" w:cstheme="minorHAnsi"/>
          <w:kern w:val="1"/>
          <w:sz w:val="22"/>
          <w:szCs w:val="22"/>
          <w:lang w:val="x-none" w:eastAsia="ar-SA"/>
        </w:rPr>
      </w:pPr>
      <w:r w:rsidRPr="006951C0">
        <w:rPr>
          <w:rFonts w:asciiTheme="minorHAnsi" w:hAnsiTheme="minorHAnsi" w:cstheme="minorHAnsi"/>
          <w:kern w:val="1"/>
          <w:sz w:val="22"/>
          <w:szCs w:val="22"/>
          <w:lang w:eastAsia="ar-SA"/>
        </w:rPr>
        <w:t>Określenie przedmiotu zamówienia</w:t>
      </w:r>
    </w:p>
    <w:p w14:paraId="5518D8B3" w14:textId="18C89FCA" w:rsidR="009B6268" w:rsidRPr="006951C0" w:rsidRDefault="009B6268" w:rsidP="00622072">
      <w:pPr>
        <w:pStyle w:val="pkt"/>
        <w:autoSpaceDE w:val="0"/>
        <w:autoSpaceDN w:val="0"/>
        <w:spacing w:before="0" w:after="0"/>
        <w:ind w:left="284" w:firstLine="0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6951C0">
        <w:rPr>
          <w:rFonts w:asciiTheme="minorHAnsi" w:hAnsiTheme="minorHAnsi" w:cstheme="minorHAnsi"/>
          <w:iCs/>
          <w:sz w:val="22"/>
          <w:szCs w:val="22"/>
        </w:rPr>
        <w:t>Przedmiotem zamówieni</w:t>
      </w:r>
      <w:r w:rsidR="00BD6962" w:rsidRPr="006951C0">
        <w:rPr>
          <w:rFonts w:asciiTheme="minorHAnsi" w:hAnsiTheme="minorHAnsi" w:cstheme="minorHAnsi"/>
          <w:iCs/>
          <w:sz w:val="22"/>
          <w:szCs w:val="22"/>
        </w:rPr>
        <w:t>a</w:t>
      </w:r>
      <w:r w:rsidRPr="006951C0">
        <w:rPr>
          <w:rFonts w:asciiTheme="minorHAnsi" w:hAnsiTheme="minorHAnsi" w:cstheme="minorHAnsi"/>
          <w:iCs/>
          <w:sz w:val="22"/>
          <w:szCs w:val="22"/>
        </w:rPr>
        <w:t xml:space="preserve"> jest </w:t>
      </w:r>
      <w:r w:rsidR="00300BE4" w:rsidRPr="006951C0">
        <w:rPr>
          <w:rFonts w:asciiTheme="minorHAnsi" w:hAnsiTheme="minorHAnsi" w:cstheme="minorHAnsi"/>
          <w:iCs/>
          <w:sz w:val="22"/>
          <w:szCs w:val="22"/>
        </w:rPr>
        <w:t xml:space="preserve">kompleksowa organizacja wyjazdu 3 przedstawicieli </w:t>
      </w:r>
      <w:r w:rsidR="00E80487" w:rsidRPr="006951C0">
        <w:rPr>
          <w:rFonts w:asciiTheme="minorHAnsi" w:hAnsiTheme="minorHAnsi" w:cstheme="minorHAnsi"/>
          <w:iCs/>
          <w:sz w:val="22"/>
          <w:szCs w:val="22"/>
        </w:rPr>
        <w:t>Agencji Rozwoju Małopolski Zachodniej S.A.</w:t>
      </w:r>
      <w:r w:rsidR="00300BE4" w:rsidRPr="006951C0">
        <w:rPr>
          <w:rFonts w:asciiTheme="minorHAnsi" w:hAnsiTheme="minorHAnsi" w:cstheme="minorHAnsi"/>
          <w:iCs/>
          <w:sz w:val="22"/>
          <w:szCs w:val="22"/>
        </w:rPr>
        <w:t xml:space="preserve"> oraz 1</w:t>
      </w:r>
      <w:r w:rsidR="00E80487" w:rsidRPr="006951C0">
        <w:rPr>
          <w:rFonts w:asciiTheme="minorHAnsi" w:hAnsiTheme="minorHAnsi" w:cstheme="minorHAnsi"/>
          <w:iCs/>
          <w:sz w:val="22"/>
          <w:szCs w:val="22"/>
        </w:rPr>
        <w:t>5</w:t>
      </w:r>
      <w:r w:rsidR="00300BE4" w:rsidRPr="006951C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22072" w:rsidRPr="006951C0">
        <w:rPr>
          <w:rFonts w:asciiTheme="minorHAnsi" w:hAnsiTheme="minorHAnsi" w:cstheme="minorHAnsi"/>
          <w:iCs/>
          <w:sz w:val="22"/>
          <w:szCs w:val="22"/>
        </w:rPr>
        <w:t>przedstawicieli Jednostek Samorządu Terytorialnego</w:t>
      </w:r>
      <w:r w:rsidR="00300BE4" w:rsidRPr="006951C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gramStart"/>
      <w:r w:rsidR="00300BE4" w:rsidRPr="006951C0">
        <w:rPr>
          <w:rFonts w:asciiTheme="minorHAnsi" w:hAnsiTheme="minorHAnsi" w:cstheme="minorHAnsi"/>
          <w:iCs/>
          <w:sz w:val="22"/>
          <w:szCs w:val="22"/>
        </w:rPr>
        <w:t xml:space="preserve">na </w:t>
      </w:r>
      <w:proofErr w:type="spellStart"/>
      <w:r w:rsidR="00622072" w:rsidRPr="006951C0">
        <w:rPr>
          <w:rFonts w:asciiTheme="minorHAnsi" w:hAnsiTheme="minorHAnsi" w:cstheme="minorHAnsi"/>
          <w:b/>
          <w:sz w:val="22"/>
          <w:szCs w:val="22"/>
        </w:rPr>
        <w:t>na</w:t>
      </w:r>
      <w:proofErr w:type="spellEnd"/>
      <w:proofErr w:type="gramEnd"/>
      <w:r w:rsidR="00622072" w:rsidRPr="006951C0">
        <w:rPr>
          <w:rFonts w:asciiTheme="minorHAnsi" w:hAnsiTheme="minorHAnsi" w:cstheme="minorHAnsi"/>
          <w:b/>
          <w:sz w:val="22"/>
          <w:szCs w:val="22"/>
        </w:rPr>
        <w:t xml:space="preserve"> Targi Expo Real 2021 (Monachium)</w:t>
      </w:r>
      <w:r w:rsidR="00622072" w:rsidRPr="006951C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w terminie 11-13 października 2021 r</w:t>
      </w:r>
      <w:r w:rsidR="00300BE4" w:rsidRPr="006951C0">
        <w:rPr>
          <w:rFonts w:asciiTheme="minorHAnsi" w:hAnsiTheme="minorHAnsi" w:cstheme="minorHAnsi"/>
          <w:iCs/>
          <w:sz w:val="22"/>
          <w:szCs w:val="22"/>
        </w:rPr>
        <w:t>, w ramach projektu „</w:t>
      </w:r>
      <w:bookmarkStart w:id="1" w:name="_Hlk78114458"/>
      <w:r w:rsidR="00622072" w:rsidRPr="006951C0">
        <w:rPr>
          <w:rFonts w:asciiTheme="minorHAnsi" w:hAnsiTheme="minorHAnsi" w:cstheme="minorHAnsi"/>
          <w:color w:val="242424"/>
          <w:sz w:val="22"/>
          <w:szCs w:val="22"/>
        </w:rPr>
        <w:t>Realizacja kompleksowego projektu obejmującego wsparcie małopolskiej branży kreatywnej i ICT na rynkach międzynarodowych, oraz wsparcie JST w pozyskiwaniu inwestorów</w:t>
      </w:r>
      <w:bookmarkEnd w:id="1"/>
      <w:r w:rsidR="00300BE4" w:rsidRPr="006951C0">
        <w:rPr>
          <w:rFonts w:asciiTheme="minorHAnsi" w:hAnsiTheme="minorHAnsi" w:cstheme="minorHAnsi"/>
          <w:iCs/>
          <w:sz w:val="22"/>
          <w:szCs w:val="22"/>
        </w:rPr>
        <w:t>”. Zamówienie obejmuje</w:t>
      </w:r>
      <w:r w:rsidR="00151A78">
        <w:rPr>
          <w:rFonts w:asciiTheme="minorHAnsi" w:hAnsiTheme="minorHAnsi" w:cstheme="minorHAnsi"/>
          <w:iCs/>
          <w:sz w:val="22"/>
          <w:szCs w:val="22"/>
        </w:rPr>
        <w:t xml:space="preserve"> przeprowadzenie min. 20  godzin szkoleń poprzedzających wyjazd na misję dla każdej Jednostki Samorządu Terytorialnego zgodnych z tematyką określoną w załączniku nr 1 do SWZ, </w:t>
      </w:r>
      <w:r w:rsidR="00300BE4" w:rsidRPr="006951C0">
        <w:rPr>
          <w:rFonts w:asciiTheme="minorHAnsi" w:hAnsiTheme="minorHAnsi" w:cstheme="minorHAnsi"/>
          <w:iCs/>
          <w:sz w:val="22"/>
          <w:szCs w:val="22"/>
        </w:rPr>
        <w:t xml:space="preserve"> nadzór i koordynację przebiegu całej usługi</w:t>
      </w:r>
      <w:r w:rsidR="00155BBC">
        <w:rPr>
          <w:rFonts w:asciiTheme="minorHAnsi" w:hAnsiTheme="minorHAnsi" w:cstheme="minorHAnsi"/>
          <w:iCs/>
          <w:sz w:val="22"/>
          <w:szCs w:val="22"/>
        </w:rPr>
        <w:t>, organizację transportu lotniczego</w:t>
      </w:r>
      <w:r w:rsidR="00300BE4" w:rsidRPr="006951C0">
        <w:rPr>
          <w:rFonts w:asciiTheme="minorHAnsi" w:hAnsiTheme="minorHAnsi" w:cstheme="minorHAnsi"/>
          <w:iCs/>
          <w:sz w:val="22"/>
          <w:szCs w:val="22"/>
        </w:rPr>
        <w:t xml:space="preserve">, organizację transportu osób w miejscu targów, wyżywienie uczestników, organizację zakwaterowania wszystkich uczestników targów wraz ze śniadaniem, ubezpieczenie, wykonanie zabudowy targowej, </w:t>
      </w:r>
      <w:r w:rsidR="00622072" w:rsidRPr="006951C0">
        <w:rPr>
          <w:rFonts w:asciiTheme="minorHAnsi" w:hAnsiTheme="minorHAnsi" w:cstheme="minorHAnsi"/>
          <w:iCs/>
          <w:sz w:val="22"/>
          <w:szCs w:val="22"/>
        </w:rPr>
        <w:t xml:space="preserve">organizację seminarium, </w:t>
      </w:r>
      <w:r w:rsidR="00155BBC">
        <w:rPr>
          <w:rFonts w:asciiTheme="minorHAnsi" w:hAnsiTheme="minorHAnsi" w:cstheme="minorHAnsi"/>
          <w:iCs/>
          <w:sz w:val="22"/>
          <w:szCs w:val="22"/>
        </w:rPr>
        <w:t xml:space="preserve">przygotowanie i wydruk materiałów promocyjnych, usługi tłumaczeniowe, </w:t>
      </w:r>
      <w:r w:rsidR="00300BE4" w:rsidRPr="006951C0">
        <w:rPr>
          <w:rFonts w:asciiTheme="minorHAnsi" w:hAnsiTheme="minorHAnsi" w:cstheme="minorHAnsi"/>
          <w:iCs/>
          <w:sz w:val="22"/>
          <w:szCs w:val="22"/>
        </w:rPr>
        <w:t xml:space="preserve">przygotowanie i przedstawienie </w:t>
      </w:r>
      <w:r w:rsidR="007849AC" w:rsidRPr="006951C0">
        <w:rPr>
          <w:rFonts w:asciiTheme="minorHAnsi" w:hAnsiTheme="minorHAnsi" w:cstheme="minorHAnsi"/>
          <w:iCs/>
          <w:sz w:val="22"/>
          <w:szCs w:val="22"/>
        </w:rPr>
        <w:t xml:space="preserve">Zamawiającemu w formie pisemnej raportu z realizacji </w:t>
      </w:r>
      <w:r w:rsidR="00300BE4" w:rsidRPr="006951C0">
        <w:rPr>
          <w:rFonts w:asciiTheme="minorHAnsi" w:hAnsiTheme="minorHAnsi" w:cstheme="minorHAnsi"/>
          <w:iCs/>
          <w:sz w:val="22"/>
          <w:szCs w:val="22"/>
        </w:rPr>
        <w:t>usługi.</w:t>
      </w:r>
    </w:p>
    <w:p w14:paraId="58DACF84" w14:textId="7FF7CCAE" w:rsidR="00986A19" w:rsidRDefault="00986A19" w:rsidP="00986A19">
      <w:pPr>
        <w:pStyle w:val="Akapitzlist"/>
        <w:shd w:val="clear" w:color="auto" w:fill="FFFFFF"/>
        <w:tabs>
          <w:tab w:val="left" w:pos="426"/>
          <w:tab w:val="left" w:leader="dot" w:pos="9072"/>
        </w:tabs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951C0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UWAGA!</w:t>
      </w:r>
      <w:r w:rsidRPr="006951C0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</w:t>
      </w:r>
      <w:r w:rsidRPr="006951C0">
        <w:rPr>
          <w:rFonts w:asciiTheme="minorHAnsi" w:hAnsiTheme="minorHAnsi" w:cstheme="minorHAnsi"/>
          <w:sz w:val="22"/>
          <w:szCs w:val="22"/>
          <w:lang w:eastAsia="ar-SA"/>
        </w:rPr>
        <w:t>W przypadku zmiany terminu Targów lub ich odwołania w formule tradycyjnej (on-</w:t>
      </w:r>
      <w:proofErr w:type="spellStart"/>
      <w:r w:rsidRPr="006951C0">
        <w:rPr>
          <w:rFonts w:asciiTheme="minorHAnsi" w:hAnsiTheme="minorHAnsi" w:cstheme="minorHAnsi"/>
          <w:sz w:val="22"/>
          <w:szCs w:val="22"/>
          <w:lang w:eastAsia="ar-SA"/>
        </w:rPr>
        <w:t>site</w:t>
      </w:r>
      <w:proofErr w:type="spellEnd"/>
      <w:r w:rsidRPr="006951C0">
        <w:rPr>
          <w:rFonts w:asciiTheme="minorHAnsi" w:hAnsiTheme="minorHAnsi" w:cstheme="minorHAnsi"/>
          <w:sz w:val="22"/>
          <w:szCs w:val="22"/>
          <w:lang w:eastAsia="ar-SA"/>
        </w:rPr>
        <w:t xml:space="preserve">) lub braku możliwości organizacji stoiska na Targach, gdy sytuacja polityczna lub epidemiczna </w:t>
      </w:r>
      <w:r w:rsidR="007849AC" w:rsidRPr="006951C0">
        <w:rPr>
          <w:rFonts w:asciiTheme="minorHAnsi" w:hAnsiTheme="minorHAnsi" w:cstheme="minorHAnsi"/>
          <w:sz w:val="22"/>
          <w:szCs w:val="22"/>
          <w:lang w:eastAsia="ar-SA"/>
        </w:rPr>
        <w:t>w </w:t>
      </w:r>
      <w:r w:rsidRPr="006951C0">
        <w:rPr>
          <w:rFonts w:asciiTheme="minorHAnsi" w:hAnsiTheme="minorHAnsi" w:cstheme="minorHAnsi"/>
          <w:sz w:val="22"/>
          <w:szCs w:val="22"/>
          <w:lang w:eastAsia="ar-SA"/>
        </w:rPr>
        <w:t>kraju to uniemożliwia, Wykonawca będzie zobowiązany zorganizować stoisko na ww</w:t>
      </w:r>
      <w:r w:rsidR="007849AC" w:rsidRPr="006951C0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Pr="006951C0">
        <w:rPr>
          <w:rFonts w:asciiTheme="minorHAnsi" w:hAnsiTheme="minorHAnsi" w:cstheme="minorHAnsi"/>
          <w:sz w:val="22"/>
          <w:szCs w:val="22"/>
          <w:lang w:eastAsia="ar-SA"/>
        </w:rPr>
        <w:t xml:space="preserve"> Targach </w:t>
      </w:r>
      <w:r w:rsidR="007849AC" w:rsidRPr="006951C0">
        <w:rPr>
          <w:rFonts w:asciiTheme="minorHAnsi" w:hAnsiTheme="minorHAnsi" w:cstheme="minorHAnsi"/>
          <w:sz w:val="22"/>
          <w:szCs w:val="22"/>
          <w:lang w:eastAsia="ar-SA"/>
        </w:rPr>
        <w:t>w </w:t>
      </w:r>
      <w:r w:rsidRPr="006951C0">
        <w:rPr>
          <w:rFonts w:asciiTheme="minorHAnsi" w:hAnsiTheme="minorHAnsi" w:cstheme="minorHAnsi"/>
          <w:sz w:val="22"/>
          <w:szCs w:val="22"/>
          <w:lang w:eastAsia="ar-SA"/>
        </w:rPr>
        <w:t>kolejnej edycji, tj. w 2022 r. Stoisko w nowym terminie zostanie zorganizowane w niezmienionym zakresie i w ramach wynagrodzenia wskazanego przez Wykonawcę w formularzu ofertowym.</w:t>
      </w:r>
    </w:p>
    <w:p w14:paraId="60743D0C" w14:textId="2D0C069C" w:rsidR="00B91460" w:rsidRPr="00B91460" w:rsidRDefault="00B91460" w:rsidP="00986A19">
      <w:pPr>
        <w:pStyle w:val="Akapitzlist"/>
        <w:shd w:val="clear" w:color="auto" w:fill="FFFFFF"/>
        <w:tabs>
          <w:tab w:val="left" w:pos="426"/>
          <w:tab w:val="left" w:leader="dot" w:pos="9072"/>
        </w:tabs>
        <w:ind w:left="284"/>
        <w:jc w:val="both"/>
        <w:rPr>
          <w:rFonts w:ascii="ArialMT" w:hAnsi="ArialMT" w:cs="ArialMT"/>
        </w:rPr>
      </w:pPr>
      <w:r w:rsidRPr="00B91460">
        <w:rPr>
          <w:rFonts w:asciiTheme="minorHAnsi" w:hAnsiTheme="minorHAnsi" w:cstheme="minorHAnsi"/>
          <w:b/>
          <w:bCs/>
          <w:iCs/>
          <w:sz w:val="22"/>
          <w:szCs w:val="22"/>
        </w:rPr>
        <w:t>Pakiet nr 1:</w:t>
      </w:r>
      <w:r w:rsidRPr="00B91460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B91460">
        <w:rPr>
          <w:rFonts w:ascii="ArialMT" w:hAnsi="ArialMT" w:cs="ArialMT"/>
        </w:rPr>
        <w:t>Przygotowanie JST do udziału w targach – szkolenia</w:t>
      </w:r>
    </w:p>
    <w:p w14:paraId="0A5CB7CE" w14:textId="21E880CA" w:rsidR="00B91460" w:rsidRPr="00B91460" w:rsidRDefault="00B91460" w:rsidP="00B91460">
      <w:pPr>
        <w:autoSpaceDE w:val="0"/>
        <w:autoSpaceDN w:val="0"/>
        <w:adjustRightInd w:val="0"/>
        <w:ind w:left="284"/>
        <w:rPr>
          <w:rFonts w:ascii="ArialMT" w:hAnsi="ArialMT" w:cs="ArialMT"/>
        </w:rPr>
      </w:pPr>
      <w:r w:rsidRPr="00B91460">
        <w:rPr>
          <w:rFonts w:asciiTheme="minorHAnsi" w:hAnsiTheme="minorHAnsi" w:cstheme="minorHAnsi"/>
          <w:b/>
          <w:bCs/>
          <w:iCs/>
          <w:sz w:val="22"/>
          <w:szCs w:val="22"/>
        </w:rPr>
        <w:t>Pakiet nr 2:</w:t>
      </w:r>
      <w:r w:rsidRPr="00B91460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>
        <w:rPr>
          <w:rFonts w:ascii="ArialMT" w:hAnsi="ArialMT" w:cs="ArialMT"/>
        </w:rPr>
        <w:t xml:space="preserve">Organizacja </w:t>
      </w:r>
      <w:proofErr w:type="gramStart"/>
      <w:r>
        <w:rPr>
          <w:rFonts w:ascii="ArialMT" w:hAnsi="ArialMT" w:cs="ArialMT"/>
        </w:rPr>
        <w:t>udziału  w</w:t>
      </w:r>
      <w:proofErr w:type="gramEnd"/>
      <w:r>
        <w:rPr>
          <w:rFonts w:ascii="ArialMT" w:hAnsi="ArialMT" w:cs="ArialMT"/>
        </w:rPr>
        <w:t xml:space="preserve"> Targach Expo Real 2021 w Monachium służących promocji oferty </w:t>
      </w:r>
      <w:r w:rsidRPr="00B91460">
        <w:rPr>
          <w:rFonts w:ascii="ArialMT" w:hAnsi="ArialMT" w:cs="ArialMT"/>
        </w:rPr>
        <w:t>gospodarczej regionu w Niemczech</w:t>
      </w:r>
    </w:p>
    <w:p w14:paraId="430C12E6" w14:textId="77777777" w:rsidR="00971B93" w:rsidRPr="006951C0" w:rsidRDefault="00012373" w:rsidP="007849AC">
      <w:pPr>
        <w:pStyle w:val="SWTEKST"/>
        <w:spacing w:line="240" w:lineRule="auto"/>
        <w:ind w:left="284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6951C0">
        <w:rPr>
          <w:rFonts w:asciiTheme="minorHAnsi" w:hAnsiTheme="minorHAnsi" w:cstheme="minorHAnsi"/>
          <w:sz w:val="22"/>
          <w:szCs w:val="22"/>
          <w:lang w:val="pl-PL"/>
        </w:rPr>
        <w:t xml:space="preserve">Szczegółowe określenie przedmiotu zamówienia zawiera „Opis przedmiotu zamówienia” (OPZ), stanowiący </w:t>
      </w:r>
      <w:r w:rsidRPr="006951C0">
        <w:rPr>
          <w:rFonts w:asciiTheme="minorHAnsi" w:hAnsiTheme="minorHAnsi" w:cstheme="minorHAnsi"/>
          <w:b/>
          <w:sz w:val="22"/>
          <w:szCs w:val="22"/>
          <w:lang w:val="pl-PL"/>
        </w:rPr>
        <w:t>załącznik nr 1</w:t>
      </w:r>
      <w:r w:rsidRPr="006951C0">
        <w:rPr>
          <w:rFonts w:asciiTheme="minorHAnsi" w:hAnsiTheme="minorHAnsi" w:cstheme="minorHAnsi"/>
          <w:sz w:val="22"/>
          <w:szCs w:val="22"/>
          <w:lang w:val="pl-PL"/>
        </w:rPr>
        <w:t xml:space="preserve"> do SWZ</w:t>
      </w:r>
      <w:r w:rsidR="009B6268" w:rsidRPr="006951C0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035B7081" w14:textId="77777777" w:rsidR="0054644E" w:rsidRPr="006951C0" w:rsidRDefault="0054644E" w:rsidP="00051D9E">
      <w:pPr>
        <w:pStyle w:val="Akapitzlist"/>
        <w:widowControl w:val="0"/>
        <w:numPr>
          <w:ilvl w:val="0"/>
          <w:numId w:val="39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6951C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Nazwy i kody dotyczące przedmiotu zamówienia określone we Wspólnym Słowniku Zamówień Publicznych (CPV): </w:t>
      </w:r>
    </w:p>
    <w:p w14:paraId="65F7BC3C" w14:textId="514FEA6A" w:rsidR="00E51C12" w:rsidRPr="006951C0" w:rsidRDefault="0054644E" w:rsidP="007A0DD9">
      <w:pPr>
        <w:widowControl w:val="0"/>
        <w:suppressAutoHyphens/>
        <w:ind w:left="3402" w:hanging="3118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6951C0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Główny przedmiot: </w:t>
      </w:r>
      <w:r w:rsidR="009B6268" w:rsidRPr="006951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799</w:t>
      </w:r>
      <w:r w:rsidR="00915782" w:rsidRPr="006951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56</w:t>
      </w:r>
      <w:r w:rsidR="009B6268" w:rsidRPr="006951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="001E4365" w:rsidRPr="006951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="00915782" w:rsidRPr="006951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="001E4365" w:rsidRPr="006951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-</w:t>
      </w:r>
      <w:r w:rsidR="00915782" w:rsidRPr="006951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="00926A63" w:rsidRPr="006951C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27A92" w:rsidRPr="006951C0">
        <w:rPr>
          <w:rFonts w:asciiTheme="minorHAnsi" w:hAnsiTheme="minorHAnsi" w:cstheme="minorHAnsi"/>
          <w:sz w:val="22"/>
          <w:szCs w:val="22"/>
        </w:rPr>
        <w:t>Usługi w zakresie organiz</w:t>
      </w:r>
      <w:r w:rsidR="006444C6" w:rsidRPr="006951C0">
        <w:rPr>
          <w:rFonts w:asciiTheme="minorHAnsi" w:hAnsiTheme="minorHAnsi" w:cstheme="minorHAnsi"/>
          <w:sz w:val="22"/>
          <w:szCs w:val="22"/>
        </w:rPr>
        <w:t>acji</w:t>
      </w:r>
      <w:r w:rsidR="00F27A92" w:rsidRPr="006951C0">
        <w:rPr>
          <w:rFonts w:asciiTheme="minorHAnsi" w:hAnsiTheme="minorHAnsi" w:cstheme="minorHAnsi"/>
          <w:sz w:val="22"/>
          <w:szCs w:val="22"/>
        </w:rPr>
        <w:t xml:space="preserve"> </w:t>
      </w:r>
      <w:r w:rsidR="006444C6" w:rsidRPr="006951C0">
        <w:rPr>
          <w:rFonts w:asciiTheme="minorHAnsi" w:hAnsiTheme="minorHAnsi" w:cstheme="minorHAnsi"/>
          <w:sz w:val="22"/>
          <w:szCs w:val="22"/>
        </w:rPr>
        <w:t>targów i wystaw</w:t>
      </w:r>
    </w:p>
    <w:p w14:paraId="6BFD2C8D" w14:textId="3168DDF2" w:rsidR="00926A63" w:rsidRPr="006951C0" w:rsidRDefault="00926A63" w:rsidP="007A0DD9">
      <w:pPr>
        <w:widowControl w:val="0"/>
        <w:suppressAutoHyphens/>
        <w:ind w:left="3402" w:hanging="3118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6951C0">
        <w:rPr>
          <w:rFonts w:asciiTheme="minorHAnsi" w:hAnsiTheme="minorHAnsi" w:cstheme="minorHAnsi"/>
          <w:kern w:val="1"/>
          <w:sz w:val="22"/>
          <w:szCs w:val="22"/>
          <w:lang w:eastAsia="zh-CN"/>
        </w:rPr>
        <w:t>Dodatkowe przedmioty:</w:t>
      </w:r>
      <w:r w:rsidR="00F27A92" w:rsidRPr="006951C0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</w:p>
    <w:p w14:paraId="4337B9A1" w14:textId="3B19D55F" w:rsidR="00F27A92" w:rsidRPr="006951C0" w:rsidRDefault="00F27A92" w:rsidP="007A0DD9">
      <w:pPr>
        <w:widowControl w:val="0"/>
        <w:suppressAutoHyphens/>
        <w:ind w:left="3402" w:hanging="3118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6951C0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55120000-</w:t>
      </w:r>
      <w:r w:rsidR="006444C6" w:rsidRPr="006951C0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7</w:t>
      </w:r>
      <w:r w:rsidRPr="006951C0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Usługi hotelarskie w zakresie spotkań i konferencji</w:t>
      </w:r>
    </w:p>
    <w:p w14:paraId="27C3293D" w14:textId="5BB360E7" w:rsidR="00F27A92" w:rsidRPr="006951C0" w:rsidRDefault="00F27A92" w:rsidP="007A0DD9">
      <w:pPr>
        <w:widowControl w:val="0"/>
        <w:suppressAutoHyphens/>
        <w:ind w:left="3402" w:hanging="3118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6951C0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55300000-</w:t>
      </w:r>
      <w:r w:rsidR="006444C6" w:rsidRPr="006951C0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3</w:t>
      </w:r>
      <w:r w:rsidRPr="006951C0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Usługi restauracyjne i dotyczące podawania posiłków</w:t>
      </w:r>
    </w:p>
    <w:p w14:paraId="1603FD3B" w14:textId="17E1DB75" w:rsidR="00F27A92" w:rsidRPr="006951C0" w:rsidRDefault="00F27A92" w:rsidP="007A0DD9">
      <w:pPr>
        <w:widowControl w:val="0"/>
        <w:suppressAutoHyphens/>
        <w:ind w:left="3402" w:hanging="3118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6951C0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60000000-</w:t>
      </w:r>
      <w:r w:rsidR="006444C6" w:rsidRPr="006951C0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8</w:t>
      </w:r>
      <w:r w:rsidRPr="006951C0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Usługi transportowe (z wyłączeniem transportu odpadów)</w:t>
      </w:r>
    </w:p>
    <w:p w14:paraId="149C87D6" w14:textId="01E0D73A" w:rsidR="00915782" w:rsidRPr="006951C0" w:rsidRDefault="00915782" w:rsidP="00F27A92">
      <w:pPr>
        <w:widowControl w:val="0"/>
        <w:suppressAutoHyphens/>
        <w:overflowPunct w:val="0"/>
        <w:autoSpaceDE w:val="0"/>
        <w:adjustRightInd w:val="0"/>
        <w:ind w:left="284"/>
        <w:rPr>
          <w:rFonts w:asciiTheme="minorHAnsi" w:hAnsiTheme="minorHAnsi" w:cstheme="minorHAnsi"/>
          <w:kern w:val="28"/>
          <w:sz w:val="22"/>
          <w:szCs w:val="22"/>
        </w:rPr>
      </w:pPr>
      <w:bookmarkStart w:id="2" w:name="_Hlk72738636"/>
      <w:r w:rsidRPr="006951C0">
        <w:rPr>
          <w:rFonts w:asciiTheme="minorHAnsi" w:hAnsiTheme="minorHAnsi" w:cstheme="minorHAnsi"/>
          <w:b/>
          <w:kern w:val="28"/>
          <w:sz w:val="22"/>
          <w:szCs w:val="22"/>
        </w:rPr>
        <w:t>63000000-9</w:t>
      </w:r>
      <w:r w:rsidRPr="006951C0">
        <w:rPr>
          <w:rFonts w:asciiTheme="minorHAnsi" w:hAnsiTheme="minorHAnsi" w:cstheme="minorHAnsi"/>
          <w:kern w:val="28"/>
          <w:sz w:val="22"/>
          <w:szCs w:val="22"/>
        </w:rPr>
        <w:t xml:space="preserve"> Usługi dodatkowe i pomocnicze w zakresie transportu, usługi biur podróży</w:t>
      </w:r>
    </w:p>
    <w:p w14:paraId="5413CD12" w14:textId="474364F9" w:rsidR="00915782" w:rsidRPr="006951C0" w:rsidRDefault="00915782" w:rsidP="00F27A92">
      <w:pPr>
        <w:widowControl w:val="0"/>
        <w:suppressAutoHyphens/>
        <w:overflowPunct w:val="0"/>
        <w:autoSpaceDE w:val="0"/>
        <w:adjustRightInd w:val="0"/>
        <w:ind w:left="284"/>
        <w:rPr>
          <w:rFonts w:asciiTheme="minorHAnsi" w:hAnsiTheme="minorHAnsi" w:cstheme="minorHAnsi"/>
          <w:kern w:val="28"/>
          <w:sz w:val="22"/>
          <w:szCs w:val="22"/>
        </w:rPr>
      </w:pPr>
      <w:r w:rsidRPr="006951C0">
        <w:rPr>
          <w:rFonts w:asciiTheme="minorHAnsi" w:hAnsiTheme="minorHAnsi" w:cstheme="minorHAnsi"/>
          <w:b/>
          <w:kern w:val="28"/>
          <w:sz w:val="22"/>
          <w:szCs w:val="22"/>
        </w:rPr>
        <w:t xml:space="preserve">55000000-0 </w:t>
      </w:r>
      <w:r w:rsidRPr="006951C0">
        <w:rPr>
          <w:rFonts w:asciiTheme="minorHAnsi" w:hAnsiTheme="minorHAnsi" w:cstheme="minorHAnsi"/>
          <w:kern w:val="28"/>
          <w:sz w:val="22"/>
          <w:szCs w:val="22"/>
        </w:rPr>
        <w:t>Usługi hotelarskie</w:t>
      </w:r>
      <w:r w:rsidR="006444C6" w:rsidRPr="006951C0">
        <w:rPr>
          <w:rFonts w:asciiTheme="minorHAnsi" w:hAnsiTheme="minorHAnsi" w:cstheme="minorHAnsi"/>
          <w:kern w:val="28"/>
          <w:sz w:val="22"/>
          <w:szCs w:val="22"/>
        </w:rPr>
        <w:t xml:space="preserve">, </w:t>
      </w:r>
      <w:r w:rsidRPr="006951C0">
        <w:rPr>
          <w:rFonts w:asciiTheme="minorHAnsi" w:hAnsiTheme="minorHAnsi" w:cstheme="minorHAnsi"/>
          <w:kern w:val="28"/>
          <w:sz w:val="22"/>
          <w:szCs w:val="22"/>
        </w:rPr>
        <w:t>restauracyjne i handlu detalicznego</w:t>
      </w:r>
    </w:p>
    <w:p w14:paraId="497053CC" w14:textId="180559FD" w:rsidR="00915782" w:rsidRDefault="00915782" w:rsidP="00F27A92">
      <w:pPr>
        <w:widowControl w:val="0"/>
        <w:suppressAutoHyphens/>
        <w:overflowPunct w:val="0"/>
        <w:autoSpaceDE w:val="0"/>
        <w:adjustRightInd w:val="0"/>
        <w:ind w:left="284"/>
        <w:rPr>
          <w:rFonts w:asciiTheme="minorHAnsi" w:hAnsiTheme="minorHAnsi" w:cstheme="minorHAnsi"/>
          <w:kern w:val="28"/>
          <w:sz w:val="22"/>
          <w:szCs w:val="22"/>
        </w:rPr>
      </w:pPr>
      <w:r w:rsidRPr="006951C0">
        <w:rPr>
          <w:rFonts w:asciiTheme="minorHAnsi" w:hAnsiTheme="minorHAnsi" w:cstheme="minorHAnsi"/>
          <w:b/>
          <w:kern w:val="28"/>
          <w:sz w:val="22"/>
          <w:szCs w:val="22"/>
        </w:rPr>
        <w:t>60170000-0</w:t>
      </w:r>
      <w:r w:rsidRPr="006951C0">
        <w:rPr>
          <w:rFonts w:asciiTheme="minorHAnsi" w:hAnsiTheme="minorHAnsi" w:cstheme="minorHAnsi"/>
          <w:i/>
          <w:kern w:val="28"/>
          <w:sz w:val="22"/>
          <w:szCs w:val="22"/>
        </w:rPr>
        <w:t xml:space="preserve"> </w:t>
      </w:r>
      <w:r w:rsidRPr="006951C0">
        <w:rPr>
          <w:rFonts w:asciiTheme="minorHAnsi" w:hAnsiTheme="minorHAnsi" w:cstheme="minorHAnsi"/>
          <w:kern w:val="28"/>
          <w:sz w:val="22"/>
          <w:szCs w:val="22"/>
        </w:rPr>
        <w:t>Wynajem pojazdów przeznaczonych do transportu osób wraz z kierowcą</w:t>
      </w:r>
    </w:p>
    <w:p w14:paraId="2059EB1F" w14:textId="41664957" w:rsidR="008C65EE" w:rsidRDefault="008C65EE" w:rsidP="00F27A92">
      <w:pPr>
        <w:widowControl w:val="0"/>
        <w:suppressAutoHyphens/>
        <w:overflowPunct w:val="0"/>
        <w:autoSpaceDE w:val="0"/>
        <w:adjustRightInd w:val="0"/>
        <w:ind w:left="284"/>
        <w:rPr>
          <w:rFonts w:asciiTheme="minorHAnsi" w:hAnsiTheme="minorHAnsi" w:cstheme="minorHAnsi"/>
          <w:kern w:val="28"/>
          <w:sz w:val="22"/>
          <w:szCs w:val="22"/>
        </w:rPr>
      </w:pPr>
      <w:r w:rsidRPr="008C65EE">
        <w:rPr>
          <w:rFonts w:asciiTheme="minorHAnsi" w:hAnsiTheme="minorHAnsi" w:cstheme="minorHAnsi"/>
          <w:b/>
          <w:bCs/>
          <w:kern w:val="28"/>
          <w:sz w:val="22"/>
          <w:szCs w:val="22"/>
        </w:rPr>
        <w:t>22462000-6</w:t>
      </w:r>
      <w:r>
        <w:rPr>
          <w:rFonts w:asciiTheme="minorHAnsi" w:hAnsiTheme="minorHAnsi" w:cstheme="minorHAnsi"/>
          <w:kern w:val="28"/>
          <w:sz w:val="22"/>
          <w:szCs w:val="22"/>
        </w:rPr>
        <w:t xml:space="preserve"> Materiały reklamowe</w:t>
      </w:r>
    </w:p>
    <w:p w14:paraId="0C187111" w14:textId="1D19CDB4" w:rsidR="00F87883" w:rsidRPr="006951C0" w:rsidRDefault="00F87883" w:rsidP="00F27A92">
      <w:pPr>
        <w:widowControl w:val="0"/>
        <w:suppressAutoHyphens/>
        <w:overflowPunct w:val="0"/>
        <w:autoSpaceDE w:val="0"/>
        <w:adjustRightInd w:val="0"/>
        <w:ind w:left="284"/>
        <w:rPr>
          <w:rFonts w:asciiTheme="minorHAnsi" w:hAnsiTheme="minorHAnsi" w:cstheme="minorHAnsi"/>
          <w:kern w:val="28"/>
          <w:sz w:val="22"/>
          <w:szCs w:val="22"/>
        </w:rPr>
      </w:pPr>
      <w:r>
        <w:rPr>
          <w:rFonts w:asciiTheme="minorHAnsi" w:hAnsiTheme="minorHAnsi" w:cstheme="minorHAnsi"/>
          <w:b/>
          <w:bCs/>
          <w:kern w:val="28"/>
          <w:sz w:val="22"/>
          <w:szCs w:val="22"/>
        </w:rPr>
        <w:t>80500000-9 Usługi szkoleniowe</w:t>
      </w:r>
    </w:p>
    <w:bookmarkEnd w:id="2"/>
    <w:p w14:paraId="0941103B" w14:textId="45A3E0BE" w:rsidR="0000072D" w:rsidRPr="006951C0" w:rsidRDefault="0000072D" w:rsidP="007849AC">
      <w:pPr>
        <w:pStyle w:val="Akapitzlist"/>
        <w:numPr>
          <w:ilvl w:val="0"/>
          <w:numId w:val="39"/>
        </w:numPr>
        <w:tabs>
          <w:tab w:val="left" w:pos="284"/>
        </w:tabs>
        <w:spacing w:before="8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51C0">
        <w:rPr>
          <w:rFonts w:asciiTheme="minorHAnsi" w:hAnsiTheme="minorHAnsi" w:cstheme="minorHAnsi"/>
          <w:b/>
          <w:sz w:val="22"/>
          <w:szCs w:val="22"/>
        </w:rPr>
        <w:t>Przedmiotowe środki dowodowe</w:t>
      </w:r>
    </w:p>
    <w:p w14:paraId="2F733BF6" w14:textId="7676E75B" w:rsidR="00986ECE" w:rsidRPr="006951C0" w:rsidRDefault="00986ECE" w:rsidP="00986ECE">
      <w:pPr>
        <w:pStyle w:val="Tekstpodstawowywcity2"/>
        <w:spacing w:after="60" w:line="24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951C0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6951C0">
        <w:rPr>
          <w:rFonts w:asciiTheme="minorHAnsi" w:hAnsiTheme="minorHAnsi" w:cstheme="minorHAnsi"/>
          <w:b/>
          <w:sz w:val="22"/>
          <w:szCs w:val="22"/>
        </w:rPr>
        <w:t>nie wymaga</w:t>
      </w:r>
      <w:r w:rsidRPr="006951C0">
        <w:rPr>
          <w:rFonts w:asciiTheme="minorHAnsi" w:hAnsiTheme="minorHAnsi" w:cstheme="minorHAnsi"/>
          <w:sz w:val="22"/>
          <w:szCs w:val="22"/>
        </w:rPr>
        <w:t xml:space="preserve"> złożenia przedmiotowych środków dowodowych w niniejszym postępowaniu.</w:t>
      </w:r>
      <w:r w:rsidR="00C67FF3" w:rsidRPr="006951C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60A2AD" w14:textId="3D8EC21B" w:rsidR="00986ECE" w:rsidRPr="006951C0" w:rsidRDefault="007A0DD9" w:rsidP="0003228E">
      <w:pPr>
        <w:pStyle w:val="Akapitzlist"/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6951C0">
        <w:rPr>
          <w:rFonts w:asciiTheme="minorHAnsi" w:hAnsiTheme="minorHAnsi" w:cstheme="minorHAnsi"/>
          <w:kern w:val="1"/>
          <w:sz w:val="22"/>
          <w:szCs w:val="22"/>
          <w:lang w:eastAsia="zh-CN"/>
        </w:rPr>
        <w:t>Zamawiający</w:t>
      </w:r>
      <w:r w:rsidR="000B7236" w:rsidRPr="006951C0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 w:rsidRPr="006951C0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>dopuszcza</w:t>
      </w:r>
      <w:r w:rsidRPr="006951C0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możliwoś</w:t>
      </w:r>
      <w:r w:rsidR="008C65EE">
        <w:rPr>
          <w:rFonts w:asciiTheme="minorHAnsi" w:hAnsiTheme="minorHAnsi" w:cstheme="minorHAnsi"/>
          <w:kern w:val="1"/>
          <w:sz w:val="22"/>
          <w:szCs w:val="22"/>
          <w:lang w:eastAsia="zh-CN"/>
        </w:rPr>
        <w:t>ć</w:t>
      </w:r>
      <w:r w:rsidRPr="006951C0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składania ofert częściowych</w:t>
      </w:r>
      <w:r w:rsidR="008C65EE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na poszczególne pakiety</w:t>
      </w:r>
      <w:r w:rsidR="000B7236" w:rsidRPr="006951C0">
        <w:rPr>
          <w:rFonts w:asciiTheme="minorHAnsi" w:hAnsiTheme="minorHAnsi" w:cstheme="minorHAnsi"/>
          <w:kern w:val="1"/>
          <w:sz w:val="22"/>
          <w:szCs w:val="22"/>
          <w:lang w:eastAsia="zh-CN"/>
        </w:rPr>
        <w:t>.</w:t>
      </w:r>
      <w:r w:rsidRPr="006951C0">
        <w:rPr>
          <w:rFonts w:asciiTheme="minorHAnsi" w:hAnsiTheme="minorHAnsi" w:cstheme="minorHAnsi"/>
          <w:b/>
          <w:bCs/>
          <w:kern w:val="1"/>
          <w:sz w:val="22"/>
          <w:szCs w:val="22"/>
          <w:lang w:val="x-none" w:eastAsia="zh-CN"/>
        </w:rPr>
        <w:t xml:space="preserve"> </w:t>
      </w:r>
      <w:r w:rsidR="008C65EE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Oferty nie mogą być dzielone przez wykonawców. Oferty niezawierające pełnego zakresu przedmiotu zamówienia określonego w zadaniu częściowym zostaną odrzucone. </w:t>
      </w:r>
    </w:p>
    <w:p w14:paraId="5D3E4808" w14:textId="1970E856" w:rsidR="00815B6A" w:rsidRPr="006951C0" w:rsidRDefault="007A0DD9" w:rsidP="0000072D">
      <w:pPr>
        <w:pStyle w:val="Akapitzlist"/>
        <w:numPr>
          <w:ilvl w:val="0"/>
          <w:numId w:val="39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51C0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Zamawiający </w:t>
      </w:r>
      <w:r w:rsidRPr="006951C0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nie dopuszcza</w:t>
      </w:r>
      <w:r w:rsidRPr="006951C0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możliwości składania ofert wariantowych.</w:t>
      </w:r>
    </w:p>
    <w:p w14:paraId="395E3CD7" w14:textId="076D12B3" w:rsidR="00815B6A" w:rsidRPr="006951C0" w:rsidRDefault="00815B6A" w:rsidP="0000072D">
      <w:pPr>
        <w:pStyle w:val="Akapitzlist"/>
        <w:numPr>
          <w:ilvl w:val="0"/>
          <w:numId w:val="39"/>
        </w:numPr>
        <w:spacing w:before="60" w:after="60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51C0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6951C0">
        <w:rPr>
          <w:rFonts w:asciiTheme="minorHAnsi" w:hAnsiTheme="minorHAnsi" w:cstheme="minorHAnsi"/>
          <w:b/>
          <w:bCs/>
          <w:sz w:val="22"/>
          <w:szCs w:val="22"/>
        </w:rPr>
        <w:t>nie przewiduje</w:t>
      </w:r>
      <w:r w:rsidRPr="006951C0">
        <w:rPr>
          <w:rFonts w:asciiTheme="minorHAnsi" w:hAnsiTheme="minorHAnsi" w:cstheme="minorHAnsi"/>
          <w:sz w:val="22"/>
          <w:szCs w:val="22"/>
        </w:rPr>
        <w:t xml:space="preserve"> udzielenia zam</w:t>
      </w:r>
      <w:r w:rsidR="006A370E" w:rsidRPr="006951C0">
        <w:rPr>
          <w:rFonts w:asciiTheme="minorHAnsi" w:hAnsiTheme="minorHAnsi" w:cstheme="minorHAnsi"/>
          <w:sz w:val="22"/>
          <w:szCs w:val="22"/>
        </w:rPr>
        <w:t>ówieni</w:t>
      </w:r>
      <w:r w:rsidR="00DA31F6" w:rsidRPr="006951C0">
        <w:rPr>
          <w:rFonts w:asciiTheme="minorHAnsi" w:hAnsiTheme="minorHAnsi" w:cstheme="minorHAnsi"/>
          <w:sz w:val="22"/>
          <w:szCs w:val="22"/>
        </w:rPr>
        <w:t xml:space="preserve">a </w:t>
      </w:r>
      <w:r w:rsidR="000B7236" w:rsidRPr="006951C0">
        <w:rPr>
          <w:rFonts w:asciiTheme="minorHAnsi" w:hAnsiTheme="minorHAnsi" w:cstheme="minorHAnsi"/>
          <w:sz w:val="22"/>
          <w:szCs w:val="22"/>
        </w:rPr>
        <w:t xml:space="preserve">polegającego na powtórzeniu podobnych </w:t>
      </w:r>
      <w:r w:rsidR="00AA4957" w:rsidRPr="006951C0">
        <w:rPr>
          <w:rFonts w:asciiTheme="minorHAnsi" w:hAnsiTheme="minorHAnsi" w:cstheme="minorHAnsi"/>
          <w:sz w:val="22"/>
          <w:szCs w:val="22"/>
        </w:rPr>
        <w:t>usług</w:t>
      </w:r>
      <w:r w:rsidR="00065FF9" w:rsidRPr="006951C0">
        <w:rPr>
          <w:rFonts w:asciiTheme="minorHAnsi" w:hAnsiTheme="minorHAnsi" w:cstheme="minorHAnsi"/>
          <w:sz w:val="22"/>
          <w:szCs w:val="22"/>
        </w:rPr>
        <w:t xml:space="preserve">, o których mowa w art. </w:t>
      </w:r>
      <w:r w:rsidR="001271A5" w:rsidRPr="006951C0">
        <w:rPr>
          <w:rFonts w:asciiTheme="minorHAnsi" w:hAnsiTheme="minorHAnsi" w:cstheme="minorHAnsi"/>
          <w:sz w:val="22"/>
          <w:szCs w:val="22"/>
        </w:rPr>
        <w:t>214</w:t>
      </w:r>
      <w:r w:rsidR="00065FF9" w:rsidRPr="006951C0">
        <w:rPr>
          <w:rFonts w:asciiTheme="minorHAnsi" w:hAnsiTheme="minorHAnsi" w:cstheme="minorHAnsi"/>
          <w:sz w:val="22"/>
          <w:szCs w:val="22"/>
        </w:rPr>
        <w:t xml:space="preserve"> ust. </w:t>
      </w:r>
      <w:r w:rsidR="001271A5" w:rsidRPr="006951C0">
        <w:rPr>
          <w:rFonts w:asciiTheme="minorHAnsi" w:hAnsiTheme="minorHAnsi" w:cstheme="minorHAnsi"/>
          <w:sz w:val="22"/>
          <w:szCs w:val="22"/>
        </w:rPr>
        <w:t>1</w:t>
      </w:r>
      <w:r w:rsidR="00065FF9" w:rsidRPr="006951C0">
        <w:rPr>
          <w:rFonts w:asciiTheme="minorHAnsi" w:hAnsiTheme="minorHAnsi" w:cstheme="minorHAnsi"/>
          <w:sz w:val="22"/>
          <w:szCs w:val="22"/>
        </w:rPr>
        <w:t xml:space="preserve"> pkt </w:t>
      </w:r>
      <w:r w:rsidR="000B7236" w:rsidRPr="006951C0">
        <w:rPr>
          <w:rFonts w:asciiTheme="minorHAnsi" w:hAnsiTheme="minorHAnsi" w:cstheme="minorHAnsi"/>
          <w:sz w:val="22"/>
          <w:szCs w:val="22"/>
        </w:rPr>
        <w:t>7</w:t>
      </w:r>
      <w:r w:rsidR="00065FF9" w:rsidRPr="006951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5FF9" w:rsidRPr="006951C0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="00065FF9" w:rsidRPr="006951C0">
        <w:rPr>
          <w:rFonts w:asciiTheme="minorHAnsi" w:hAnsiTheme="minorHAnsi" w:cstheme="minorHAnsi"/>
          <w:sz w:val="22"/>
          <w:szCs w:val="22"/>
        </w:rPr>
        <w:t>.</w:t>
      </w:r>
      <w:r w:rsidR="000B7236" w:rsidRPr="006951C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50C717" w14:textId="77777777" w:rsidR="006A370E" w:rsidRPr="006951C0" w:rsidRDefault="00023F81" w:rsidP="0000072D">
      <w:pPr>
        <w:pStyle w:val="Akapitzlist"/>
        <w:numPr>
          <w:ilvl w:val="0"/>
          <w:numId w:val="39"/>
        </w:numPr>
        <w:tabs>
          <w:tab w:val="left" w:pos="426"/>
        </w:tabs>
        <w:spacing w:before="60" w:after="60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51C0">
        <w:rPr>
          <w:rFonts w:ascii="Calibri" w:hAnsi="Calibri" w:cs="Calibri"/>
          <w:kern w:val="1"/>
          <w:sz w:val="22"/>
          <w:szCs w:val="22"/>
          <w:lang w:eastAsia="zh-CN"/>
        </w:rPr>
        <w:t xml:space="preserve">Zamawiający </w:t>
      </w:r>
      <w:r w:rsidRPr="006951C0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nie przewiduje</w:t>
      </w:r>
      <w:r w:rsidRPr="006951C0">
        <w:rPr>
          <w:rFonts w:ascii="Calibri" w:hAnsi="Calibri" w:cs="Calibri"/>
          <w:kern w:val="1"/>
          <w:sz w:val="22"/>
          <w:szCs w:val="22"/>
          <w:lang w:eastAsia="zh-CN"/>
        </w:rPr>
        <w:t xml:space="preserve"> zawarcia umowy ramowej</w:t>
      </w:r>
      <w:r w:rsidR="006A370E" w:rsidRPr="006951C0">
        <w:rPr>
          <w:rFonts w:asciiTheme="minorHAnsi" w:hAnsiTheme="minorHAnsi" w:cstheme="minorHAnsi"/>
          <w:sz w:val="22"/>
          <w:szCs w:val="22"/>
        </w:rPr>
        <w:t>.</w:t>
      </w:r>
    </w:p>
    <w:p w14:paraId="08F2A609" w14:textId="77777777" w:rsidR="009171AB" w:rsidRPr="006951C0" w:rsidRDefault="00023F81" w:rsidP="0000072D">
      <w:pPr>
        <w:pStyle w:val="Akapitzlist"/>
        <w:numPr>
          <w:ilvl w:val="0"/>
          <w:numId w:val="39"/>
        </w:numPr>
        <w:tabs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951C0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6951C0">
        <w:rPr>
          <w:rFonts w:asciiTheme="minorHAnsi" w:hAnsiTheme="minorHAnsi" w:cstheme="minorHAnsi"/>
          <w:b/>
          <w:bCs/>
          <w:sz w:val="22"/>
          <w:szCs w:val="22"/>
        </w:rPr>
        <w:t>nie przewiduje</w:t>
      </w:r>
      <w:r w:rsidRPr="006951C0">
        <w:rPr>
          <w:rFonts w:asciiTheme="minorHAnsi" w:hAnsiTheme="minorHAnsi" w:cstheme="minorHAnsi"/>
          <w:sz w:val="22"/>
          <w:szCs w:val="22"/>
        </w:rPr>
        <w:t xml:space="preserve"> wyboru oferty z zastosowaniem aukcji elektronicznej.</w:t>
      </w:r>
    </w:p>
    <w:p w14:paraId="5FD8514D" w14:textId="77777777" w:rsidR="004F0466" w:rsidRPr="006951C0" w:rsidRDefault="004F0466" w:rsidP="0000072D">
      <w:pPr>
        <w:pStyle w:val="Akapitzlist"/>
        <w:numPr>
          <w:ilvl w:val="0"/>
          <w:numId w:val="39"/>
        </w:numPr>
        <w:tabs>
          <w:tab w:val="left" w:pos="426"/>
        </w:tabs>
        <w:spacing w:before="60" w:after="6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6951C0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6951C0">
        <w:rPr>
          <w:rFonts w:asciiTheme="minorHAnsi" w:hAnsiTheme="minorHAnsi" w:cstheme="minorHAnsi"/>
          <w:b/>
          <w:bCs/>
          <w:sz w:val="22"/>
          <w:szCs w:val="22"/>
        </w:rPr>
        <w:t>nie wprowadza</w:t>
      </w:r>
      <w:r w:rsidRPr="006951C0">
        <w:rPr>
          <w:rFonts w:asciiTheme="minorHAnsi" w:hAnsiTheme="minorHAnsi" w:cstheme="minorHAnsi"/>
          <w:sz w:val="22"/>
          <w:szCs w:val="22"/>
        </w:rPr>
        <w:t xml:space="preserve"> zastrzeżenia, o którym mowa w art. 94 ust. 1 ustawy </w:t>
      </w:r>
      <w:proofErr w:type="spellStart"/>
      <w:r w:rsidRPr="006951C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951C0">
        <w:rPr>
          <w:rFonts w:asciiTheme="minorHAnsi" w:hAnsiTheme="minorHAnsi" w:cstheme="minorHAnsi"/>
          <w:sz w:val="22"/>
          <w:szCs w:val="22"/>
        </w:rPr>
        <w:t>.</w:t>
      </w:r>
    </w:p>
    <w:p w14:paraId="08B3F35B" w14:textId="35DFD8B0" w:rsidR="004F0466" w:rsidRPr="00C5760B" w:rsidRDefault="004F0466" w:rsidP="00424746">
      <w:pPr>
        <w:pStyle w:val="Akapitzlist"/>
        <w:numPr>
          <w:ilvl w:val="0"/>
          <w:numId w:val="39"/>
        </w:numPr>
        <w:tabs>
          <w:tab w:val="left" w:pos="426"/>
        </w:tabs>
        <w:spacing w:before="60" w:after="6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5760B">
        <w:rPr>
          <w:rFonts w:asciiTheme="minorHAnsi" w:hAnsiTheme="minorHAnsi" w:cstheme="minorHAnsi"/>
          <w:sz w:val="22"/>
          <w:szCs w:val="22"/>
        </w:rPr>
        <w:lastRenderedPageBreak/>
        <w:t xml:space="preserve">Zamawiający </w:t>
      </w:r>
      <w:r w:rsidRPr="00C5760B">
        <w:rPr>
          <w:rFonts w:asciiTheme="minorHAnsi" w:hAnsiTheme="minorHAnsi" w:cstheme="minorHAnsi"/>
          <w:b/>
          <w:bCs/>
          <w:sz w:val="22"/>
          <w:szCs w:val="22"/>
        </w:rPr>
        <w:t>przewiduje</w:t>
      </w:r>
      <w:r w:rsidRPr="00C5760B">
        <w:rPr>
          <w:rFonts w:asciiTheme="minorHAnsi" w:hAnsiTheme="minorHAnsi" w:cstheme="minorHAnsi"/>
          <w:sz w:val="22"/>
          <w:szCs w:val="22"/>
        </w:rPr>
        <w:t xml:space="preserve"> udzieleni</w:t>
      </w:r>
      <w:r w:rsidR="00B91460" w:rsidRPr="00C5760B">
        <w:rPr>
          <w:rFonts w:asciiTheme="minorHAnsi" w:hAnsiTheme="minorHAnsi" w:cstheme="minorHAnsi"/>
          <w:sz w:val="22"/>
          <w:szCs w:val="22"/>
        </w:rPr>
        <w:t>e</w:t>
      </w:r>
      <w:r w:rsidRPr="00C5760B">
        <w:rPr>
          <w:rFonts w:asciiTheme="minorHAnsi" w:hAnsiTheme="minorHAnsi" w:cstheme="minorHAnsi"/>
          <w:sz w:val="22"/>
          <w:szCs w:val="22"/>
        </w:rPr>
        <w:t xml:space="preserve"> zaliczek na poczet wykonania zamówienia.</w:t>
      </w:r>
    </w:p>
    <w:p w14:paraId="7A8BB19D" w14:textId="77777777" w:rsidR="00E67963" w:rsidRPr="006951C0" w:rsidRDefault="00E67963" w:rsidP="000F550C">
      <w:pPr>
        <w:pStyle w:val="Akapitzlist"/>
        <w:numPr>
          <w:ilvl w:val="0"/>
          <w:numId w:val="39"/>
        </w:numPr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51C0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6951C0">
        <w:rPr>
          <w:rFonts w:asciiTheme="minorHAnsi" w:hAnsiTheme="minorHAnsi" w:cstheme="minorHAnsi"/>
          <w:b/>
          <w:bCs/>
          <w:sz w:val="22"/>
          <w:szCs w:val="22"/>
        </w:rPr>
        <w:t>nie przewiduje</w:t>
      </w:r>
      <w:r w:rsidRPr="006951C0">
        <w:rPr>
          <w:rFonts w:asciiTheme="minorHAnsi" w:hAnsiTheme="minorHAnsi" w:cstheme="minorHAnsi"/>
          <w:sz w:val="22"/>
          <w:szCs w:val="22"/>
        </w:rPr>
        <w:t xml:space="preserve"> zwrotu kosztów udziału w postępowaniu (</w:t>
      </w:r>
      <w:proofErr w:type="gramStart"/>
      <w:r w:rsidRPr="006951C0">
        <w:rPr>
          <w:rFonts w:asciiTheme="minorHAnsi" w:hAnsiTheme="minorHAnsi" w:cstheme="minorHAnsi"/>
          <w:sz w:val="22"/>
          <w:szCs w:val="22"/>
        </w:rPr>
        <w:t>za wyjątkiem</w:t>
      </w:r>
      <w:proofErr w:type="gramEnd"/>
      <w:r w:rsidRPr="006951C0">
        <w:rPr>
          <w:rFonts w:asciiTheme="minorHAnsi" w:hAnsiTheme="minorHAnsi" w:cstheme="minorHAnsi"/>
          <w:sz w:val="22"/>
          <w:szCs w:val="22"/>
        </w:rPr>
        <w:t xml:space="preserve"> zaistnienia sytuacji, o której mowa w art. 261 ustawy </w:t>
      </w:r>
      <w:proofErr w:type="spellStart"/>
      <w:r w:rsidRPr="006951C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951C0">
        <w:rPr>
          <w:rFonts w:asciiTheme="minorHAnsi" w:hAnsiTheme="minorHAnsi" w:cstheme="minorHAnsi"/>
          <w:sz w:val="22"/>
          <w:szCs w:val="22"/>
        </w:rPr>
        <w:t xml:space="preserve">). Wykonawca ponosi wszelkie koszty udziału </w:t>
      </w:r>
      <w:r w:rsidR="00D81793" w:rsidRPr="006951C0">
        <w:rPr>
          <w:rFonts w:asciiTheme="minorHAnsi" w:hAnsiTheme="minorHAnsi" w:cstheme="minorHAnsi"/>
          <w:sz w:val="22"/>
          <w:szCs w:val="22"/>
        </w:rPr>
        <w:t>w </w:t>
      </w:r>
      <w:r w:rsidRPr="006951C0">
        <w:rPr>
          <w:rFonts w:asciiTheme="minorHAnsi" w:hAnsiTheme="minorHAnsi" w:cstheme="minorHAnsi"/>
          <w:sz w:val="22"/>
          <w:szCs w:val="22"/>
        </w:rPr>
        <w:t>postępowaniu, w tym koszty przygotowania oferty.</w:t>
      </w:r>
    </w:p>
    <w:p w14:paraId="5C29BFC8" w14:textId="498E47B2" w:rsidR="00E67963" w:rsidRPr="00E67963" w:rsidRDefault="00E67963" w:rsidP="00260620">
      <w:pPr>
        <w:pStyle w:val="Akapitzlist"/>
        <w:numPr>
          <w:ilvl w:val="0"/>
          <w:numId w:val="39"/>
        </w:numPr>
        <w:tabs>
          <w:tab w:val="left" w:pos="426"/>
        </w:tabs>
        <w:spacing w:before="60" w:after="60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7963">
        <w:rPr>
          <w:rFonts w:asciiTheme="minorHAnsi" w:hAnsiTheme="minorHAnsi" w:cstheme="minorHAnsi"/>
          <w:sz w:val="22"/>
          <w:szCs w:val="22"/>
        </w:rPr>
        <w:t>Zamawiający</w:t>
      </w:r>
      <w:r w:rsidRPr="00E679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15782">
        <w:rPr>
          <w:rFonts w:asciiTheme="minorHAnsi" w:hAnsiTheme="minorHAnsi" w:cstheme="minorHAnsi"/>
          <w:b/>
          <w:bCs/>
          <w:sz w:val="22"/>
          <w:szCs w:val="22"/>
        </w:rPr>
        <w:t xml:space="preserve">nie </w:t>
      </w:r>
      <w:r w:rsidRPr="00E67963">
        <w:rPr>
          <w:rFonts w:asciiTheme="minorHAnsi" w:hAnsiTheme="minorHAnsi" w:cstheme="minorHAnsi"/>
          <w:b/>
          <w:bCs/>
          <w:sz w:val="22"/>
          <w:szCs w:val="22"/>
        </w:rPr>
        <w:t>przewiduje</w:t>
      </w:r>
      <w:r w:rsidRPr="00E67963">
        <w:rPr>
          <w:rFonts w:asciiTheme="minorHAnsi" w:hAnsiTheme="minorHAnsi" w:cstheme="minorHAnsi"/>
          <w:sz w:val="22"/>
          <w:szCs w:val="22"/>
        </w:rPr>
        <w:t xml:space="preserve"> wniesieni</w:t>
      </w:r>
      <w:r w:rsidR="00915782">
        <w:rPr>
          <w:rFonts w:asciiTheme="minorHAnsi" w:hAnsiTheme="minorHAnsi" w:cstheme="minorHAnsi"/>
          <w:sz w:val="22"/>
          <w:szCs w:val="22"/>
        </w:rPr>
        <w:t>a</w:t>
      </w:r>
      <w:r w:rsidRPr="00E67963">
        <w:rPr>
          <w:rFonts w:asciiTheme="minorHAnsi" w:hAnsiTheme="minorHAnsi" w:cstheme="minorHAnsi"/>
          <w:sz w:val="22"/>
          <w:szCs w:val="22"/>
        </w:rPr>
        <w:t xml:space="preserve"> wadium.</w:t>
      </w:r>
    </w:p>
    <w:p w14:paraId="5A23F627" w14:textId="71EC1D69" w:rsidR="009B6268" w:rsidRPr="00D42CAF" w:rsidRDefault="00E67963" w:rsidP="009B6268">
      <w:pPr>
        <w:pStyle w:val="Akapitzlist"/>
        <w:numPr>
          <w:ilvl w:val="0"/>
          <w:numId w:val="39"/>
        </w:numPr>
        <w:tabs>
          <w:tab w:val="left" w:pos="426"/>
        </w:tabs>
        <w:spacing w:before="60" w:after="60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D42CAF">
        <w:rPr>
          <w:rFonts w:asciiTheme="minorHAnsi" w:hAnsiTheme="minorHAnsi" w:cstheme="minorHAnsi"/>
          <w:sz w:val="22"/>
          <w:szCs w:val="22"/>
        </w:rPr>
        <w:t>Zamawiający</w:t>
      </w:r>
      <w:r w:rsidRPr="00D42C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15782">
        <w:rPr>
          <w:rFonts w:asciiTheme="minorHAnsi" w:hAnsiTheme="minorHAnsi" w:cstheme="minorHAnsi"/>
          <w:b/>
          <w:bCs/>
          <w:sz w:val="22"/>
          <w:szCs w:val="22"/>
        </w:rPr>
        <w:t xml:space="preserve">nie </w:t>
      </w:r>
      <w:r w:rsidRPr="00D42CAF">
        <w:rPr>
          <w:rFonts w:asciiTheme="minorHAnsi" w:hAnsiTheme="minorHAnsi" w:cstheme="minorHAnsi"/>
          <w:b/>
          <w:bCs/>
          <w:sz w:val="22"/>
          <w:szCs w:val="22"/>
        </w:rPr>
        <w:t>przewiduje</w:t>
      </w:r>
      <w:r w:rsidRPr="00D42CAF">
        <w:rPr>
          <w:rFonts w:asciiTheme="minorHAnsi" w:hAnsiTheme="minorHAnsi" w:cstheme="minorHAnsi"/>
          <w:sz w:val="22"/>
          <w:szCs w:val="22"/>
        </w:rPr>
        <w:t xml:space="preserve"> wniesieni</w:t>
      </w:r>
      <w:r w:rsidR="00915782">
        <w:rPr>
          <w:rFonts w:asciiTheme="minorHAnsi" w:hAnsiTheme="minorHAnsi" w:cstheme="minorHAnsi"/>
          <w:sz w:val="22"/>
          <w:szCs w:val="22"/>
        </w:rPr>
        <w:t>a</w:t>
      </w:r>
      <w:r w:rsidRPr="00D42CAF">
        <w:rPr>
          <w:rFonts w:asciiTheme="minorHAnsi" w:hAnsiTheme="minorHAnsi" w:cstheme="minorHAnsi"/>
          <w:sz w:val="22"/>
          <w:szCs w:val="22"/>
        </w:rPr>
        <w:t xml:space="preserve"> zabezpieczenia należytego wykonania umowy.</w:t>
      </w:r>
    </w:p>
    <w:p w14:paraId="05CF0D5D" w14:textId="77777777" w:rsidR="00130AB7" w:rsidRDefault="00130AB7" w:rsidP="009B6268">
      <w:pPr>
        <w:pStyle w:val="Akapitzlist"/>
        <w:numPr>
          <w:ilvl w:val="0"/>
          <w:numId w:val="39"/>
        </w:numPr>
        <w:tabs>
          <w:tab w:val="left" w:pos="426"/>
        </w:tabs>
        <w:spacing w:before="60" w:after="60"/>
        <w:ind w:left="425" w:right="28" w:hanging="425"/>
        <w:jc w:val="both"/>
        <w:rPr>
          <w:rFonts w:asciiTheme="minorHAnsi" w:hAnsiTheme="minorHAnsi" w:cstheme="minorHAnsi"/>
          <w:sz w:val="22"/>
          <w:szCs w:val="22"/>
        </w:rPr>
      </w:pPr>
      <w:r w:rsidRPr="00D42CAF">
        <w:rPr>
          <w:rFonts w:asciiTheme="minorHAnsi" w:hAnsiTheme="minorHAnsi" w:cstheme="minorHAnsi"/>
          <w:sz w:val="22"/>
          <w:szCs w:val="22"/>
        </w:rPr>
        <w:t xml:space="preserve">Zamawiający będzie rozliczał się z Wykonawcą wyłącznie w </w:t>
      </w:r>
      <w:r w:rsidRPr="00D42CAF">
        <w:rPr>
          <w:rFonts w:asciiTheme="minorHAnsi" w:hAnsiTheme="minorHAnsi" w:cstheme="minorHAnsi"/>
          <w:b/>
          <w:bCs/>
          <w:sz w:val="22"/>
          <w:szCs w:val="22"/>
        </w:rPr>
        <w:t>walucie polskiej</w:t>
      </w:r>
      <w:r w:rsidRPr="00D42CAF">
        <w:rPr>
          <w:rFonts w:asciiTheme="minorHAnsi" w:hAnsiTheme="minorHAnsi" w:cstheme="minorHAnsi"/>
          <w:sz w:val="22"/>
          <w:szCs w:val="22"/>
        </w:rPr>
        <w:t xml:space="preserve"> (PLN).</w:t>
      </w:r>
    </w:p>
    <w:p w14:paraId="6C4EC864" w14:textId="77777777" w:rsidR="004F0466" w:rsidRPr="00D42CAF" w:rsidRDefault="004F0466" w:rsidP="009B6268">
      <w:pPr>
        <w:pStyle w:val="Akapitzlist"/>
        <w:numPr>
          <w:ilvl w:val="0"/>
          <w:numId w:val="39"/>
        </w:numPr>
        <w:tabs>
          <w:tab w:val="left" w:pos="426"/>
        </w:tabs>
        <w:spacing w:before="60"/>
        <w:ind w:right="28" w:hanging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2CAF">
        <w:rPr>
          <w:rFonts w:asciiTheme="minorHAnsi" w:hAnsiTheme="minorHAnsi" w:cstheme="minorHAnsi"/>
          <w:b/>
          <w:bCs/>
          <w:sz w:val="22"/>
          <w:szCs w:val="22"/>
        </w:rPr>
        <w:t>Podwykonawstwo</w:t>
      </w:r>
    </w:p>
    <w:p w14:paraId="256A8271" w14:textId="77777777" w:rsidR="004F0466" w:rsidRPr="004F0466" w:rsidRDefault="004F0466" w:rsidP="00051D9E">
      <w:pPr>
        <w:pStyle w:val="Akapitzlist"/>
        <w:numPr>
          <w:ilvl w:val="1"/>
          <w:numId w:val="39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4F0466">
        <w:rPr>
          <w:rFonts w:asciiTheme="minorHAnsi" w:hAnsiTheme="minorHAnsi" w:cstheme="minorHAnsi"/>
          <w:sz w:val="22"/>
          <w:szCs w:val="22"/>
        </w:rPr>
        <w:t>Wykonawca może powierzyć wykonanie części zamówienia podwykonawcy.</w:t>
      </w:r>
    </w:p>
    <w:p w14:paraId="021AE1ED" w14:textId="77777777" w:rsidR="004F0466" w:rsidRPr="004F0466" w:rsidRDefault="004F0466" w:rsidP="00051D9E">
      <w:pPr>
        <w:pStyle w:val="Akapitzlist"/>
        <w:numPr>
          <w:ilvl w:val="1"/>
          <w:numId w:val="39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F0466">
        <w:rPr>
          <w:rFonts w:asciiTheme="minorHAnsi" w:hAnsiTheme="minorHAnsi" w:cstheme="minorHAnsi"/>
          <w:bCs/>
          <w:sz w:val="22"/>
          <w:szCs w:val="22"/>
        </w:rPr>
        <w:t xml:space="preserve">Zamawiający </w:t>
      </w:r>
      <w:r w:rsidRPr="008513CF">
        <w:rPr>
          <w:rFonts w:asciiTheme="minorHAnsi" w:hAnsiTheme="minorHAnsi" w:cstheme="minorHAnsi"/>
          <w:b/>
          <w:bCs/>
          <w:sz w:val="22"/>
          <w:szCs w:val="22"/>
        </w:rPr>
        <w:t xml:space="preserve">nie </w:t>
      </w:r>
      <w:r w:rsidR="009319FD" w:rsidRPr="008513CF">
        <w:rPr>
          <w:rFonts w:asciiTheme="minorHAnsi" w:hAnsiTheme="minorHAnsi" w:cstheme="minorHAnsi"/>
          <w:b/>
          <w:bCs/>
          <w:sz w:val="22"/>
          <w:szCs w:val="22"/>
        </w:rPr>
        <w:t>zastrzega</w:t>
      </w:r>
      <w:r w:rsidR="009319FD" w:rsidRPr="0091493E">
        <w:rPr>
          <w:rFonts w:asciiTheme="minorHAnsi" w:hAnsiTheme="minorHAnsi" w:cstheme="minorHAnsi"/>
          <w:bCs/>
          <w:sz w:val="22"/>
          <w:szCs w:val="22"/>
        </w:rPr>
        <w:t xml:space="preserve"> obowiązku osobistego wykonania przez Wykonawcę </w:t>
      </w:r>
      <w:r w:rsidR="009319FD" w:rsidRPr="008513CF">
        <w:rPr>
          <w:rFonts w:asciiTheme="minorHAnsi" w:hAnsiTheme="minorHAnsi" w:cstheme="minorHAnsi"/>
          <w:b/>
          <w:bCs/>
          <w:sz w:val="22"/>
          <w:szCs w:val="22"/>
        </w:rPr>
        <w:t>kluczowych zadań</w:t>
      </w:r>
      <w:r w:rsidRPr="0091493E">
        <w:rPr>
          <w:rFonts w:asciiTheme="minorHAnsi" w:hAnsiTheme="minorHAnsi" w:cstheme="minorHAnsi"/>
          <w:bCs/>
          <w:sz w:val="22"/>
          <w:szCs w:val="22"/>
        </w:rPr>
        <w:t>, w trybie określonym w art</w:t>
      </w:r>
      <w:r w:rsidRPr="004F0466">
        <w:rPr>
          <w:rFonts w:asciiTheme="minorHAnsi" w:hAnsiTheme="minorHAnsi" w:cstheme="minorHAnsi"/>
          <w:bCs/>
          <w:sz w:val="22"/>
          <w:szCs w:val="22"/>
        </w:rPr>
        <w:t xml:space="preserve">. 121 ustawy </w:t>
      </w:r>
      <w:proofErr w:type="spellStart"/>
      <w:r w:rsidRPr="004F0466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="009319FD">
        <w:rPr>
          <w:rFonts w:asciiTheme="minorHAnsi" w:hAnsiTheme="minorHAnsi" w:cstheme="minorHAnsi"/>
          <w:bCs/>
          <w:sz w:val="22"/>
          <w:szCs w:val="22"/>
        </w:rPr>
        <w:t>.</w:t>
      </w:r>
    </w:p>
    <w:p w14:paraId="5C59EF67" w14:textId="6ED76019" w:rsidR="004F0466" w:rsidRDefault="004F0466" w:rsidP="00051D9E">
      <w:pPr>
        <w:pStyle w:val="Akapitzlist"/>
        <w:numPr>
          <w:ilvl w:val="1"/>
          <w:numId w:val="39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F0466">
        <w:rPr>
          <w:rFonts w:asciiTheme="minorHAnsi" w:hAnsiTheme="minorHAnsi" w:cstheme="minorHAnsi"/>
          <w:sz w:val="22"/>
          <w:szCs w:val="22"/>
        </w:rPr>
        <w:t xml:space="preserve">Wykonawca, który zamierza wykonywać zamówienie przy udziale </w:t>
      </w:r>
      <w:r w:rsidR="00436ABB">
        <w:rPr>
          <w:rFonts w:asciiTheme="minorHAnsi" w:hAnsiTheme="minorHAnsi" w:cstheme="minorHAnsi"/>
          <w:sz w:val="22"/>
          <w:szCs w:val="22"/>
        </w:rPr>
        <w:t>P</w:t>
      </w:r>
      <w:r w:rsidRPr="004F0466">
        <w:rPr>
          <w:rFonts w:asciiTheme="minorHAnsi" w:hAnsiTheme="minorHAnsi" w:cstheme="minorHAnsi"/>
          <w:sz w:val="22"/>
          <w:szCs w:val="22"/>
        </w:rPr>
        <w:t xml:space="preserve">odwykonawcy/ów, musi wyraźnie w ofercie wskazać, jaką część (zakres zamówienia) wykonywać będzie w jego imieniu </w:t>
      </w:r>
      <w:r w:rsidR="00436ABB">
        <w:rPr>
          <w:rFonts w:asciiTheme="minorHAnsi" w:hAnsiTheme="minorHAnsi" w:cstheme="minorHAnsi"/>
          <w:sz w:val="22"/>
          <w:szCs w:val="22"/>
        </w:rPr>
        <w:t>P</w:t>
      </w:r>
      <w:r w:rsidRPr="004F0466">
        <w:rPr>
          <w:rFonts w:asciiTheme="minorHAnsi" w:hAnsiTheme="minorHAnsi" w:cstheme="minorHAnsi"/>
          <w:sz w:val="22"/>
          <w:szCs w:val="22"/>
        </w:rPr>
        <w:t xml:space="preserve">odwykonawca </w:t>
      </w:r>
      <w:r w:rsidRPr="004F0466">
        <w:rPr>
          <w:rFonts w:asciiTheme="minorHAnsi" w:hAnsiTheme="minorHAnsi" w:cstheme="minorHAnsi"/>
          <w:b/>
          <w:sz w:val="22"/>
          <w:szCs w:val="22"/>
        </w:rPr>
        <w:t xml:space="preserve">oraz podać nazwę ewentualnych </w:t>
      </w:r>
      <w:r w:rsidR="00436ABB">
        <w:rPr>
          <w:rFonts w:asciiTheme="minorHAnsi" w:hAnsiTheme="minorHAnsi" w:cstheme="minorHAnsi"/>
          <w:b/>
          <w:sz w:val="22"/>
          <w:szCs w:val="22"/>
        </w:rPr>
        <w:t>P</w:t>
      </w:r>
      <w:r w:rsidRPr="004F0466">
        <w:rPr>
          <w:rFonts w:asciiTheme="minorHAnsi" w:hAnsiTheme="minorHAnsi" w:cstheme="minorHAnsi"/>
          <w:b/>
          <w:sz w:val="22"/>
          <w:szCs w:val="22"/>
        </w:rPr>
        <w:t>odwykonawców</w:t>
      </w:r>
      <w:r w:rsidRPr="004F0466">
        <w:rPr>
          <w:rFonts w:asciiTheme="minorHAnsi" w:hAnsiTheme="minorHAnsi" w:cstheme="minorHAnsi"/>
          <w:sz w:val="22"/>
          <w:szCs w:val="22"/>
        </w:rPr>
        <w:t xml:space="preserve">, </w:t>
      </w:r>
      <w:r w:rsidRPr="004F0466">
        <w:rPr>
          <w:rFonts w:asciiTheme="minorHAnsi" w:hAnsiTheme="minorHAnsi" w:cstheme="minorHAnsi"/>
          <w:b/>
          <w:bCs/>
          <w:sz w:val="22"/>
          <w:szCs w:val="22"/>
        </w:rPr>
        <w:t>jeżeli są już znani</w:t>
      </w:r>
      <w:r w:rsidRPr="004F0466">
        <w:rPr>
          <w:rFonts w:asciiTheme="minorHAnsi" w:hAnsiTheme="minorHAnsi" w:cstheme="minorHAnsi"/>
          <w:sz w:val="22"/>
          <w:szCs w:val="22"/>
        </w:rPr>
        <w:t xml:space="preserve">. Należy w tym celu wypełnić odpowiedni punkt formularza oferty, stanowiącego </w:t>
      </w:r>
      <w:r w:rsidRPr="00135CCF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DF2822" w:rsidRPr="00135CCF">
        <w:rPr>
          <w:rFonts w:asciiTheme="minorHAnsi" w:hAnsiTheme="minorHAnsi" w:cstheme="minorHAnsi"/>
          <w:b/>
          <w:sz w:val="22"/>
          <w:szCs w:val="22"/>
        </w:rPr>
        <w:t>2</w:t>
      </w:r>
      <w:r w:rsidRPr="00135CCF">
        <w:rPr>
          <w:rFonts w:asciiTheme="minorHAnsi" w:hAnsiTheme="minorHAnsi" w:cstheme="minorHAnsi"/>
          <w:sz w:val="22"/>
          <w:szCs w:val="22"/>
        </w:rPr>
        <w:t xml:space="preserve"> do SWZ.</w:t>
      </w:r>
      <w:r w:rsidRPr="008513CF">
        <w:rPr>
          <w:rFonts w:asciiTheme="minorHAnsi" w:hAnsiTheme="minorHAnsi" w:cstheme="minorHAnsi"/>
          <w:sz w:val="22"/>
          <w:szCs w:val="22"/>
        </w:rPr>
        <w:t xml:space="preserve"> </w:t>
      </w:r>
      <w:r w:rsidRPr="004F0466">
        <w:rPr>
          <w:rFonts w:asciiTheme="minorHAnsi" w:hAnsiTheme="minorHAnsi" w:cstheme="minorHAnsi"/>
          <w:sz w:val="22"/>
          <w:szCs w:val="22"/>
        </w:rPr>
        <w:t>W przypadku, gdy Wykonawca nie</w:t>
      </w:r>
      <w:r w:rsidR="00771975">
        <w:rPr>
          <w:rFonts w:asciiTheme="minorHAnsi" w:hAnsiTheme="minorHAnsi" w:cstheme="minorHAnsi"/>
          <w:sz w:val="22"/>
          <w:szCs w:val="22"/>
        </w:rPr>
        <w:t xml:space="preserve"> </w:t>
      </w:r>
      <w:r w:rsidRPr="004F0466">
        <w:rPr>
          <w:rFonts w:asciiTheme="minorHAnsi" w:hAnsiTheme="minorHAnsi" w:cstheme="minorHAnsi"/>
          <w:sz w:val="22"/>
          <w:szCs w:val="22"/>
        </w:rPr>
        <w:t xml:space="preserve">zamierza wykonywać zamówienia przy udziale </w:t>
      </w:r>
      <w:r w:rsidR="00436ABB">
        <w:rPr>
          <w:rFonts w:asciiTheme="minorHAnsi" w:hAnsiTheme="minorHAnsi" w:cstheme="minorHAnsi"/>
          <w:sz w:val="22"/>
          <w:szCs w:val="22"/>
        </w:rPr>
        <w:t>P</w:t>
      </w:r>
      <w:r w:rsidRPr="004F0466">
        <w:rPr>
          <w:rFonts w:asciiTheme="minorHAnsi" w:hAnsiTheme="minorHAnsi" w:cstheme="minorHAnsi"/>
          <w:sz w:val="22"/>
          <w:szCs w:val="22"/>
        </w:rPr>
        <w:t>odwykonawców, należy wpisać w</w:t>
      </w:r>
      <w:r w:rsidR="00771975">
        <w:rPr>
          <w:rFonts w:asciiTheme="minorHAnsi" w:hAnsiTheme="minorHAnsi" w:cstheme="minorHAnsi"/>
          <w:sz w:val="22"/>
          <w:szCs w:val="22"/>
        </w:rPr>
        <w:t xml:space="preserve"> </w:t>
      </w:r>
      <w:r w:rsidRPr="004F0466">
        <w:rPr>
          <w:rFonts w:asciiTheme="minorHAnsi" w:hAnsiTheme="minorHAnsi" w:cstheme="minorHAnsi"/>
          <w:sz w:val="22"/>
          <w:szCs w:val="22"/>
        </w:rPr>
        <w:t xml:space="preserve">formularzu „nie dotyczy” lub inne podobne sformułowanie. Jeżeli Wykonawca zostawi ten punkt niewypełniony (puste pole), Zamawiający uzna, </w:t>
      </w:r>
      <w:r w:rsidR="00771975">
        <w:rPr>
          <w:rFonts w:asciiTheme="minorHAnsi" w:hAnsiTheme="minorHAnsi" w:cstheme="minorHAnsi"/>
          <w:sz w:val="22"/>
          <w:szCs w:val="22"/>
        </w:rPr>
        <w:t>iż </w:t>
      </w:r>
      <w:r w:rsidRPr="004F0466">
        <w:rPr>
          <w:rFonts w:asciiTheme="minorHAnsi" w:hAnsiTheme="minorHAnsi" w:cstheme="minorHAnsi"/>
          <w:sz w:val="22"/>
          <w:szCs w:val="22"/>
        </w:rPr>
        <w:t>zamówienie zostanie wykonane siłami własnymi</w:t>
      </w:r>
      <w:r w:rsidR="00771975">
        <w:rPr>
          <w:rFonts w:asciiTheme="minorHAnsi" w:hAnsiTheme="minorHAnsi" w:cstheme="minorHAnsi"/>
          <w:sz w:val="22"/>
          <w:szCs w:val="22"/>
        </w:rPr>
        <w:t>,</w:t>
      </w:r>
      <w:r w:rsidRPr="004F0466">
        <w:rPr>
          <w:rFonts w:asciiTheme="minorHAnsi" w:hAnsiTheme="minorHAnsi" w:cstheme="minorHAnsi"/>
          <w:sz w:val="22"/>
          <w:szCs w:val="22"/>
        </w:rPr>
        <w:t xml:space="preserve"> tj. bez udziału </w:t>
      </w:r>
      <w:r w:rsidR="00436ABB">
        <w:rPr>
          <w:rFonts w:asciiTheme="minorHAnsi" w:hAnsiTheme="minorHAnsi" w:cstheme="minorHAnsi"/>
          <w:sz w:val="22"/>
          <w:szCs w:val="22"/>
        </w:rPr>
        <w:t>P</w:t>
      </w:r>
      <w:r w:rsidRPr="004F0466">
        <w:rPr>
          <w:rFonts w:asciiTheme="minorHAnsi" w:hAnsiTheme="minorHAnsi" w:cstheme="minorHAnsi"/>
          <w:sz w:val="22"/>
          <w:szCs w:val="22"/>
        </w:rPr>
        <w:t>odwykonawców.</w:t>
      </w:r>
    </w:p>
    <w:p w14:paraId="01422601" w14:textId="043DB712" w:rsidR="001F02EB" w:rsidRPr="00244FF7" w:rsidRDefault="001F02EB" w:rsidP="00051D9E">
      <w:pPr>
        <w:pStyle w:val="Akapitzlist"/>
        <w:numPr>
          <w:ilvl w:val="1"/>
          <w:numId w:val="39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621E0">
        <w:rPr>
          <w:rFonts w:asciiTheme="minorHAnsi" w:hAnsiTheme="minorHAnsi" w:cstheme="minorHAnsi"/>
          <w:sz w:val="22"/>
          <w:szCs w:val="22"/>
        </w:rPr>
        <w:t xml:space="preserve">Zamawiający żąda, </w:t>
      </w:r>
      <w:r w:rsidRPr="00F621E0">
        <w:rPr>
          <w:rFonts w:asciiTheme="minorHAnsi" w:hAnsiTheme="minorHAnsi" w:cstheme="minorHAnsi"/>
          <w:color w:val="000000"/>
          <w:sz w:val="22"/>
          <w:szCs w:val="22"/>
        </w:rPr>
        <w:t>aby przed przystąpieniem do wykonania zamówienia Wykonawca podał nazwy, dane kontaktowe oraz przedstawicieli, podwykonawców zaangażowanych w</w:t>
      </w:r>
      <w:r w:rsidR="008767DB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F621E0">
        <w:rPr>
          <w:rFonts w:asciiTheme="minorHAnsi" w:hAnsiTheme="minorHAnsi" w:cstheme="minorHAnsi"/>
          <w:color w:val="000000"/>
          <w:sz w:val="22"/>
          <w:szCs w:val="22"/>
        </w:rPr>
        <w:t>wykonanie zamówienia (jeżeli są już znani). Wykonawca zobowiązany jest do zawiadomienia Zamawiającego o wszelkich zmianach w odniesieniu do informacji, o których mowa w zdaniu pierwszym, w</w:t>
      </w:r>
      <w:r w:rsidR="008513CF" w:rsidRPr="00F621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621E0">
        <w:rPr>
          <w:rFonts w:asciiTheme="minorHAnsi" w:hAnsiTheme="minorHAnsi" w:cstheme="minorHAnsi"/>
          <w:color w:val="000000"/>
          <w:sz w:val="22"/>
          <w:szCs w:val="22"/>
        </w:rPr>
        <w:t>trakcie realizacji zamówienia, a także przekazuje wymagane informacje na temat nowych podwykonawców, którym w późniejszym okresie zamierza powierzyć realizację zamówienia.</w:t>
      </w:r>
      <w:r w:rsidR="00244FF7" w:rsidRPr="00F621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40BB4C8" w14:textId="7B9CD878" w:rsidR="00051DAA" w:rsidRPr="00260620" w:rsidRDefault="004F0466" w:rsidP="00260620">
      <w:pPr>
        <w:pStyle w:val="Akapitzlist"/>
        <w:numPr>
          <w:ilvl w:val="1"/>
          <w:numId w:val="39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260620">
        <w:rPr>
          <w:rFonts w:asciiTheme="minorHAnsi" w:hAnsiTheme="minorHAnsi" w:cstheme="minorHAnsi"/>
          <w:sz w:val="22"/>
          <w:szCs w:val="22"/>
        </w:rPr>
        <w:t xml:space="preserve">Powierzenie wykonania części zamówienia </w:t>
      </w:r>
      <w:r w:rsidR="00436ABB" w:rsidRPr="00260620">
        <w:rPr>
          <w:rFonts w:asciiTheme="minorHAnsi" w:hAnsiTheme="minorHAnsi" w:cstheme="minorHAnsi"/>
          <w:sz w:val="22"/>
          <w:szCs w:val="22"/>
        </w:rPr>
        <w:t>P</w:t>
      </w:r>
      <w:r w:rsidRPr="00260620">
        <w:rPr>
          <w:rFonts w:asciiTheme="minorHAnsi" w:hAnsiTheme="minorHAnsi" w:cstheme="minorHAnsi"/>
          <w:sz w:val="22"/>
          <w:szCs w:val="22"/>
        </w:rPr>
        <w:t>odwykonawcom nie zwalnia Wykonawcy z odpowiedzialności za należyte wykonanie tego zamówienia.</w:t>
      </w:r>
    </w:p>
    <w:p w14:paraId="29E104A6" w14:textId="7F728F7B" w:rsidR="00260620" w:rsidRPr="00260620" w:rsidRDefault="00260620" w:rsidP="00B91460">
      <w:pPr>
        <w:pStyle w:val="Akapitzlist"/>
        <w:numPr>
          <w:ilvl w:val="0"/>
          <w:numId w:val="69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Cs/>
          <w:kern w:val="28"/>
          <w:sz w:val="22"/>
          <w:szCs w:val="22"/>
        </w:rPr>
      </w:pPr>
      <w:r w:rsidRPr="009E5511">
        <w:rPr>
          <w:rFonts w:ascii="Calibri" w:hAnsi="Calibri" w:cs="Arial"/>
          <w:sz w:val="22"/>
          <w:szCs w:val="22"/>
        </w:rPr>
        <w:t xml:space="preserve">Zamawiający informuje, że wymagania jakościowe dla przedmiotowej usługi </w:t>
      </w:r>
      <w:r w:rsidR="002F2095" w:rsidRPr="009E5511">
        <w:rPr>
          <w:rFonts w:asciiTheme="minorHAnsi" w:hAnsiTheme="minorHAnsi" w:cstheme="minorHAnsi"/>
          <w:bCs/>
          <w:kern w:val="28"/>
          <w:sz w:val="22"/>
          <w:szCs w:val="22"/>
        </w:rPr>
        <w:t xml:space="preserve">zostały </w:t>
      </w:r>
      <w:r w:rsidRPr="009E5511">
        <w:rPr>
          <w:rFonts w:asciiTheme="minorHAnsi" w:hAnsiTheme="minorHAnsi" w:cstheme="minorHAnsi"/>
          <w:bCs/>
          <w:kern w:val="28"/>
          <w:sz w:val="22"/>
          <w:szCs w:val="22"/>
        </w:rPr>
        <w:t>zawart</w:t>
      </w:r>
      <w:r w:rsidR="002F2095" w:rsidRPr="009E5511">
        <w:rPr>
          <w:rFonts w:asciiTheme="minorHAnsi" w:hAnsiTheme="minorHAnsi" w:cstheme="minorHAnsi"/>
          <w:bCs/>
          <w:kern w:val="28"/>
          <w:sz w:val="22"/>
          <w:szCs w:val="22"/>
        </w:rPr>
        <w:t>e</w:t>
      </w:r>
      <w:r w:rsidRPr="009E5511">
        <w:rPr>
          <w:rFonts w:asciiTheme="minorHAnsi" w:hAnsiTheme="minorHAnsi" w:cstheme="minorHAnsi"/>
          <w:bCs/>
          <w:kern w:val="28"/>
          <w:sz w:val="22"/>
          <w:szCs w:val="22"/>
        </w:rPr>
        <w:t xml:space="preserve"> </w:t>
      </w:r>
      <w:r w:rsidR="009E5511">
        <w:rPr>
          <w:rFonts w:asciiTheme="minorHAnsi" w:hAnsiTheme="minorHAnsi" w:cstheme="minorHAnsi"/>
          <w:bCs/>
          <w:kern w:val="28"/>
          <w:sz w:val="22"/>
          <w:szCs w:val="22"/>
        </w:rPr>
        <w:t>w </w:t>
      </w:r>
      <w:r w:rsidRPr="009E5511">
        <w:rPr>
          <w:rFonts w:asciiTheme="minorHAnsi" w:hAnsiTheme="minorHAnsi" w:cstheme="minorHAnsi"/>
          <w:bCs/>
          <w:kern w:val="28"/>
          <w:sz w:val="22"/>
          <w:szCs w:val="22"/>
        </w:rPr>
        <w:t>tabel</w:t>
      </w:r>
      <w:r w:rsidR="0013758B" w:rsidRPr="009E5511">
        <w:rPr>
          <w:rFonts w:asciiTheme="minorHAnsi" w:hAnsiTheme="minorHAnsi" w:cstheme="minorHAnsi"/>
          <w:bCs/>
          <w:kern w:val="28"/>
          <w:sz w:val="22"/>
          <w:szCs w:val="22"/>
        </w:rPr>
        <w:t>i</w:t>
      </w:r>
      <w:r w:rsidRPr="009E5511">
        <w:rPr>
          <w:rFonts w:asciiTheme="minorHAnsi" w:hAnsiTheme="minorHAnsi" w:cstheme="minorHAnsi"/>
          <w:bCs/>
          <w:kern w:val="28"/>
          <w:sz w:val="22"/>
          <w:szCs w:val="22"/>
        </w:rPr>
        <w:t xml:space="preserve"> załącznika</w:t>
      </w:r>
      <w:r w:rsidR="0013758B" w:rsidRPr="009E5511">
        <w:rPr>
          <w:rFonts w:asciiTheme="minorHAnsi" w:hAnsiTheme="minorHAnsi" w:cstheme="minorHAnsi"/>
          <w:bCs/>
          <w:kern w:val="28"/>
          <w:sz w:val="22"/>
          <w:szCs w:val="22"/>
        </w:rPr>
        <w:t xml:space="preserve"> nr</w:t>
      </w:r>
      <w:r w:rsidRPr="009E5511">
        <w:rPr>
          <w:rFonts w:asciiTheme="minorHAnsi" w:hAnsiTheme="minorHAnsi" w:cstheme="minorHAnsi"/>
          <w:bCs/>
          <w:kern w:val="28"/>
          <w:sz w:val="22"/>
          <w:szCs w:val="22"/>
        </w:rPr>
        <w:t xml:space="preserve"> </w:t>
      </w:r>
      <w:r w:rsidR="0013758B" w:rsidRPr="009E5511">
        <w:rPr>
          <w:rFonts w:asciiTheme="minorHAnsi" w:hAnsiTheme="minorHAnsi" w:cstheme="minorHAnsi"/>
          <w:bCs/>
          <w:kern w:val="28"/>
          <w:sz w:val="22"/>
          <w:szCs w:val="22"/>
        </w:rPr>
        <w:t>1</w:t>
      </w:r>
      <w:r w:rsidRPr="009E5511">
        <w:rPr>
          <w:rFonts w:asciiTheme="minorHAnsi" w:hAnsiTheme="minorHAnsi" w:cstheme="minorHAnsi"/>
          <w:bCs/>
          <w:kern w:val="28"/>
          <w:sz w:val="22"/>
          <w:szCs w:val="22"/>
        </w:rPr>
        <w:t xml:space="preserve"> do SWZ kolumna „Dodatkowe informacje i wymagania; sposób realizacji zamówienia”.</w:t>
      </w:r>
      <w:r w:rsidR="00FE4248" w:rsidRPr="009E5511">
        <w:rPr>
          <w:rFonts w:asciiTheme="minorHAnsi" w:hAnsiTheme="minorHAnsi" w:cstheme="minorHAnsi"/>
          <w:bCs/>
          <w:kern w:val="28"/>
          <w:sz w:val="22"/>
          <w:szCs w:val="22"/>
        </w:rPr>
        <w:t xml:space="preserve"> </w:t>
      </w:r>
      <w:r w:rsidRPr="009E5511">
        <w:rPr>
          <w:rFonts w:asciiTheme="minorHAnsi" w:hAnsiTheme="minorHAnsi" w:cstheme="minorHAnsi"/>
          <w:bCs/>
          <w:kern w:val="28"/>
          <w:sz w:val="22"/>
          <w:szCs w:val="22"/>
        </w:rPr>
        <w:t xml:space="preserve">Zamawiający szczegółowo określił </w:t>
      </w:r>
      <w:r w:rsidRPr="00D45DE4">
        <w:rPr>
          <w:rFonts w:asciiTheme="minorHAnsi" w:hAnsiTheme="minorHAnsi" w:cstheme="minorHAnsi"/>
          <w:b/>
          <w:bCs/>
          <w:kern w:val="28"/>
          <w:sz w:val="22"/>
          <w:szCs w:val="22"/>
          <w:u w:val="single"/>
        </w:rPr>
        <w:t>wymagania jakościowe</w:t>
      </w:r>
      <w:r w:rsidRPr="00D45DE4">
        <w:rPr>
          <w:rFonts w:asciiTheme="minorHAnsi" w:hAnsiTheme="minorHAnsi" w:cstheme="minorHAnsi"/>
          <w:b/>
          <w:bCs/>
          <w:kern w:val="28"/>
          <w:sz w:val="22"/>
          <w:szCs w:val="22"/>
        </w:rPr>
        <w:t xml:space="preserve"> </w:t>
      </w:r>
      <w:r w:rsidR="002F2095" w:rsidRPr="00D45DE4">
        <w:rPr>
          <w:rFonts w:asciiTheme="minorHAnsi" w:hAnsiTheme="minorHAnsi" w:cstheme="minorHAnsi"/>
          <w:b/>
          <w:bCs/>
          <w:kern w:val="28"/>
          <w:sz w:val="22"/>
          <w:szCs w:val="22"/>
        </w:rPr>
        <w:t xml:space="preserve">odnoszące się </w:t>
      </w:r>
      <w:r w:rsidR="009E5511" w:rsidRPr="005A357A">
        <w:rPr>
          <w:rFonts w:asciiTheme="minorHAnsi" w:hAnsiTheme="minorHAnsi" w:cstheme="minorHAnsi"/>
          <w:b/>
          <w:bCs/>
          <w:kern w:val="28"/>
          <w:sz w:val="22"/>
          <w:szCs w:val="22"/>
        </w:rPr>
        <w:t>do </w:t>
      </w:r>
      <w:r w:rsidR="002F2095" w:rsidRPr="005A357A">
        <w:rPr>
          <w:rFonts w:asciiTheme="minorHAnsi" w:hAnsiTheme="minorHAnsi" w:cstheme="minorHAnsi"/>
          <w:b/>
          <w:bCs/>
          <w:kern w:val="28"/>
          <w:sz w:val="22"/>
          <w:szCs w:val="22"/>
        </w:rPr>
        <w:t xml:space="preserve">elementów </w:t>
      </w:r>
      <w:r w:rsidR="002F2095" w:rsidRPr="00D45DE4">
        <w:rPr>
          <w:rFonts w:asciiTheme="minorHAnsi" w:hAnsiTheme="minorHAnsi" w:cstheme="minorHAnsi"/>
          <w:b/>
          <w:bCs/>
          <w:kern w:val="28"/>
          <w:sz w:val="22"/>
          <w:szCs w:val="22"/>
        </w:rPr>
        <w:t>składających się na przedmiot zamówienia</w:t>
      </w:r>
      <w:r w:rsidR="00B91460">
        <w:rPr>
          <w:rFonts w:asciiTheme="minorHAnsi" w:hAnsiTheme="minorHAnsi" w:cstheme="minorHAnsi"/>
          <w:bCs/>
          <w:kern w:val="28"/>
          <w:sz w:val="22"/>
          <w:szCs w:val="22"/>
        </w:rPr>
        <w:t>.</w:t>
      </w:r>
    </w:p>
    <w:p w14:paraId="4B297E49" w14:textId="304A7F9F" w:rsidR="00260620" w:rsidRPr="00D21D0D" w:rsidRDefault="00401513" w:rsidP="00D45DE4">
      <w:pPr>
        <w:pStyle w:val="Akapitzlist"/>
        <w:widowControl w:val="0"/>
        <w:numPr>
          <w:ilvl w:val="0"/>
          <w:numId w:val="68"/>
        </w:numPr>
        <w:tabs>
          <w:tab w:val="left" w:pos="426"/>
        </w:tabs>
        <w:suppressAutoHyphens/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21D0D">
        <w:rPr>
          <w:rFonts w:ascii="Calibri" w:hAnsi="Calibri"/>
          <w:sz w:val="22"/>
          <w:szCs w:val="22"/>
          <w:lang w:bidi="pl-PL"/>
        </w:rPr>
        <w:t xml:space="preserve">Zamawiający </w:t>
      </w:r>
      <w:r w:rsidRPr="00D21D0D">
        <w:rPr>
          <w:rFonts w:ascii="Calibri" w:hAnsi="Calibri"/>
          <w:b/>
          <w:sz w:val="22"/>
          <w:szCs w:val="22"/>
          <w:lang w:bidi="pl-PL"/>
        </w:rPr>
        <w:t>nie określa</w:t>
      </w:r>
      <w:r w:rsidRPr="00D21D0D">
        <w:rPr>
          <w:rFonts w:ascii="Calibri" w:hAnsi="Calibri"/>
          <w:sz w:val="22"/>
          <w:szCs w:val="22"/>
          <w:lang w:bidi="pl-PL"/>
        </w:rPr>
        <w:t xml:space="preserve"> wymagań w zakresie obowiązku zatrudnienia na podstawie umowy o pracę.</w:t>
      </w:r>
    </w:p>
    <w:p w14:paraId="22EF9246" w14:textId="77777777" w:rsidR="00F51645" w:rsidRPr="00D8411E" w:rsidRDefault="00F51645" w:rsidP="00314277">
      <w:pPr>
        <w:pStyle w:val="Akapitzlist"/>
        <w:widowControl w:val="0"/>
        <w:numPr>
          <w:ilvl w:val="0"/>
          <w:numId w:val="42"/>
        </w:numPr>
        <w:tabs>
          <w:tab w:val="left" w:pos="284"/>
        </w:tabs>
        <w:suppressAutoHyphens/>
        <w:spacing w:after="120"/>
        <w:ind w:left="425" w:hanging="425"/>
        <w:jc w:val="both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 w:rsidRPr="00D8411E">
        <w:rPr>
          <w:rFonts w:ascii="Calibri" w:hAnsi="Calibri" w:cs="Calibri"/>
          <w:b/>
          <w:bCs/>
          <w:sz w:val="22"/>
          <w:szCs w:val="22"/>
          <w:lang w:val="x-none" w:eastAsia="x-none"/>
        </w:rPr>
        <w:t>Termin wykonania zamówienia</w:t>
      </w:r>
    </w:p>
    <w:p w14:paraId="3E857429" w14:textId="77777777" w:rsidR="00B91460" w:rsidRDefault="00F51645" w:rsidP="000163CE">
      <w:pPr>
        <w:suppressAutoHyphens/>
        <w:spacing w:before="40" w:after="120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F51645">
        <w:rPr>
          <w:rFonts w:ascii="Calibri" w:hAnsi="Calibri" w:cs="Calibri"/>
          <w:kern w:val="1"/>
          <w:sz w:val="22"/>
          <w:szCs w:val="22"/>
          <w:lang w:eastAsia="zh-CN"/>
        </w:rPr>
        <w:t>Zamawiający wymaga realizacji zamówienia w terminie</w:t>
      </w:r>
      <w:r w:rsidR="00B91460">
        <w:rPr>
          <w:rFonts w:ascii="Calibri" w:hAnsi="Calibri" w:cs="Calibri"/>
          <w:kern w:val="1"/>
          <w:sz w:val="22"/>
          <w:szCs w:val="22"/>
          <w:lang w:eastAsia="zh-CN"/>
        </w:rPr>
        <w:t>:</w:t>
      </w:r>
    </w:p>
    <w:p w14:paraId="1F47E5E8" w14:textId="0C5E3A8E" w:rsidR="00B91460" w:rsidRPr="00B91460" w:rsidRDefault="00B91460" w:rsidP="000163CE">
      <w:pPr>
        <w:suppressAutoHyphens/>
        <w:spacing w:before="40" w:after="120"/>
        <w:ind w:left="284"/>
        <w:jc w:val="both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  <w:r w:rsidRPr="00B91460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Pakiet nr 1: od dnia podpisania umowy do 30.09.2021 r.</w:t>
      </w:r>
    </w:p>
    <w:p w14:paraId="20DE8E17" w14:textId="4FCE9BA0" w:rsidR="00E67963" w:rsidRPr="000163CE" w:rsidRDefault="00B91460" w:rsidP="000163CE">
      <w:pPr>
        <w:suppressAutoHyphens/>
        <w:spacing w:before="40" w:after="120"/>
        <w:ind w:left="284"/>
        <w:jc w:val="both"/>
        <w:rPr>
          <w:rFonts w:ascii="Calibri" w:hAnsi="Calibri"/>
          <w:b/>
          <w:kern w:val="1"/>
          <w:sz w:val="22"/>
          <w:szCs w:val="22"/>
          <w:lang w:eastAsia="zh-CN"/>
        </w:rPr>
      </w:pPr>
      <w:r>
        <w:rPr>
          <w:rFonts w:ascii="Calibri" w:hAnsi="Calibri"/>
          <w:b/>
          <w:kern w:val="1"/>
          <w:sz w:val="22"/>
          <w:szCs w:val="22"/>
          <w:lang w:eastAsia="zh-CN"/>
        </w:rPr>
        <w:t xml:space="preserve">Pakiet nr 2: od dnia podpisania umowy do </w:t>
      </w:r>
      <w:r w:rsidR="00CD0D76">
        <w:rPr>
          <w:rFonts w:ascii="Calibri" w:hAnsi="Calibri"/>
          <w:b/>
          <w:kern w:val="1"/>
          <w:sz w:val="22"/>
          <w:szCs w:val="22"/>
          <w:lang w:eastAsia="zh-CN"/>
        </w:rPr>
        <w:t>1</w:t>
      </w:r>
      <w:r w:rsidR="00BD782B">
        <w:rPr>
          <w:rFonts w:ascii="Calibri" w:hAnsi="Calibri"/>
          <w:b/>
          <w:kern w:val="1"/>
          <w:sz w:val="22"/>
          <w:szCs w:val="22"/>
          <w:lang w:eastAsia="zh-CN"/>
        </w:rPr>
        <w:t>1</w:t>
      </w:r>
      <w:r w:rsidR="00CD0D76">
        <w:rPr>
          <w:rFonts w:ascii="Calibri" w:hAnsi="Calibri"/>
          <w:b/>
          <w:kern w:val="1"/>
          <w:sz w:val="22"/>
          <w:szCs w:val="22"/>
          <w:lang w:eastAsia="zh-CN"/>
        </w:rPr>
        <w:t>-1</w:t>
      </w:r>
      <w:r w:rsidR="00BD782B">
        <w:rPr>
          <w:rFonts w:ascii="Calibri" w:hAnsi="Calibri"/>
          <w:b/>
          <w:kern w:val="1"/>
          <w:sz w:val="22"/>
          <w:szCs w:val="22"/>
          <w:lang w:eastAsia="zh-CN"/>
        </w:rPr>
        <w:t>3</w:t>
      </w:r>
      <w:r w:rsidR="00CD0D76">
        <w:rPr>
          <w:rFonts w:ascii="Calibri" w:hAnsi="Calibri"/>
          <w:b/>
          <w:kern w:val="1"/>
          <w:sz w:val="22"/>
          <w:szCs w:val="22"/>
          <w:lang w:eastAsia="zh-CN"/>
        </w:rPr>
        <w:t xml:space="preserve"> </w:t>
      </w:r>
      <w:r w:rsidR="00BD782B">
        <w:rPr>
          <w:rFonts w:ascii="Calibri" w:hAnsi="Calibri"/>
          <w:b/>
          <w:kern w:val="1"/>
          <w:sz w:val="22"/>
          <w:szCs w:val="22"/>
          <w:lang w:eastAsia="zh-CN"/>
        </w:rPr>
        <w:t>października</w:t>
      </w:r>
      <w:r w:rsidR="00CD0D76">
        <w:rPr>
          <w:rFonts w:ascii="Calibri" w:hAnsi="Calibri"/>
          <w:b/>
          <w:kern w:val="1"/>
          <w:sz w:val="22"/>
          <w:szCs w:val="22"/>
          <w:lang w:eastAsia="zh-CN"/>
        </w:rPr>
        <w:t xml:space="preserve"> 2021 r.</w:t>
      </w:r>
    </w:p>
    <w:p w14:paraId="14FDCF2A" w14:textId="77777777" w:rsidR="00C477D3" w:rsidRPr="00F51645" w:rsidRDefault="00F51645" w:rsidP="00DD5AA9">
      <w:pPr>
        <w:pStyle w:val="Tekstpodstawowy"/>
        <w:numPr>
          <w:ilvl w:val="0"/>
          <w:numId w:val="42"/>
        </w:numPr>
        <w:spacing w:after="120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>Projektowane postanowienia umowy w sprawie zamówienia publicznego, które zostaną wprowadzone do treści tej umowy</w:t>
      </w:r>
    </w:p>
    <w:p w14:paraId="68014AAF" w14:textId="020F42AD" w:rsidR="00D66D25" w:rsidRDefault="00D66D25" w:rsidP="0098067E">
      <w:pPr>
        <w:numPr>
          <w:ilvl w:val="0"/>
          <w:numId w:val="64"/>
        </w:numPr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B5374">
        <w:rPr>
          <w:rFonts w:ascii="Calibri" w:hAnsi="Calibri" w:cs="Calibri"/>
          <w:sz w:val="22"/>
          <w:szCs w:val="22"/>
        </w:rPr>
        <w:t xml:space="preserve">Projektowane </w:t>
      </w:r>
      <w:r>
        <w:rPr>
          <w:rFonts w:ascii="Calibri" w:hAnsi="Calibri" w:cs="Calibri"/>
          <w:sz w:val="22"/>
          <w:szCs w:val="22"/>
        </w:rPr>
        <w:t>P</w:t>
      </w:r>
      <w:r w:rsidRPr="002B5374">
        <w:rPr>
          <w:rFonts w:ascii="Calibri" w:hAnsi="Calibri" w:cs="Calibri"/>
          <w:sz w:val="22"/>
          <w:szCs w:val="22"/>
        </w:rPr>
        <w:t xml:space="preserve">ostanowienia </w:t>
      </w:r>
      <w:r>
        <w:rPr>
          <w:rFonts w:ascii="Calibri" w:hAnsi="Calibri" w:cs="Calibri"/>
          <w:sz w:val="22"/>
          <w:szCs w:val="22"/>
        </w:rPr>
        <w:t>U</w:t>
      </w:r>
      <w:r w:rsidRPr="002B5374">
        <w:rPr>
          <w:rFonts w:ascii="Calibri" w:hAnsi="Calibri" w:cs="Calibri"/>
          <w:sz w:val="22"/>
          <w:szCs w:val="22"/>
        </w:rPr>
        <w:t xml:space="preserve">mowy w sprawie zamówienia publicznego, które zostaną wprowadzone do treści tej umowy, </w:t>
      </w:r>
      <w:r w:rsidRPr="00066BF1">
        <w:rPr>
          <w:rFonts w:ascii="Calibri" w:hAnsi="Calibri" w:cs="Calibri"/>
          <w:sz w:val="22"/>
          <w:szCs w:val="22"/>
        </w:rPr>
        <w:t xml:space="preserve">zawiera </w:t>
      </w:r>
      <w:r w:rsidRPr="00DF0943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37D92">
        <w:rPr>
          <w:rFonts w:ascii="Calibri" w:hAnsi="Calibri" w:cs="Calibri"/>
          <w:b/>
          <w:bCs/>
          <w:sz w:val="22"/>
          <w:szCs w:val="22"/>
        </w:rPr>
        <w:t>7</w:t>
      </w:r>
      <w:r w:rsidR="00137D92" w:rsidRPr="00DF0943">
        <w:rPr>
          <w:rFonts w:ascii="Calibri" w:hAnsi="Calibri" w:cs="Calibri"/>
          <w:sz w:val="22"/>
          <w:szCs w:val="22"/>
        </w:rPr>
        <w:t xml:space="preserve"> </w:t>
      </w:r>
      <w:r w:rsidRPr="00DF0943">
        <w:rPr>
          <w:rFonts w:ascii="Calibri" w:hAnsi="Calibri" w:cs="Calibri"/>
          <w:bCs/>
          <w:sz w:val="22"/>
          <w:szCs w:val="22"/>
        </w:rPr>
        <w:t>do SWZ.</w:t>
      </w:r>
    </w:p>
    <w:p w14:paraId="149AFFE8" w14:textId="1E7DA08B" w:rsidR="00D66D25" w:rsidRPr="00137D92" w:rsidRDefault="00D66D25">
      <w:pPr>
        <w:numPr>
          <w:ilvl w:val="0"/>
          <w:numId w:val="64"/>
        </w:numPr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A6A15">
        <w:rPr>
          <w:rFonts w:ascii="Calibri" w:hAnsi="Calibri" w:cs="Calibri"/>
          <w:sz w:val="22"/>
          <w:szCs w:val="22"/>
        </w:rPr>
        <w:t xml:space="preserve">Zamawiający przewiduje możliwość zmian postanowień zawartej umowy (tzw. zmiany kontraktowe w oparciu o art. 455 ust. 1 pkt 1 </w:t>
      </w:r>
      <w:proofErr w:type="spellStart"/>
      <w:r w:rsidRPr="009A6A15">
        <w:rPr>
          <w:rFonts w:ascii="Calibri" w:hAnsi="Calibri" w:cs="Calibri"/>
          <w:sz w:val="22"/>
          <w:szCs w:val="22"/>
        </w:rPr>
        <w:t>uPzp</w:t>
      </w:r>
      <w:proofErr w:type="spellEnd"/>
      <w:r w:rsidRPr="009A6A15">
        <w:rPr>
          <w:rFonts w:ascii="Calibri" w:hAnsi="Calibri" w:cs="Calibri"/>
          <w:sz w:val="22"/>
          <w:szCs w:val="22"/>
        </w:rPr>
        <w:t xml:space="preserve">) w stosunku do treści oferty, na podstawie której dokonano wyboru Wykonawcy, zgodnie z warunkami zawartymi </w:t>
      </w:r>
      <w:r w:rsidRPr="00DF0943">
        <w:rPr>
          <w:rFonts w:ascii="Calibri" w:hAnsi="Calibri" w:cs="Calibri"/>
          <w:b/>
          <w:bCs/>
          <w:sz w:val="22"/>
          <w:szCs w:val="22"/>
        </w:rPr>
        <w:t xml:space="preserve">w załączniku nr </w:t>
      </w:r>
      <w:r w:rsidR="00137D92">
        <w:rPr>
          <w:rFonts w:ascii="Calibri" w:hAnsi="Calibri" w:cs="Calibri"/>
          <w:b/>
          <w:bCs/>
          <w:sz w:val="22"/>
          <w:szCs w:val="22"/>
        </w:rPr>
        <w:t>7</w:t>
      </w:r>
      <w:r w:rsidRPr="00137D9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37D92">
        <w:rPr>
          <w:rFonts w:ascii="Calibri" w:hAnsi="Calibri" w:cs="Calibri"/>
          <w:bCs/>
          <w:sz w:val="22"/>
          <w:szCs w:val="22"/>
        </w:rPr>
        <w:t>do SWZ.</w:t>
      </w:r>
    </w:p>
    <w:p w14:paraId="654667CB" w14:textId="0559FE3D" w:rsidR="00962F12" w:rsidRPr="00DF30B2" w:rsidRDefault="00D66D25" w:rsidP="0098067E">
      <w:pPr>
        <w:numPr>
          <w:ilvl w:val="0"/>
          <w:numId w:val="64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A6A15">
        <w:rPr>
          <w:rFonts w:ascii="Calibri" w:hAnsi="Calibri" w:cs="Calibri"/>
          <w:sz w:val="22"/>
          <w:szCs w:val="22"/>
        </w:rPr>
        <w:t>Zmiana umowy może także nastąpić w przypadkach, o których mowa w art. 455 ust. 1 pkt 2-4 oraz ust. 2 ustawy</w:t>
      </w:r>
      <w:r w:rsidR="0052342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23428">
        <w:rPr>
          <w:rFonts w:ascii="Calibri" w:hAnsi="Calibri" w:cs="Calibri"/>
          <w:sz w:val="22"/>
          <w:szCs w:val="22"/>
        </w:rPr>
        <w:t>Pzp</w:t>
      </w:r>
      <w:proofErr w:type="spellEnd"/>
      <w:r w:rsidRPr="009A6A15">
        <w:rPr>
          <w:rFonts w:ascii="Calibri" w:hAnsi="Calibri" w:cs="Calibri"/>
          <w:sz w:val="22"/>
          <w:szCs w:val="22"/>
        </w:rPr>
        <w:t>.</w:t>
      </w:r>
      <w:r w:rsidR="002F2E78" w:rsidRPr="009A6A15">
        <w:rPr>
          <w:rFonts w:ascii="Calibri" w:hAnsi="Calibri" w:cs="Calibri"/>
          <w:sz w:val="22"/>
          <w:szCs w:val="22"/>
        </w:rPr>
        <w:t xml:space="preserve"> </w:t>
      </w:r>
    </w:p>
    <w:p w14:paraId="5908B30E" w14:textId="77777777" w:rsidR="00962F12" w:rsidRPr="0054644E" w:rsidRDefault="0037511B" w:rsidP="009E5511">
      <w:pPr>
        <w:pStyle w:val="Tekstpodstawowy"/>
        <w:numPr>
          <w:ilvl w:val="0"/>
          <w:numId w:val="42"/>
        </w:numPr>
        <w:spacing w:after="12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S</w:t>
      </w:r>
      <w:r w:rsidR="00D8411E" w:rsidRPr="0054644E">
        <w:rPr>
          <w:rFonts w:asciiTheme="minorHAnsi" w:hAnsiTheme="minorHAnsi" w:cstheme="minorHAnsi"/>
          <w:b/>
          <w:sz w:val="22"/>
          <w:szCs w:val="22"/>
        </w:rPr>
        <w:t>pos</w:t>
      </w:r>
      <w:r>
        <w:rPr>
          <w:rFonts w:asciiTheme="minorHAnsi" w:hAnsiTheme="minorHAnsi" w:cstheme="minorHAnsi"/>
          <w:b/>
          <w:sz w:val="22"/>
          <w:szCs w:val="22"/>
        </w:rPr>
        <w:t>ób</w:t>
      </w:r>
      <w:r w:rsidR="00D8411E" w:rsidRPr="0054644E">
        <w:rPr>
          <w:rFonts w:asciiTheme="minorHAnsi" w:hAnsiTheme="minorHAnsi" w:cstheme="minorHAnsi"/>
          <w:b/>
          <w:sz w:val="22"/>
          <w:szCs w:val="22"/>
        </w:rPr>
        <w:t xml:space="preserve"> obliczenia ceny</w:t>
      </w:r>
    </w:p>
    <w:p w14:paraId="3DCA17E6" w14:textId="36F9C16F" w:rsidR="004160E8" w:rsidRPr="008100A7" w:rsidRDefault="004160E8" w:rsidP="00051D9E">
      <w:pPr>
        <w:pStyle w:val="Akapitzlist"/>
        <w:numPr>
          <w:ilvl w:val="0"/>
          <w:numId w:val="43"/>
        </w:numPr>
        <w:autoSpaceDN w:val="0"/>
        <w:spacing w:before="60" w:after="6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100A7">
        <w:rPr>
          <w:rFonts w:ascii="Calibri" w:hAnsi="Calibri" w:cs="Calibri"/>
          <w:sz w:val="22"/>
          <w:szCs w:val="22"/>
        </w:rPr>
        <w:t xml:space="preserve">Wykonawca określa cenę </w:t>
      </w:r>
      <w:r w:rsidRPr="00A734EC">
        <w:rPr>
          <w:rFonts w:ascii="Calibri" w:hAnsi="Calibri" w:cs="Calibri"/>
          <w:sz w:val="22"/>
          <w:szCs w:val="22"/>
        </w:rPr>
        <w:t xml:space="preserve">realizacji zamówienia poprzez wskazanie w Formularzu ofertowym, sporządzonym </w:t>
      </w:r>
      <w:r w:rsidRPr="00893A74">
        <w:rPr>
          <w:rFonts w:ascii="Calibri" w:hAnsi="Calibri" w:cs="Calibri"/>
          <w:sz w:val="22"/>
          <w:szCs w:val="22"/>
        </w:rPr>
        <w:t xml:space="preserve">wg </w:t>
      </w:r>
      <w:r w:rsidRPr="004F60C4">
        <w:rPr>
          <w:rFonts w:ascii="Calibri" w:hAnsi="Calibri" w:cs="Calibri"/>
          <w:b/>
          <w:bCs/>
          <w:sz w:val="22"/>
          <w:szCs w:val="22"/>
        </w:rPr>
        <w:t>załącznika nr 2</w:t>
      </w:r>
      <w:r w:rsidRPr="004F60C4">
        <w:rPr>
          <w:rFonts w:ascii="Calibri" w:hAnsi="Calibri" w:cs="Calibri"/>
          <w:sz w:val="22"/>
          <w:szCs w:val="22"/>
        </w:rPr>
        <w:t xml:space="preserve"> do SWZ</w:t>
      </w:r>
      <w:r>
        <w:rPr>
          <w:rFonts w:ascii="Calibri" w:hAnsi="Calibri" w:cs="Calibri"/>
          <w:sz w:val="22"/>
          <w:szCs w:val="22"/>
        </w:rPr>
        <w:t xml:space="preserve"> ceny ofertowej brutto z</w:t>
      </w:r>
      <w:r w:rsidRPr="008100A7">
        <w:rPr>
          <w:rFonts w:ascii="Calibri" w:hAnsi="Calibri" w:cs="Calibri"/>
          <w:sz w:val="22"/>
          <w:szCs w:val="22"/>
        </w:rPr>
        <w:t xml:space="preserve">a realizację </w:t>
      </w:r>
      <w:r w:rsidR="0000072D" w:rsidRPr="003C4674">
        <w:rPr>
          <w:rFonts w:ascii="Calibri" w:hAnsi="Calibri" w:cs="Calibri"/>
          <w:sz w:val="22"/>
          <w:szCs w:val="22"/>
        </w:rPr>
        <w:t xml:space="preserve">całego </w:t>
      </w:r>
      <w:r w:rsidRPr="008100A7">
        <w:rPr>
          <w:rFonts w:ascii="Calibri" w:hAnsi="Calibri" w:cs="Calibri"/>
          <w:sz w:val="22"/>
          <w:szCs w:val="22"/>
        </w:rPr>
        <w:t>przedmiotu zamówienia</w:t>
      </w:r>
      <w:r>
        <w:rPr>
          <w:rFonts w:ascii="Calibri" w:hAnsi="Calibri"/>
          <w:sz w:val="22"/>
          <w:szCs w:val="22"/>
        </w:rPr>
        <w:t>.</w:t>
      </w:r>
    </w:p>
    <w:p w14:paraId="0D03970B" w14:textId="77777777" w:rsidR="00F0703A" w:rsidRPr="00FC7649" w:rsidRDefault="00F0703A" w:rsidP="00051D9E">
      <w:pPr>
        <w:widowControl w:val="0"/>
        <w:numPr>
          <w:ilvl w:val="0"/>
          <w:numId w:val="43"/>
        </w:numPr>
        <w:suppressAutoHyphens/>
        <w:spacing w:before="60"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ofertowa</w:t>
      </w:r>
      <w:r w:rsidRPr="001D750D">
        <w:rPr>
          <w:rFonts w:ascii="Calibri" w:hAnsi="Calibri" w:cs="Calibri"/>
          <w:sz w:val="22"/>
          <w:szCs w:val="22"/>
        </w:rPr>
        <w:t xml:space="preserve"> brutto mus</w:t>
      </w:r>
      <w:r>
        <w:rPr>
          <w:rFonts w:ascii="Calibri" w:hAnsi="Calibri" w:cs="Calibri"/>
          <w:sz w:val="22"/>
          <w:szCs w:val="22"/>
        </w:rPr>
        <w:t>i</w:t>
      </w:r>
      <w:r w:rsidRPr="001D750D">
        <w:rPr>
          <w:rFonts w:ascii="Calibri" w:hAnsi="Calibri" w:cs="Calibri"/>
          <w:sz w:val="22"/>
          <w:szCs w:val="22"/>
        </w:rPr>
        <w:t xml:space="preserve"> uwzględniać wszystkie koszty </w:t>
      </w:r>
      <w:r w:rsidRPr="00FC7649">
        <w:rPr>
          <w:rFonts w:ascii="Calibri" w:hAnsi="Calibri" w:cs="Calibri"/>
          <w:sz w:val="22"/>
          <w:szCs w:val="22"/>
        </w:rPr>
        <w:t xml:space="preserve">związane z realizacją przedmiotu zamówienia zgodnie z opisem przedmiotu zamówienia oraz </w:t>
      </w:r>
      <w:r w:rsidR="005F4783">
        <w:rPr>
          <w:rFonts w:ascii="Calibri" w:hAnsi="Calibri" w:cs="Calibri"/>
          <w:sz w:val="22"/>
          <w:szCs w:val="22"/>
        </w:rPr>
        <w:t>P</w:t>
      </w:r>
      <w:r w:rsidR="0037511B" w:rsidRPr="00FC7649">
        <w:rPr>
          <w:rFonts w:ascii="Calibri" w:hAnsi="Calibri" w:cs="Calibri"/>
          <w:sz w:val="22"/>
          <w:szCs w:val="22"/>
        </w:rPr>
        <w:t xml:space="preserve">rojektowanymi </w:t>
      </w:r>
      <w:r w:rsidR="005F4783">
        <w:rPr>
          <w:rFonts w:ascii="Calibri" w:hAnsi="Calibri" w:cs="Calibri"/>
          <w:sz w:val="22"/>
          <w:szCs w:val="22"/>
        </w:rPr>
        <w:t>P</w:t>
      </w:r>
      <w:r w:rsidR="0037511B" w:rsidRPr="00FC7649">
        <w:rPr>
          <w:rFonts w:ascii="Calibri" w:hAnsi="Calibri" w:cs="Calibri"/>
          <w:sz w:val="22"/>
          <w:szCs w:val="22"/>
        </w:rPr>
        <w:t xml:space="preserve">ostanowieniami </w:t>
      </w:r>
      <w:r w:rsidR="005F4783">
        <w:rPr>
          <w:rFonts w:ascii="Calibri" w:hAnsi="Calibri" w:cs="Calibri"/>
          <w:sz w:val="22"/>
          <w:szCs w:val="22"/>
        </w:rPr>
        <w:t>U</w:t>
      </w:r>
      <w:r w:rsidR="0037511B" w:rsidRPr="00FC7649">
        <w:rPr>
          <w:rFonts w:ascii="Calibri" w:hAnsi="Calibri" w:cs="Calibri"/>
          <w:sz w:val="22"/>
          <w:szCs w:val="22"/>
        </w:rPr>
        <w:t xml:space="preserve">mowy </w:t>
      </w:r>
      <w:r w:rsidRPr="00FC7649">
        <w:rPr>
          <w:rFonts w:ascii="Calibri" w:hAnsi="Calibri" w:cs="Calibri"/>
          <w:sz w:val="22"/>
          <w:szCs w:val="22"/>
        </w:rPr>
        <w:t>określonym</w:t>
      </w:r>
      <w:r w:rsidR="0037511B" w:rsidRPr="00FC7649">
        <w:rPr>
          <w:rFonts w:ascii="Calibri" w:hAnsi="Calibri" w:cs="Calibri"/>
          <w:sz w:val="22"/>
          <w:szCs w:val="22"/>
        </w:rPr>
        <w:t>i</w:t>
      </w:r>
      <w:r w:rsidRPr="00FC7649">
        <w:rPr>
          <w:rFonts w:ascii="Calibri" w:hAnsi="Calibri" w:cs="Calibri"/>
          <w:sz w:val="22"/>
          <w:szCs w:val="22"/>
        </w:rPr>
        <w:t xml:space="preserve"> w</w:t>
      </w:r>
      <w:r w:rsidR="0037511B" w:rsidRPr="00FC7649">
        <w:rPr>
          <w:rFonts w:ascii="Calibri" w:hAnsi="Calibri" w:cs="Calibri"/>
          <w:sz w:val="22"/>
          <w:szCs w:val="22"/>
        </w:rPr>
        <w:t xml:space="preserve"> </w:t>
      </w:r>
      <w:r w:rsidRPr="00FC7649">
        <w:rPr>
          <w:rFonts w:ascii="Calibri" w:hAnsi="Calibri" w:cs="Calibri"/>
          <w:sz w:val="22"/>
          <w:szCs w:val="22"/>
        </w:rPr>
        <w:t>niniejszej SWZ.</w:t>
      </w:r>
    </w:p>
    <w:p w14:paraId="5DC63538" w14:textId="10AFFEFB" w:rsidR="00F0703A" w:rsidRPr="001D750D" w:rsidRDefault="00F0703A" w:rsidP="00051D9E">
      <w:pPr>
        <w:widowControl w:val="0"/>
        <w:numPr>
          <w:ilvl w:val="0"/>
          <w:numId w:val="43"/>
        </w:numPr>
        <w:suppressAutoHyphens/>
        <w:spacing w:before="60"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D750D">
        <w:rPr>
          <w:rFonts w:ascii="Calibri" w:hAnsi="Calibri" w:cs="Calibri"/>
          <w:sz w:val="22"/>
          <w:szCs w:val="22"/>
        </w:rPr>
        <w:t>Cena oferty winn</w:t>
      </w:r>
      <w:r>
        <w:rPr>
          <w:rFonts w:ascii="Calibri" w:hAnsi="Calibri" w:cs="Calibri"/>
          <w:sz w:val="22"/>
          <w:szCs w:val="22"/>
        </w:rPr>
        <w:t>a</w:t>
      </w:r>
      <w:r w:rsidRPr="001D750D">
        <w:rPr>
          <w:rFonts w:ascii="Calibri" w:hAnsi="Calibri" w:cs="Calibri"/>
          <w:sz w:val="22"/>
          <w:szCs w:val="22"/>
        </w:rPr>
        <w:t xml:space="preserve"> być wyrażon</w:t>
      </w:r>
      <w:r w:rsidR="00DF2822">
        <w:rPr>
          <w:rFonts w:ascii="Calibri" w:hAnsi="Calibri" w:cs="Calibri"/>
          <w:sz w:val="22"/>
          <w:szCs w:val="22"/>
        </w:rPr>
        <w:t>a</w:t>
      </w:r>
      <w:r w:rsidRPr="001D750D">
        <w:rPr>
          <w:rFonts w:ascii="Calibri" w:hAnsi="Calibri" w:cs="Calibri"/>
          <w:sz w:val="22"/>
          <w:szCs w:val="22"/>
        </w:rPr>
        <w:t xml:space="preserve"> w złotych polskich (PLN).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7F49657" w14:textId="77777777" w:rsidR="00A95879" w:rsidRDefault="00F0703A" w:rsidP="00051D9E">
      <w:pPr>
        <w:widowControl w:val="0"/>
        <w:numPr>
          <w:ilvl w:val="0"/>
          <w:numId w:val="43"/>
        </w:numPr>
        <w:suppressAutoHyphens/>
        <w:spacing w:before="60"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2C8F">
        <w:rPr>
          <w:rFonts w:ascii="Calibri" w:hAnsi="Calibri" w:cs="Calibri"/>
          <w:sz w:val="22"/>
          <w:szCs w:val="22"/>
        </w:rPr>
        <w:t>Cena oferty powinna być wyrażona cyfrowo oraz podana z dokładnością do dwóch miejsc po przecinku.</w:t>
      </w:r>
    </w:p>
    <w:p w14:paraId="542A3E2C" w14:textId="0278E41B" w:rsidR="00A95879" w:rsidRDefault="00304D95" w:rsidP="00552546">
      <w:pPr>
        <w:widowControl w:val="0"/>
        <w:numPr>
          <w:ilvl w:val="0"/>
          <w:numId w:val="43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95879">
        <w:rPr>
          <w:rFonts w:asciiTheme="minorHAnsi" w:hAnsiTheme="minorHAnsi" w:cstheme="minorHAnsi"/>
          <w:color w:val="000000"/>
          <w:sz w:val="22"/>
          <w:szCs w:val="22"/>
        </w:rPr>
        <w:t>Wykonawca, składając ofertę (</w:t>
      </w:r>
      <w:r w:rsidR="00567D53" w:rsidRPr="00A95879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Pr="00A95879">
        <w:rPr>
          <w:rFonts w:asciiTheme="minorHAnsi" w:hAnsiTheme="minorHAnsi" w:cstheme="minorHAnsi"/>
          <w:color w:val="000000"/>
          <w:sz w:val="22"/>
          <w:szCs w:val="22"/>
        </w:rPr>
        <w:t xml:space="preserve"> formularzu stanowiącym </w:t>
      </w:r>
      <w:r w:rsidRPr="004F60C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 w:rsidR="001B1F79" w:rsidRPr="004F60C4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Pr="004F60C4">
        <w:rPr>
          <w:rFonts w:asciiTheme="minorHAnsi" w:hAnsiTheme="minorHAnsi" w:cstheme="minorHAnsi"/>
          <w:color w:val="000000"/>
          <w:sz w:val="22"/>
          <w:szCs w:val="22"/>
        </w:rPr>
        <w:t xml:space="preserve"> do</w:t>
      </w:r>
      <w:r w:rsidRPr="00A95879">
        <w:rPr>
          <w:rFonts w:asciiTheme="minorHAnsi" w:hAnsiTheme="minorHAnsi" w:cstheme="minorHAnsi"/>
          <w:color w:val="000000"/>
          <w:sz w:val="22"/>
          <w:szCs w:val="22"/>
        </w:rPr>
        <w:t xml:space="preserve"> SWZ) informuje Zamawi</w:t>
      </w:r>
      <w:r w:rsidRPr="00275574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A95879">
        <w:rPr>
          <w:rFonts w:asciiTheme="minorHAnsi" w:hAnsiTheme="minorHAnsi" w:cstheme="minorHAnsi"/>
          <w:color w:val="000000"/>
          <w:sz w:val="22"/>
          <w:szCs w:val="22"/>
        </w:rPr>
        <w:t>jącego</w:t>
      </w:r>
      <w:r w:rsidR="00C75FA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75FAB" w:rsidRPr="00BB4BDE">
        <w:rPr>
          <w:rFonts w:ascii="Calibri" w:hAnsi="Calibri" w:cs="Calibri"/>
          <w:color w:val="000000" w:themeColor="text1"/>
          <w:sz w:val="22"/>
          <w:szCs w:val="22"/>
        </w:rPr>
        <w:t xml:space="preserve">na podstawie art. 225 ust. 2 </w:t>
      </w:r>
      <w:proofErr w:type="spellStart"/>
      <w:r w:rsidR="00C75FAB" w:rsidRPr="00BB4BDE">
        <w:rPr>
          <w:rFonts w:ascii="Calibri" w:hAnsi="Calibri" w:cs="Calibri"/>
          <w:color w:val="000000" w:themeColor="text1"/>
          <w:sz w:val="22"/>
          <w:szCs w:val="22"/>
        </w:rPr>
        <w:t>uPzp</w:t>
      </w:r>
      <w:proofErr w:type="spellEnd"/>
      <w:r w:rsidRPr="00BB4B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567D53" w:rsidRPr="00A95879">
        <w:rPr>
          <w:rFonts w:asciiTheme="minorHAnsi" w:hAnsiTheme="minorHAnsi" w:cstheme="minorHAnsi"/>
          <w:color w:val="000000"/>
          <w:sz w:val="22"/>
          <w:szCs w:val="22"/>
        </w:rPr>
        <w:t xml:space="preserve">że </w:t>
      </w:r>
      <w:r w:rsidRPr="009304F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wybór </w:t>
      </w:r>
      <w:r w:rsidR="00567D53" w:rsidRPr="009304F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jego </w:t>
      </w:r>
      <w:r w:rsidRPr="009304F5">
        <w:rPr>
          <w:rFonts w:asciiTheme="minorHAnsi" w:hAnsiTheme="minorHAnsi" w:cstheme="minorHAnsi"/>
          <w:color w:val="000000"/>
          <w:sz w:val="22"/>
          <w:szCs w:val="22"/>
          <w:u w:val="single"/>
        </w:rPr>
        <w:t>oferty będzie prowadzi</w:t>
      </w:r>
      <w:r w:rsidR="00567D53" w:rsidRPr="009304F5">
        <w:rPr>
          <w:rFonts w:asciiTheme="minorHAnsi" w:hAnsiTheme="minorHAnsi" w:cstheme="minorHAnsi"/>
          <w:color w:val="000000"/>
          <w:sz w:val="22"/>
          <w:szCs w:val="22"/>
          <w:u w:val="single"/>
        </w:rPr>
        <w:t>ł</w:t>
      </w:r>
      <w:r w:rsidR="00C75FAB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do </w:t>
      </w:r>
      <w:r w:rsidRPr="009304F5">
        <w:rPr>
          <w:rFonts w:asciiTheme="minorHAnsi" w:hAnsiTheme="minorHAnsi" w:cstheme="minorHAnsi"/>
          <w:color w:val="000000"/>
          <w:sz w:val="22"/>
          <w:szCs w:val="22"/>
          <w:u w:val="single"/>
        </w:rPr>
        <w:t>powstania u</w:t>
      </w:r>
      <w:r w:rsidR="00B02A59" w:rsidRPr="009304F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9304F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Zamawiającego </w:t>
      </w:r>
      <w:r w:rsidRPr="00D66D2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obowiązku podatkowego</w:t>
      </w:r>
      <w:r w:rsidRPr="00A95879">
        <w:rPr>
          <w:rFonts w:asciiTheme="minorHAnsi" w:hAnsiTheme="minorHAnsi" w:cstheme="minorHAnsi"/>
          <w:color w:val="000000"/>
          <w:sz w:val="22"/>
          <w:szCs w:val="22"/>
        </w:rPr>
        <w:t>, wskazując</w:t>
      </w:r>
      <w:r w:rsidR="00567D53" w:rsidRPr="00A95879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73A00216" w14:textId="77777777" w:rsidR="00A95879" w:rsidRPr="00A95879" w:rsidRDefault="00304D95" w:rsidP="000163CE">
      <w:pPr>
        <w:pStyle w:val="Akapitzlist"/>
        <w:widowControl w:val="0"/>
        <w:numPr>
          <w:ilvl w:val="0"/>
          <w:numId w:val="41"/>
        </w:numPr>
        <w:suppressAutoHyphens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95879">
        <w:rPr>
          <w:rFonts w:asciiTheme="minorHAnsi" w:hAnsiTheme="minorHAnsi" w:cstheme="minorHAnsi"/>
          <w:color w:val="000000"/>
          <w:sz w:val="22"/>
          <w:szCs w:val="22"/>
        </w:rPr>
        <w:t>nazwę (rodzaj) towaru lub usługi, k</w:t>
      </w:r>
      <w:r w:rsidR="00567D53" w:rsidRPr="00A95879">
        <w:rPr>
          <w:rFonts w:asciiTheme="minorHAnsi" w:hAnsiTheme="minorHAnsi" w:cstheme="minorHAnsi"/>
          <w:color w:val="000000"/>
          <w:sz w:val="22"/>
          <w:szCs w:val="22"/>
        </w:rPr>
        <w:t>tórych dostawa lub świadczenie będą prowadziły do</w:t>
      </w:r>
      <w:r w:rsidR="00B83F31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567D53" w:rsidRPr="00A95879">
        <w:rPr>
          <w:rFonts w:asciiTheme="minorHAnsi" w:hAnsiTheme="minorHAnsi" w:cstheme="minorHAnsi"/>
          <w:color w:val="000000"/>
          <w:sz w:val="22"/>
          <w:szCs w:val="22"/>
        </w:rPr>
        <w:t>powstania obowiązku podatkowego;</w:t>
      </w:r>
    </w:p>
    <w:p w14:paraId="26B50F25" w14:textId="77777777" w:rsidR="000163CE" w:rsidRPr="000163CE" w:rsidRDefault="0063294A" w:rsidP="000163CE">
      <w:pPr>
        <w:pStyle w:val="Akapitzlist"/>
        <w:widowControl w:val="0"/>
        <w:numPr>
          <w:ilvl w:val="0"/>
          <w:numId w:val="41"/>
        </w:numPr>
        <w:tabs>
          <w:tab w:val="left" w:pos="567"/>
        </w:tabs>
        <w:suppressAutoHyphens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95879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567D53" w:rsidRPr="00A95879">
        <w:rPr>
          <w:rFonts w:asciiTheme="minorHAnsi" w:hAnsiTheme="minorHAnsi" w:cstheme="minorHAnsi"/>
          <w:color w:val="000000"/>
          <w:sz w:val="22"/>
          <w:szCs w:val="22"/>
        </w:rPr>
        <w:t>artość towaru lub usługi</w:t>
      </w:r>
      <w:r w:rsidRPr="00A95879">
        <w:rPr>
          <w:rFonts w:asciiTheme="minorHAnsi" w:hAnsiTheme="minorHAnsi" w:cstheme="minorHAnsi"/>
          <w:color w:val="000000"/>
          <w:sz w:val="22"/>
          <w:szCs w:val="22"/>
        </w:rPr>
        <w:t xml:space="preserve"> objętego obowiązkiem podatkowym Zamawiającego, bez kwoty podatku;</w:t>
      </w:r>
    </w:p>
    <w:p w14:paraId="20FB9C84" w14:textId="23467B53" w:rsidR="000163CE" w:rsidRPr="000163CE" w:rsidRDefault="0063294A" w:rsidP="0019019E">
      <w:pPr>
        <w:pStyle w:val="Akapitzlist"/>
        <w:widowControl w:val="0"/>
        <w:numPr>
          <w:ilvl w:val="0"/>
          <w:numId w:val="41"/>
        </w:numPr>
        <w:tabs>
          <w:tab w:val="left" w:pos="567"/>
        </w:tabs>
        <w:suppressAutoHyphens/>
        <w:spacing w:after="120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0163CE">
        <w:rPr>
          <w:rFonts w:asciiTheme="minorHAnsi" w:hAnsiTheme="minorHAnsi" w:cstheme="minorHAnsi"/>
          <w:color w:val="000000"/>
          <w:sz w:val="22"/>
          <w:szCs w:val="22"/>
        </w:rPr>
        <w:t>stawkę podatku od towarów i usług, która zgodnie z wiedzą Wykonawcy, będzie miała zastosowanie.</w:t>
      </w:r>
    </w:p>
    <w:p w14:paraId="08DD3268" w14:textId="77777777" w:rsidR="00B83F31" w:rsidRPr="00B83F31" w:rsidRDefault="0050318A" w:rsidP="00DD5AA9">
      <w:pPr>
        <w:pStyle w:val="Akapitzlist"/>
        <w:numPr>
          <w:ilvl w:val="0"/>
          <w:numId w:val="42"/>
        </w:numPr>
        <w:tabs>
          <w:tab w:val="left" w:pos="0"/>
        </w:tabs>
        <w:spacing w:after="120"/>
        <w:ind w:left="425" w:right="-113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318A">
        <w:rPr>
          <w:rFonts w:asciiTheme="minorHAnsi" w:hAnsiTheme="minorHAnsi" w:cstheme="minorHAnsi"/>
          <w:b/>
          <w:sz w:val="22"/>
          <w:szCs w:val="22"/>
        </w:rPr>
        <w:t xml:space="preserve">Informacja o środkach komunikacji elektronicznej, przy użyciu których </w:t>
      </w:r>
      <w:r w:rsidR="00E87D51">
        <w:rPr>
          <w:rFonts w:asciiTheme="minorHAnsi" w:hAnsiTheme="minorHAnsi" w:cstheme="minorHAnsi"/>
          <w:b/>
          <w:sz w:val="22"/>
          <w:szCs w:val="22"/>
        </w:rPr>
        <w:t>Z</w:t>
      </w:r>
      <w:r w:rsidRPr="0050318A">
        <w:rPr>
          <w:rFonts w:asciiTheme="minorHAnsi" w:hAnsiTheme="minorHAnsi" w:cstheme="minorHAnsi"/>
          <w:b/>
          <w:sz w:val="22"/>
          <w:szCs w:val="22"/>
        </w:rPr>
        <w:t xml:space="preserve">amawiający będzie komunikował się z </w:t>
      </w:r>
      <w:r w:rsidR="00E87D51">
        <w:rPr>
          <w:rFonts w:asciiTheme="minorHAnsi" w:hAnsiTheme="minorHAnsi" w:cstheme="minorHAnsi"/>
          <w:b/>
          <w:sz w:val="22"/>
          <w:szCs w:val="22"/>
        </w:rPr>
        <w:t>W</w:t>
      </w:r>
      <w:r w:rsidRPr="0050318A">
        <w:rPr>
          <w:rFonts w:asciiTheme="minorHAnsi" w:hAnsiTheme="minorHAnsi" w:cstheme="minorHAnsi"/>
          <w:b/>
          <w:sz w:val="22"/>
          <w:szCs w:val="22"/>
        </w:rPr>
        <w:t>ykonawcami</w:t>
      </w:r>
    </w:p>
    <w:p w14:paraId="28E375CE" w14:textId="77777777" w:rsidR="002168A0" w:rsidRPr="0054644E" w:rsidRDefault="006E67D3" w:rsidP="009D24DF">
      <w:pPr>
        <w:numPr>
          <w:ilvl w:val="1"/>
          <w:numId w:val="5"/>
        </w:numPr>
        <w:tabs>
          <w:tab w:val="clear" w:pos="567"/>
        </w:tabs>
        <w:spacing w:before="60" w:after="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Z zastrzeżeniem postanowień </w:t>
      </w:r>
      <w:r w:rsidRPr="00FC7649">
        <w:rPr>
          <w:rFonts w:asciiTheme="minorHAnsi" w:hAnsiTheme="minorHAnsi" w:cstheme="minorHAnsi"/>
          <w:sz w:val="22"/>
          <w:szCs w:val="22"/>
        </w:rPr>
        <w:t xml:space="preserve">zawartych </w:t>
      </w:r>
      <w:r w:rsidR="00B705E9" w:rsidRPr="00FC7649">
        <w:rPr>
          <w:rFonts w:asciiTheme="minorHAnsi" w:hAnsiTheme="minorHAnsi" w:cstheme="minorHAnsi"/>
          <w:sz w:val="22"/>
          <w:szCs w:val="22"/>
        </w:rPr>
        <w:t xml:space="preserve">w </w:t>
      </w:r>
      <w:r w:rsidR="009D29DC" w:rsidRPr="00FC7649">
        <w:rPr>
          <w:rFonts w:asciiTheme="minorHAnsi" w:hAnsiTheme="minorHAnsi" w:cstheme="minorHAnsi"/>
          <w:sz w:val="22"/>
          <w:szCs w:val="22"/>
        </w:rPr>
        <w:t>rozdziale</w:t>
      </w:r>
      <w:r w:rsidR="00B705E9" w:rsidRPr="00FC7649">
        <w:rPr>
          <w:rFonts w:asciiTheme="minorHAnsi" w:hAnsiTheme="minorHAnsi" w:cstheme="minorHAnsi"/>
          <w:sz w:val="22"/>
          <w:szCs w:val="22"/>
        </w:rPr>
        <w:t xml:space="preserve"> </w:t>
      </w:r>
      <w:r w:rsidR="0063294A" w:rsidRPr="00FC7649">
        <w:rPr>
          <w:rFonts w:asciiTheme="minorHAnsi" w:hAnsiTheme="minorHAnsi" w:cstheme="minorHAnsi"/>
          <w:sz w:val="22"/>
          <w:szCs w:val="22"/>
        </w:rPr>
        <w:t>X</w:t>
      </w:r>
      <w:r w:rsidR="00FC7649" w:rsidRPr="00FC7649">
        <w:rPr>
          <w:rFonts w:asciiTheme="minorHAnsi" w:hAnsiTheme="minorHAnsi" w:cstheme="minorHAnsi"/>
          <w:sz w:val="22"/>
          <w:szCs w:val="22"/>
        </w:rPr>
        <w:t>I</w:t>
      </w:r>
      <w:r w:rsidR="00B705E9" w:rsidRPr="00FC7649">
        <w:rPr>
          <w:rFonts w:asciiTheme="minorHAnsi" w:hAnsiTheme="minorHAnsi" w:cstheme="minorHAnsi"/>
          <w:sz w:val="22"/>
          <w:szCs w:val="22"/>
        </w:rPr>
        <w:t xml:space="preserve"> SWZ</w:t>
      </w:r>
      <w:r w:rsidR="000850A5" w:rsidRPr="00FC7649">
        <w:rPr>
          <w:rFonts w:asciiTheme="minorHAnsi" w:hAnsiTheme="minorHAnsi" w:cstheme="minorHAnsi"/>
          <w:sz w:val="22"/>
          <w:szCs w:val="22"/>
        </w:rPr>
        <w:t xml:space="preserve"> </w:t>
      </w:r>
      <w:r w:rsidRPr="00FC7649">
        <w:rPr>
          <w:rFonts w:asciiTheme="minorHAnsi" w:hAnsiTheme="minorHAnsi" w:cstheme="minorHAnsi"/>
          <w:sz w:val="22"/>
          <w:szCs w:val="22"/>
        </w:rPr>
        <w:t>oraz</w:t>
      </w:r>
      <w:r w:rsidRPr="0054644E">
        <w:rPr>
          <w:rFonts w:asciiTheme="minorHAnsi" w:hAnsiTheme="minorHAnsi" w:cstheme="minorHAnsi"/>
          <w:sz w:val="22"/>
          <w:szCs w:val="22"/>
        </w:rPr>
        <w:t xml:space="preserve"> w </w:t>
      </w:r>
      <w:r w:rsidR="000C4B23" w:rsidRPr="00A87B66">
        <w:rPr>
          <w:rFonts w:asciiTheme="minorHAnsi" w:hAnsiTheme="minorHAnsi" w:cstheme="minorHAnsi"/>
          <w:sz w:val="22"/>
          <w:szCs w:val="22"/>
        </w:rPr>
        <w:t>ust.</w:t>
      </w:r>
      <w:r w:rsidR="009D29DC" w:rsidRPr="00A87B66">
        <w:rPr>
          <w:rFonts w:asciiTheme="minorHAnsi" w:hAnsiTheme="minorHAnsi" w:cstheme="minorHAnsi"/>
          <w:sz w:val="22"/>
          <w:szCs w:val="22"/>
        </w:rPr>
        <w:t xml:space="preserve"> 2</w:t>
      </w:r>
      <w:r w:rsidR="009D29DC" w:rsidRPr="0054644E">
        <w:rPr>
          <w:rFonts w:asciiTheme="minorHAnsi" w:hAnsiTheme="minorHAnsi" w:cstheme="minorHAnsi"/>
          <w:sz w:val="22"/>
          <w:szCs w:val="22"/>
        </w:rPr>
        <w:t xml:space="preserve"> i</w:t>
      </w:r>
      <w:r w:rsidR="002168A0" w:rsidRPr="0054644E">
        <w:rPr>
          <w:rFonts w:asciiTheme="minorHAnsi" w:hAnsiTheme="minorHAnsi" w:cstheme="minorHAnsi"/>
          <w:sz w:val="22"/>
          <w:szCs w:val="22"/>
        </w:rPr>
        <w:t xml:space="preserve"> w </w:t>
      </w:r>
      <w:r w:rsidR="000C4B23" w:rsidRPr="0054644E">
        <w:rPr>
          <w:rFonts w:asciiTheme="minorHAnsi" w:hAnsiTheme="minorHAnsi" w:cstheme="minorHAnsi"/>
          <w:sz w:val="22"/>
          <w:szCs w:val="22"/>
        </w:rPr>
        <w:t>ust.</w:t>
      </w:r>
      <w:r w:rsidR="002168A0" w:rsidRPr="0054644E">
        <w:rPr>
          <w:rFonts w:asciiTheme="minorHAnsi" w:hAnsiTheme="minorHAnsi" w:cstheme="minorHAnsi"/>
          <w:sz w:val="22"/>
          <w:szCs w:val="22"/>
        </w:rPr>
        <w:t xml:space="preserve"> </w:t>
      </w:r>
      <w:r w:rsidR="00143A7B" w:rsidRPr="0054644E">
        <w:rPr>
          <w:rFonts w:asciiTheme="minorHAnsi" w:hAnsiTheme="minorHAnsi" w:cstheme="minorHAnsi"/>
          <w:sz w:val="22"/>
          <w:szCs w:val="22"/>
        </w:rPr>
        <w:t>4</w:t>
      </w:r>
      <w:r w:rsidRPr="0054644E">
        <w:rPr>
          <w:rFonts w:asciiTheme="minorHAnsi" w:hAnsiTheme="minorHAnsi" w:cstheme="minorHAnsi"/>
          <w:sz w:val="22"/>
          <w:szCs w:val="22"/>
        </w:rPr>
        <w:t xml:space="preserve"> niniejszego </w:t>
      </w:r>
      <w:r w:rsidR="00843F27" w:rsidRPr="0054644E">
        <w:rPr>
          <w:rFonts w:asciiTheme="minorHAnsi" w:hAnsiTheme="minorHAnsi" w:cstheme="minorHAnsi"/>
          <w:sz w:val="22"/>
          <w:szCs w:val="22"/>
        </w:rPr>
        <w:t>r</w:t>
      </w:r>
      <w:r w:rsidRPr="0054644E">
        <w:rPr>
          <w:rFonts w:asciiTheme="minorHAnsi" w:hAnsiTheme="minorHAnsi" w:cstheme="minorHAnsi"/>
          <w:sz w:val="22"/>
          <w:szCs w:val="22"/>
        </w:rPr>
        <w:t>ozdziału</w:t>
      </w:r>
      <w:r w:rsidR="00AD6B52" w:rsidRPr="0054644E">
        <w:rPr>
          <w:rFonts w:asciiTheme="minorHAnsi" w:hAnsiTheme="minorHAnsi" w:cstheme="minorHAnsi"/>
          <w:sz w:val="22"/>
          <w:szCs w:val="22"/>
        </w:rPr>
        <w:t xml:space="preserve"> SWZ</w:t>
      </w:r>
      <w:r w:rsidRPr="0054644E">
        <w:rPr>
          <w:rFonts w:asciiTheme="minorHAnsi" w:hAnsiTheme="minorHAnsi" w:cstheme="minorHAnsi"/>
          <w:sz w:val="22"/>
          <w:szCs w:val="22"/>
        </w:rPr>
        <w:t xml:space="preserve">, komunikacja między Zamawiającym a Wykonawcami </w:t>
      </w:r>
      <w:r w:rsidR="00B705E9" w:rsidRPr="0054644E">
        <w:rPr>
          <w:rFonts w:asciiTheme="minorHAnsi" w:hAnsiTheme="minorHAnsi" w:cstheme="minorHAnsi"/>
          <w:sz w:val="22"/>
          <w:szCs w:val="22"/>
        </w:rPr>
        <w:t xml:space="preserve">może się odbywać </w:t>
      </w:r>
      <w:r w:rsidR="002168A0" w:rsidRPr="00A155FF">
        <w:rPr>
          <w:rFonts w:asciiTheme="minorHAnsi" w:hAnsiTheme="minorHAnsi" w:cstheme="minorHAnsi"/>
          <w:sz w:val="22"/>
          <w:szCs w:val="22"/>
          <w:u w:val="single"/>
        </w:rPr>
        <w:t xml:space="preserve">wyłącznie </w:t>
      </w:r>
      <w:r w:rsidRPr="00A155FF">
        <w:rPr>
          <w:rFonts w:asciiTheme="minorHAnsi" w:hAnsiTheme="minorHAnsi" w:cstheme="minorHAnsi"/>
          <w:sz w:val="22"/>
          <w:szCs w:val="22"/>
          <w:u w:val="single"/>
        </w:rPr>
        <w:t>przy użyciu środk</w:t>
      </w:r>
      <w:r w:rsidR="00B705E9" w:rsidRPr="00A155FF">
        <w:rPr>
          <w:rFonts w:asciiTheme="minorHAnsi" w:hAnsiTheme="minorHAnsi" w:cstheme="minorHAnsi"/>
          <w:sz w:val="22"/>
          <w:szCs w:val="22"/>
          <w:u w:val="single"/>
        </w:rPr>
        <w:t>ów komunikacji elektronicznej</w:t>
      </w:r>
      <w:r w:rsidR="00B705E9" w:rsidRPr="0054644E">
        <w:rPr>
          <w:rFonts w:asciiTheme="minorHAnsi" w:hAnsiTheme="minorHAnsi" w:cstheme="minorHAnsi"/>
          <w:sz w:val="22"/>
          <w:szCs w:val="22"/>
        </w:rPr>
        <w:t xml:space="preserve"> w </w:t>
      </w:r>
      <w:r w:rsidRPr="0054644E">
        <w:rPr>
          <w:rFonts w:asciiTheme="minorHAnsi" w:hAnsiTheme="minorHAnsi" w:cstheme="minorHAnsi"/>
          <w:sz w:val="22"/>
          <w:szCs w:val="22"/>
        </w:rPr>
        <w:t xml:space="preserve">rozumieniu ustawy </w:t>
      </w:r>
      <w:r w:rsidR="002168A0" w:rsidRPr="0054644E">
        <w:rPr>
          <w:rFonts w:asciiTheme="minorHAnsi" w:hAnsiTheme="minorHAnsi" w:cstheme="minorHAnsi"/>
          <w:sz w:val="22"/>
          <w:szCs w:val="22"/>
        </w:rPr>
        <w:t xml:space="preserve">z dnia </w:t>
      </w:r>
      <w:r w:rsidR="00D81793">
        <w:rPr>
          <w:rFonts w:asciiTheme="minorHAnsi" w:hAnsiTheme="minorHAnsi" w:cstheme="minorHAnsi"/>
          <w:sz w:val="22"/>
          <w:szCs w:val="22"/>
        </w:rPr>
        <w:t xml:space="preserve">18 lipca </w:t>
      </w:r>
      <w:r w:rsidR="009D29DC" w:rsidRPr="0054644E">
        <w:rPr>
          <w:rFonts w:asciiTheme="minorHAnsi" w:hAnsiTheme="minorHAnsi" w:cstheme="minorHAnsi"/>
          <w:sz w:val="22"/>
          <w:szCs w:val="22"/>
        </w:rPr>
        <w:t xml:space="preserve">2002 r. </w:t>
      </w:r>
      <w:r w:rsidR="009D29DC" w:rsidRPr="002D7130">
        <w:rPr>
          <w:rFonts w:asciiTheme="minorHAnsi" w:hAnsiTheme="minorHAnsi" w:cstheme="minorHAnsi"/>
          <w:i/>
          <w:sz w:val="22"/>
          <w:szCs w:val="22"/>
        </w:rPr>
        <w:t>o</w:t>
      </w:r>
      <w:r w:rsidR="00AD234F">
        <w:rPr>
          <w:rFonts w:asciiTheme="minorHAnsi" w:hAnsiTheme="minorHAnsi" w:cstheme="minorHAnsi"/>
          <w:i/>
          <w:sz w:val="22"/>
          <w:szCs w:val="22"/>
        </w:rPr>
        <w:t> </w:t>
      </w:r>
      <w:r w:rsidRPr="002D7130">
        <w:rPr>
          <w:rFonts w:asciiTheme="minorHAnsi" w:hAnsiTheme="minorHAnsi" w:cstheme="minorHAnsi"/>
          <w:i/>
          <w:sz w:val="22"/>
          <w:szCs w:val="22"/>
        </w:rPr>
        <w:t>świadczeniu usług drogą elektroniczną</w:t>
      </w:r>
      <w:r w:rsidRPr="0054644E">
        <w:rPr>
          <w:rFonts w:asciiTheme="minorHAnsi" w:hAnsiTheme="minorHAnsi" w:cstheme="minorHAnsi"/>
          <w:sz w:val="22"/>
          <w:szCs w:val="22"/>
        </w:rPr>
        <w:t xml:space="preserve"> (Dz.</w:t>
      </w:r>
      <w:r w:rsidR="00B705E9" w:rsidRPr="0054644E">
        <w:rPr>
          <w:rFonts w:asciiTheme="minorHAnsi" w:hAnsiTheme="minorHAnsi" w:cstheme="minorHAnsi"/>
          <w:sz w:val="22"/>
          <w:szCs w:val="22"/>
        </w:rPr>
        <w:t xml:space="preserve">U. z </w:t>
      </w:r>
      <w:r w:rsidRPr="0054644E">
        <w:rPr>
          <w:rFonts w:asciiTheme="minorHAnsi" w:hAnsiTheme="minorHAnsi" w:cstheme="minorHAnsi"/>
          <w:sz w:val="22"/>
          <w:szCs w:val="22"/>
        </w:rPr>
        <w:t>2020 r. poz. 344</w:t>
      </w:r>
      <w:r w:rsidR="002168A0" w:rsidRPr="0054644E">
        <w:rPr>
          <w:rFonts w:asciiTheme="minorHAnsi" w:hAnsiTheme="minorHAnsi" w:cstheme="minorHAnsi"/>
          <w:sz w:val="22"/>
          <w:szCs w:val="22"/>
        </w:rPr>
        <w:t>)</w:t>
      </w:r>
      <w:r w:rsidR="002E2D32" w:rsidRPr="0054644E">
        <w:rPr>
          <w:rFonts w:asciiTheme="minorHAnsi" w:hAnsiTheme="minorHAnsi" w:cstheme="minorHAnsi"/>
          <w:sz w:val="22"/>
          <w:szCs w:val="22"/>
        </w:rPr>
        <w:t>, tj</w:t>
      </w:r>
      <w:r w:rsidR="000850A5">
        <w:rPr>
          <w:rFonts w:asciiTheme="minorHAnsi" w:hAnsiTheme="minorHAnsi" w:cstheme="minorHAnsi"/>
          <w:sz w:val="22"/>
          <w:szCs w:val="22"/>
        </w:rPr>
        <w:t>.</w:t>
      </w:r>
      <w:r w:rsidR="002E2D32" w:rsidRPr="0054644E">
        <w:rPr>
          <w:rFonts w:asciiTheme="minorHAnsi" w:hAnsiTheme="minorHAnsi" w:cstheme="minorHAnsi"/>
          <w:sz w:val="22"/>
          <w:szCs w:val="22"/>
        </w:rPr>
        <w:t>:</w:t>
      </w:r>
    </w:p>
    <w:p w14:paraId="392B3841" w14:textId="63789F7D" w:rsidR="002168A0" w:rsidRPr="00F0703A" w:rsidRDefault="002168A0" w:rsidP="00051D9E">
      <w:pPr>
        <w:pStyle w:val="Akapitzlist"/>
        <w:numPr>
          <w:ilvl w:val="0"/>
          <w:numId w:val="44"/>
        </w:num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0703A">
        <w:rPr>
          <w:rFonts w:asciiTheme="minorHAnsi" w:hAnsiTheme="minorHAnsi" w:cstheme="minorHAnsi"/>
          <w:sz w:val="22"/>
          <w:szCs w:val="22"/>
        </w:rPr>
        <w:t>poczt</w:t>
      </w:r>
      <w:r w:rsidR="00F0703A" w:rsidRPr="00F0703A">
        <w:rPr>
          <w:rFonts w:asciiTheme="minorHAnsi" w:hAnsiTheme="minorHAnsi" w:cstheme="minorHAnsi"/>
          <w:sz w:val="22"/>
          <w:szCs w:val="22"/>
        </w:rPr>
        <w:t>y</w:t>
      </w:r>
      <w:r w:rsidRPr="00F0703A">
        <w:rPr>
          <w:rFonts w:asciiTheme="minorHAnsi" w:hAnsiTheme="minorHAnsi" w:cstheme="minorHAnsi"/>
          <w:sz w:val="22"/>
          <w:szCs w:val="22"/>
        </w:rPr>
        <w:t xml:space="preserve"> elektroniczn</w:t>
      </w:r>
      <w:r w:rsidR="00F0703A" w:rsidRPr="00F0703A">
        <w:rPr>
          <w:rFonts w:asciiTheme="minorHAnsi" w:hAnsiTheme="minorHAnsi" w:cstheme="minorHAnsi"/>
          <w:sz w:val="22"/>
          <w:szCs w:val="22"/>
        </w:rPr>
        <w:t>ej -</w:t>
      </w:r>
      <w:r w:rsidRPr="00F0703A">
        <w:rPr>
          <w:rFonts w:asciiTheme="minorHAnsi" w:hAnsiTheme="minorHAnsi" w:cstheme="minorHAnsi"/>
          <w:sz w:val="22"/>
          <w:szCs w:val="22"/>
        </w:rPr>
        <w:t xml:space="preserve"> </w:t>
      </w:r>
      <w:r w:rsidR="006E67D3" w:rsidRPr="00F0703A">
        <w:rPr>
          <w:rFonts w:asciiTheme="minorHAnsi" w:hAnsiTheme="minorHAnsi" w:cstheme="minorHAnsi"/>
          <w:sz w:val="22"/>
          <w:szCs w:val="22"/>
        </w:rPr>
        <w:t>adres e-mail</w:t>
      </w:r>
      <w:r w:rsidR="006E67D3" w:rsidRPr="005315EA">
        <w:rPr>
          <w:rFonts w:asciiTheme="minorHAnsi" w:hAnsiTheme="minorHAnsi" w:cstheme="minorHAnsi"/>
          <w:sz w:val="22"/>
          <w:szCs w:val="22"/>
        </w:rPr>
        <w:t>:</w:t>
      </w:r>
      <w:r w:rsidR="005315EA" w:rsidRPr="005315EA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BD782B" w:rsidRPr="00662A13">
          <w:rPr>
            <w:rStyle w:val="Hipercze"/>
            <w:rFonts w:asciiTheme="minorHAnsi" w:hAnsiTheme="minorHAnsi" w:cstheme="minorHAnsi"/>
            <w:sz w:val="22"/>
            <w:szCs w:val="22"/>
          </w:rPr>
          <w:t>biuro@rmz.pl</w:t>
        </w:r>
      </w:hyperlink>
      <w:r w:rsidR="005315E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19D5FA" w14:textId="698075A2" w:rsidR="00F0703A" w:rsidRPr="00F0703A" w:rsidRDefault="00F0703A" w:rsidP="00051D9E">
      <w:pPr>
        <w:pStyle w:val="Akapitzlist"/>
        <w:numPr>
          <w:ilvl w:val="0"/>
          <w:numId w:val="44"/>
        </w:num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F0703A">
        <w:rPr>
          <w:rFonts w:ascii="Calibri" w:hAnsi="Calibri"/>
          <w:sz w:val="22"/>
          <w:szCs w:val="22"/>
        </w:rPr>
        <w:t>miniPortalu</w:t>
      </w:r>
      <w:proofErr w:type="spellEnd"/>
      <w:r w:rsidRPr="00F0703A">
        <w:rPr>
          <w:rFonts w:ascii="Calibri" w:hAnsi="Calibri"/>
          <w:sz w:val="22"/>
          <w:szCs w:val="22"/>
        </w:rPr>
        <w:t xml:space="preserve"> - </w:t>
      </w:r>
      <w:hyperlink r:id="rId11" w:history="1">
        <w:r w:rsidRPr="00F0703A">
          <w:rPr>
            <w:rStyle w:val="Hipercze"/>
            <w:rFonts w:ascii="Calibri" w:hAnsi="Calibri" w:cs="Calibri"/>
            <w:sz w:val="22"/>
            <w:szCs w:val="22"/>
          </w:rPr>
          <w:t>https://miniportal.uzp.gov.pl/</w:t>
        </w:r>
      </w:hyperlink>
    </w:p>
    <w:p w14:paraId="5C32B2C8" w14:textId="51A402C4" w:rsidR="002E63FB" w:rsidRPr="003F3A21" w:rsidRDefault="00F0703A" w:rsidP="00051D9E">
      <w:pPr>
        <w:numPr>
          <w:ilvl w:val="0"/>
          <w:numId w:val="44"/>
        </w:numPr>
        <w:tabs>
          <w:tab w:val="left" w:pos="284"/>
        </w:tabs>
        <w:spacing w:after="60"/>
        <w:ind w:left="714" w:hanging="357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133A31">
        <w:rPr>
          <w:rFonts w:ascii="Calibri" w:hAnsi="Calibri" w:cs="Calibri"/>
          <w:sz w:val="22"/>
          <w:szCs w:val="22"/>
        </w:rPr>
        <w:t>ePUAP</w:t>
      </w:r>
      <w:r>
        <w:rPr>
          <w:rFonts w:ascii="Calibri" w:hAnsi="Calibri" w:cs="Calibri"/>
          <w:sz w:val="22"/>
          <w:szCs w:val="22"/>
        </w:rPr>
        <w:t>u</w:t>
      </w:r>
      <w:proofErr w:type="spellEnd"/>
      <w:r w:rsidRPr="00133A3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- </w:t>
      </w:r>
      <w:hyperlink r:id="rId12" w:history="1">
        <w:r w:rsidRPr="00133A31">
          <w:rPr>
            <w:rStyle w:val="Hipercze"/>
            <w:rFonts w:ascii="Calibri" w:hAnsi="Calibri" w:cs="Calibri"/>
            <w:sz w:val="22"/>
            <w:szCs w:val="22"/>
          </w:rPr>
          <w:t>https://epuap.gov.pl/wps/portal</w:t>
        </w:r>
      </w:hyperlink>
      <w:r w:rsidR="00E90E8A">
        <w:rPr>
          <w:rFonts w:ascii="Calibri" w:hAnsi="Calibri" w:cs="Calibri"/>
          <w:sz w:val="22"/>
          <w:szCs w:val="22"/>
        </w:rPr>
        <w:t xml:space="preserve"> </w:t>
      </w:r>
      <w:r w:rsidR="00335AE3" w:rsidRPr="00335AE3">
        <w:rPr>
          <w:rFonts w:ascii="Calibri" w:hAnsi="Calibri" w:cs="Calibri"/>
          <w:b/>
          <w:color w:val="FF0000"/>
          <w:sz w:val="22"/>
          <w:szCs w:val="22"/>
        </w:rPr>
        <w:t>WAŻNE!</w:t>
      </w:r>
      <w:r w:rsidR="00335AE3" w:rsidRPr="00335AE3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564501">
        <w:rPr>
          <w:rFonts w:ascii="Calibri" w:hAnsi="Calibri" w:cs="Calibri"/>
          <w:b/>
          <w:color w:val="FF0000"/>
          <w:sz w:val="22"/>
          <w:szCs w:val="22"/>
        </w:rPr>
        <w:t>N</w:t>
      </w:r>
      <w:r w:rsidR="00E90E8A" w:rsidRPr="00335AE3">
        <w:rPr>
          <w:rFonts w:ascii="Calibri" w:hAnsi="Calibri" w:cs="Calibri"/>
          <w:b/>
          <w:color w:val="FF0000"/>
          <w:sz w:val="22"/>
          <w:szCs w:val="22"/>
        </w:rPr>
        <w:t xml:space="preserve">azwa Odbiorcy: </w:t>
      </w:r>
      <w:r w:rsidR="00BD782B">
        <w:rPr>
          <w:rFonts w:ascii="Calibri" w:hAnsi="Calibri" w:cs="Calibri"/>
          <w:b/>
          <w:color w:val="FF0000"/>
          <w:sz w:val="22"/>
          <w:szCs w:val="22"/>
          <w:u w:val="single"/>
        </w:rPr>
        <w:t>ARMZ</w:t>
      </w:r>
    </w:p>
    <w:p w14:paraId="20019021" w14:textId="77777777" w:rsidR="00DA3E1B" w:rsidRPr="0054644E" w:rsidRDefault="006E67D3" w:rsidP="00051D9E">
      <w:pPr>
        <w:numPr>
          <w:ilvl w:val="1"/>
          <w:numId w:val="5"/>
        </w:numPr>
        <w:tabs>
          <w:tab w:val="clear" w:pos="567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>Ofertę składa się pod rygor</w:t>
      </w:r>
      <w:r w:rsidR="00B04DDC" w:rsidRPr="0054644E">
        <w:rPr>
          <w:rFonts w:asciiTheme="minorHAnsi" w:hAnsiTheme="minorHAnsi" w:cstheme="minorHAnsi"/>
          <w:b/>
          <w:sz w:val="22"/>
          <w:szCs w:val="22"/>
        </w:rPr>
        <w:t xml:space="preserve">em nieważności, </w:t>
      </w:r>
      <w:r w:rsidR="00B04DDC" w:rsidRPr="00564501">
        <w:rPr>
          <w:rFonts w:asciiTheme="minorHAnsi" w:hAnsiTheme="minorHAnsi" w:cstheme="minorHAnsi"/>
          <w:sz w:val="22"/>
          <w:szCs w:val="22"/>
        </w:rPr>
        <w:t>zgodnie z wyborem W</w:t>
      </w:r>
      <w:r w:rsidR="00DA3E1B" w:rsidRPr="00564501">
        <w:rPr>
          <w:rFonts w:asciiTheme="minorHAnsi" w:hAnsiTheme="minorHAnsi" w:cstheme="minorHAnsi"/>
          <w:sz w:val="22"/>
          <w:szCs w:val="22"/>
        </w:rPr>
        <w:t>ykonawcy</w:t>
      </w:r>
      <w:r w:rsidR="00230041" w:rsidRPr="00564501">
        <w:rPr>
          <w:rFonts w:asciiTheme="minorHAnsi" w:hAnsiTheme="minorHAnsi" w:cstheme="minorHAnsi"/>
          <w:sz w:val="22"/>
          <w:szCs w:val="22"/>
        </w:rPr>
        <w:t>:</w:t>
      </w:r>
    </w:p>
    <w:p w14:paraId="770303EC" w14:textId="77777777" w:rsidR="00DA3E1B" w:rsidRPr="0054644E" w:rsidRDefault="00B04DDC" w:rsidP="009D24DF">
      <w:pPr>
        <w:pStyle w:val="Akapitzlist"/>
        <w:numPr>
          <w:ilvl w:val="2"/>
          <w:numId w:val="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>w formie elektronicznej (oznacza to postać elektroniczną opatrzoną kwalifikowanym podpisem elektronicznym)</w:t>
      </w:r>
      <w:r w:rsidR="006E67D3" w:rsidRPr="0054644E">
        <w:rPr>
          <w:rFonts w:asciiTheme="minorHAnsi" w:hAnsiTheme="minorHAnsi" w:cstheme="minorHAnsi"/>
          <w:b/>
          <w:sz w:val="22"/>
          <w:szCs w:val="22"/>
        </w:rPr>
        <w:t>,</w:t>
      </w:r>
    </w:p>
    <w:p w14:paraId="49BA6EF1" w14:textId="77777777" w:rsidR="006E67D3" w:rsidRPr="0054644E" w:rsidRDefault="006E67D3" w:rsidP="009D24DF">
      <w:pPr>
        <w:pStyle w:val="Akapitzlist"/>
        <w:numPr>
          <w:ilvl w:val="2"/>
          <w:numId w:val="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>w postaci elektronicznej</w:t>
      </w:r>
      <w:r w:rsidR="00DA3E1B" w:rsidRPr="0054644E">
        <w:rPr>
          <w:rFonts w:asciiTheme="minorHAnsi" w:hAnsiTheme="minorHAnsi" w:cstheme="minorHAnsi"/>
          <w:b/>
          <w:sz w:val="22"/>
          <w:szCs w:val="22"/>
        </w:rPr>
        <w:t xml:space="preserve"> opatrzonej podpisem zaufanym lub podpisem osobistym</w:t>
      </w:r>
    </w:p>
    <w:p w14:paraId="103EF749" w14:textId="79EF70DA" w:rsidR="002E63FB" w:rsidRDefault="007C5F73" w:rsidP="00353FC5">
      <w:pPr>
        <w:spacing w:after="60"/>
        <w:ind w:left="425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B83F31">
        <w:rPr>
          <w:rFonts w:asciiTheme="minorHAnsi" w:hAnsiTheme="minorHAnsi" w:cstheme="minorHAnsi"/>
          <w:b/>
          <w:color w:val="FF0000"/>
          <w:sz w:val="24"/>
          <w:szCs w:val="24"/>
        </w:rPr>
        <w:t>-</w:t>
      </w:r>
      <w:r w:rsidR="00F87883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B83F31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poprzez </w:t>
      </w:r>
      <w:proofErr w:type="spellStart"/>
      <w:r w:rsidR="002602F5" w:rsidRPr="00B83F31">
        <w:rPr>
          <w:rFonts w:asciiTheme="minorHAnsi" w:hAnsiTheme="minorHAnsi" w:cstheme="minorHAnsi"/>
          <w:b/>
          <w:color w:val="FF0000"/>
          <w:sz w:val="24"/>
          <w:szCs w:val="24"/>
        </w:rPr>
        <w:t>m</w:t>
      </w:r>
      <w:r w:rsidR="003F3A21" w:rsidRPr="00B83F31">
        <w:rPr>
          <w:rFonts w:asciiTheme="minorHAnsi" w:hAnsiTheme="minorHAnsi" w:cstheme="minorHAnsi"/>
          <w:b/>
          <w:color w:val="FF0000"/>
          <w:sz w:val="24"/>
          <w:szCs w:val="24"/>
        </w:rPr>
        <w:t>iniPortal</w:t>
      </w:r>
      <w:proofErr w:type="spellEnd"/>
      <w:r w:rsidR="00F87883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oraz poprzez EPUAP</w:t>
      </w:r>
      <w:r w:rsidRPr="00B83F31">
        <w:rPr>
          <w:rFonts w:asciiTheme="minorHAnsi" w:hAnsiTheme="minorHAnsi" w:cstheme="minorHAnsi"/>
          <w:b/>
          <w:color w:val="FF0000"/>
          <w:sz w:val="24"/>
          <w:szCs w:val="24"/>
        </w:rPr>
        <w:t>.</w:t>
      </w:r>
    </w:p>
    <w:p w14:paraId="10DE1688" w14:textId="789B53EC" w:rsidR="00A6533C" w:rsidRPr="00B83F31" w:rsidRDefault="00A6533C" w:rsidP="00353FC5">
      <w:pPr>
        <w:spacing w:after="60"/>
        <w:ind w:left="425"/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1E3840">
        <w:rPr>
          <w:rFonts w:asciiTheme="minorHAnsi" w:hAnsiTheme="minorHAnsi" w:cstheme="minorHAnsi"/>
          <w:sz w:val="22"/>
          <w:szCs w:val="22"/>
        </w:rPr>
        <w:t>Ilekroć w SWZ jest mowa o ofercie, należy przez to rozumieć również ofertę dodatkową, o której mowa w rozdz. X</w:t>
      </w:r>
      <w:r w:rsidR="00770D64">
        <w:rPr>
          <w:rFonts w:asciiTheme="minorHAnsi" w:hAnsiTheme="minorHAnsi" w:cstheme="minorHAnsi"/>
          <w:sz w:val="22"/>
          <w:szCs w:val="22"/>
        </w:rPr>
        <w:t>VIII</w:t>
      </w:r>
      <w:r w:rsidRPr="001E3840">
        <w:rPr>
          <w:rFonts w:asciiTheme="minorHAnsi" w:hAnsiTheme="minorHAnsi" w:cstheme="minorHAnsi"/>
          <w:sz w:val="22"/>
          <w:szCs w:val="22"/>
        </w:rPr>
        <w:t xml:space="preserve"> ust. </w:t>
      </w:r>
      <w:r w:rsidR="00F87883">
        <w:rPr>
          <w:rFonts w:asciiTheme="minorHAnsi" w:hAnsiTheme="minorHAnsi" w:cstheme="minorHAnsi"/>
          <w:sz w:val="22"/>
          <w:szCs w:val="22"/>
        </w:rPr>
        <w:t>4</w:t>
      </w:r>
      <w:r w:rsidRPr="001E3840">
        <w:rPr>
          <w:rFonts w:asciiTheme="minorHAnsi" w:hAnsiTheme="minorHAnsi" w:cstheme="minorHAnsi"/>
          <w:sz w:val="22"/>
          <w:szCs w:val="22"/>
        </w:rPr>
        <w:t>. niniejszej SWZ.</w:t>
      </w:r>
    </w:p>
    <w:p w14:paraId="5AA155ED" w14:textId="591EC68A" w:rsidR="006E67D3" w:rsidRPr="00FC7649" w:rsidRDefault="006E67D3" w:rsidP="00051D9E">
      <w:pPr>
        <w:numPr>
          <w:ilvl w:val="1"/>
          <w:numId w:val="5"/>
        </w:numPr>
        <w:tabs>
          <w:tab w:val="clear" w:pos="567"/>
        </w:tabs>
        <w:spacing w:before="60"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C7649">
        <w:rPr>
          <w:rFonts w:asciiTheme="minorHAnsi" w:hAnsiTheme="minorHAnsi" w:cstheme="minorHAnsi"/>
          <w:sz w:val="22"/>
          <w:szCs w:val="22"/>
        </w:rPr>
        <w:t>Zamawiający lub Wykonawca przekazują</w:t>
      </w:r>
      <w:r w:rsidR="00FC397D" w:rsidRPr="00FC7649">
        <w:rPr>
          <w:rFonts w:asciiTheme="minorHAnsi" w:hAnsiTheme="minorHAnsi" w:cstheme="minorHAnsi"/>
          <w:sz w:val="22"/>
          <w:szCs w:val="22"/>
        </w:rPr>
        <w:t>c</w:t>
      </w:r>
      <w:r w:rsidRPr="00FC7649">
        <w:rPr>
          <w:rFonts w:asciiTheme="minorHAnsi" w:hAnsiTheme="minorHAnsi" w:cstheme="minorHAnsi"/>
          <w:sz w:val="22"/>
          <w:szCs w:val="22"/>
        </w:rPr>
        <w:t xml:space="preserve"> oświadczenia, wnioski, zawiadomienia oraz informacje przy użyciu środków komunikacji elektronicznej w</w:t>
      </w:r>
      <w:r w:rsidR="00D81793" w:rsidRPr="00FC7649">
        <w:rPr>
          <w:rFonts w:asciiTheme="minorHAnsi" w:hAnsiTheme="minorHAnsi" w:cstheme="minorHAnsi"/>
          <w:sz w:val="22"/>
          <w:szCs w:val="22"/>
        </w:rPr>
        <w:t xml:space="preserve"> </w:t>
      </w:r>
      <w:r w:rsidRPr="00FC7649">
        <w:rPr>
          <w:rFonts w:asciiTheme="minorHAnsi" w:hAnsiTheme="minorHAnsi" w:cstheme="minorHAnsi"/>
          <w:sz w:val="22"/>
          <w:szCs w:val="22"/>
        </w:rPr>
        <w:t xml:space="preserve">rozumieniu ustawy z dnia 18 lipca 2002 r. </w:t>
      </w:r>
      <w:r w:rsidRPr="00A155FF">
        <w:rPr>
          <w:rFonts w:asciiTheme="minorHAnsi" w:hAnsiTheme="minorHAnsi" w:cstheme="minorHAnsi"/>
          <w:i/>
          <w:sz w:val="22"/>
          <w:szCs w:val="22"/>
        </w:rPr>
        <w:t>o</w:t>
      </w:r>
      <w:r w:rsidR="0000072D">
        <w:rPr>
          <w:rFonts w:asciiTheme="minorHAnsi" w:hAnsiTheme="minorHAnsi" w:cstheme="minorHAnsi"/>
          <w:i/>
          <w:sz w:val="22"/>
          <w:szCs w:val="22"/>
        </w:rPr>
        <w:t> </w:t>
      </w:r>
      <w:r w:rsidRPr="00A155FF">
        <w:rPr>
          <w:rFonts w:asciiTheme="minorHAnsi" w:hAnsiTheme="minorHAnsi" w:cstheme="minorHAnsi"/>
          <w:i/>
          <w:sz w:val="22"/>
          <w:szCs w:val="22"/>
        </w:rPr>
        <w:t>świadczeniu usług drogą elektroniczną</w:t>
      </w:r>
      <w:r w:rsidRPr="00FC7649">
        <w:rPr>
          <w:rFonts w:asciiTheme="minorHAnsi" w:hAnsiTheme="minorHAnsi" w:cstheme="minorHAnsi"/>
          <w:sz w:val="22"/>
          <w:szCs w:val="22"/>
        </w:rPr>
        <w:t xml:space="preserve">, </w:t>
      </w:r>
      <w:r w:rsidR="00FC397D" w:rsidRPr="00FC7649">
        <w:rPr>
          <w:rFonts w:asciiTheme="minorHAnsi" w:hAnsiTheme="minorHAnsi" w:cstheme="minorHAnsi"/>
          <w:sz w:val="22"/>
          <w:szCs w:val="22"/>
        </w:rPr>
        <w:t>mogą</w:t>
      </w:r>
      <w:r w:rsidRPr="00FC7649">
        <w:rPr>
          <w:rFonts w:asciiTheme="minorHAnsi" w:hAnsiTheme="minorHAnsi" w:cstheme="minorHAnsi"/>
          <w:sz w:val="22"/>
          <w:szCs w:val="22"/>
        </w:rPr>
        <w:t xml:space="preserve"> </w:t>
      </w:r>
      <w:r w:rsidR="00FC397D" w:rsidRPr="00FC7649">
        <w:rPr>
          <w:rFonts w:asciiTheme="minorHAnsi" w:hAnsiTheme="minorHAnsi" w:cstheme="minorHAnsi"/>
          <w:sz w:val="22"/>
          <w:szCs w:val="22"/>
        </w:rPr>
        <w:t>zażądać od</w:t>
      </w:r>
      <w:r w:rsidRPr="00FC7649">
        <w:rPr>
          <w:rFonts w:asciiTheme="minorHAnsi" w:hAnsiTheme="minorHAnsi" w:cstheme="minorHAnsi"/>
          <w:sz w:val="22"/>
          <w:szCs w:val="22"/>
        </w:rPr>
        <w:t xml:space="preserve"> drugiej </w:t>
      </w:r>
      <w:r w:rsidR="00FC397D" w:rsidRPr="00FC7649">
        <w:rPr>
          <w:rFonts w:asciiTheme="minorHAnsi" w:hAnsiTheme="minorHAnsi" w:cstheme="minorHAnsi"/>
          <w:sz w:val="22"/>
          <w:szCs w:val="22"/>
        </w:rPr>
        <w:t>strony niezwłocznego potwierdzenia</w:t>
      </w:r>
      <w:r w:rsidRPr="00FC7649">
        <w:rPr>
          <w:rFonts w:asciiTheme="minorHAnsi" w:hAnsiTheme="minorHAnsi" w:cstheme="minorHAnsi"/>
          <w:sz w:val="22"/>
          <w:szCs w:val="22"/>
        </w:rPr>
        <w:t xml:space="preserve"> ich otrzymania.</w:t>
      </w:r>
      <w:r w:rsidR="00F87883">
        <w:rPr>
          <w:rFonts w:asciiTheme="minorHAnsi" w:hAnsiTheme="minorHAnsi" w:cstheme="minorHAnsi"/>
          <w:sz w:val="22"/>
          <w:szCs w:val="22"/>
        </w:rPr>
        <w:t xml:space="preserve"> W przypadku komunikowania się w innej </w:t>
      </w:r>
      <w:r w:rsidR="00167044">
        <w:rPr>
          <w:rFonts w:asciiTheme="minorHAnsi" w:hAnsiTheme="minorHAnsi" w:cstheme="minorHAnsi"/>
          <w:sz w:val="22"/>
          <w:szCs w:val="22"/>
        </w:rPr>
        <w:t>sprawie</w:t>
      </w:r>
      <w:r w:rsidR="00F87883">
        <w:rPr>
          <w:rFonts w:asciiTheme="minorHAnsi" w:hAnsiTheme="minorHAnsi" w:cstheme="minorHAnsi"/>
          <w:sz w:val="22"/>
          <w:szCs w:val="22"/>
        </w:rPr>
        <w:t xml:space="preserve"> niż złożenie oferty Zamawiający preferuje kontakt mailowy pod </w:t>
      </w:r>
      <w:proofErr w:type="gramStart"/>
      <w:r w:rsidR="00F87883">
        <w:rPr>
          <w:rFonts w:asciiTheme="minorHAnsi" w:hAnsiTheme="minorHAnsi" w:cstheme="minorHAnsi"/>
          <w:sz w:val="22"/>
          <w:szCs w:val="22"/>
        </w:rPr>
        <w:t>adresem :</w:t>
      </w:r>
      <w:proofErr w:type="gramEnd"/>
      <w:r w:rsidR="00F87883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="00F87883" w:rsidRPr="00B069BB">
          <w:rPr>
            <w:rStyle w:val="Hipercze"/>
            <w:rFonts w:asciiTheme="minorHAnsi" w:hAnsiTheme="minorHAnsi" w:cstheme="minorHAnsi"/>
            <w:sz w:val="22"/>
            <w:szCs w:val="22"/>
          </w:rPr>
          <w:t>biuro@armz.pl</w:t>
        </w:r>
      </w:hyperlink>
      <w:r w:rsidR="00F87883">
        <w:rPr>
          <w:rFonts w:asciiTheme="minorHAnsi" w:hAnsiTheme="minorHAnsi" w:cstheme="minorHAnsi"/>
          <w:sz w:val="22"/>
          <w:szCs w:val="22"/>
        </w:rPr>
        <w:t xml:space="preserve"> lub kontakt przez platformę EPUAP.</w:t>
      </w:r>
      <w:r w:rsidR="00923583" w:rsidRPr="00FC76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A35951" w14:textId="77777777" w:rsidR="006E67D3" w:rsidRPr="0054644E" w:rsidRDefault="006E67D3" w:rsidP="00051D9E">
      <w:pPr>
        <w:numPr>
          <w:ilvl w:val="1"/>
          <w:numId w:val="5"/>
        </w:numPr>
        <w:tabs>
          <w:tab w:val="clear" w:pos="567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Niezwłocznie po otwarciu złożonych ofert, Zamawiający zamieści na </w:t>
      </w:r>
      <w:r w:rsidR="003F3A21">
        <w:rPr>
          <w:rFonts w:asciiTheme="minorHAnsi" w:hAnsiTheme="minorHAnsi" w:cstheme="minorHAnsi"/>
          <w:sz w:val="22"/>
          <w:szCs w:val="22"/>
        </w:rPr>
        <w:t>stronie prowadzonego postępowania</w:t>
      </w:r>
      <w:r w:rsidRPr="0054644E">
        <w:rPr>
          <w:rFonts w:asciiTheme="minorHAnsi" w:hAnsiTheme="minorHAnsi" w:cstheme="minorHAnsi"/>
          <w:sz w:val="22"/>
          <w:szCs w:val="22"/>
        </w:rPr>
        <w:t xml:space="preserve"> informacje </w:t>
      </w:r>
      <w:r w:rsidR="003F3A21">
        <w:rPr>
          <w:rFonts w:asciiTheme="minorHAnsi" w:hAnsiTheme="minorHAnsi" w:cstheme="minorHAnsi"/>
          <w:sz w:val="22"/>
          <w:szCs w:val="22"/>
        </w:rPr>
        <w:t>o</w:t>
      </w:r>
      <w:r w:rsidRPr="0054644E">
        <w:rPr>
          <w:rFonts w:asciiTheme="minorHAnsi" w:hAnsiTheme="minorHAnsi" w:cstheme="minorHAnsi"/>
          <w:sz w:val="22"/>
          <w:szCs w:val="22"/>
        </w:rPr>
        <w:t>:</w:t>
      </w:r>
    </w:p>
    <w:p w14:paraId="5EA6660B" w14:textId="77777777" w:rsidR="006E67D3" w:rsidRPr="0054644E" w:rsidRDefault="00011A44" w:rsidP="00051D9E">
      <w:pPr>
        <w:pStyle w:val="Akapitzlist"/>
        <w:numPr>
          <w:ilvl w:val="2"/>
          <w:numId w:val="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nazw</w:t>
      </w:r>
      <w:r w:rsidR="003F3A21">
        <w:rPr>
          <w:rFonts w:asciiTheme="minorHAnsi" w:hAnsiTheme="minorHAnsi" w:cstheme="minorHAnsi"/>
          <w:sz w:val="22"/>
          <w:szCs w:val="22"/>
        </w:rPr>
        <w:t>ach</w:t>
      </w:r>
      <w:r w:rsidRPr="0054644E">
        <w:rPr>
          <w:rFonts w:asciiTheme="minorHAnsi" w:hAnsiTheme="minorHAnsi" w:cstheme="minorHAnsi"/>
          <w:sz w:val="22"/>
          <w:szCs w:val="22"/>
        </w:rPr>
        <w:t xml:space="preserve"> albo imionach i nazwiskach oraz siedzibach lub miejscach prowadzonej działalności gospodarczej albo miejscach zamieszkania </w:t>
      </w:r>
      <w:r w:rsidR="00D73844" w:rsidRPr="0054644E">
        <w:rPr>
          <w:rFonts w:asciiTheme="minorHAnsi" w:hAnsiTheme="minorHAnsi" w:cstheme="minorHAnsi"/>
          <w:sz w:val="22"/>
          <w:szCs w:val="22"/>
        </w:rPr>
        <w:t>W</w:t>
      </w:r>
      <w:r w:rsidRPr="0054644E">
        <w:rPr>
          <w:rFonts w:asciiTheme="minorHAnsi" w:hAnsiTheme="minorHAnsi" w:cstheme="minorHAnsi"/>
          <w:sz w:val="22"/>
          <w:szCs w:val="22"/>
        </w:rPr>
        <w:t>ykonawców, których oferty zostały otwarte</w:t>
      </w:r>
      <w:r w:rsidR="006E67D3" w:rsidRPr="0054644E">
        <w:rPr>
          <w:rFonts w:asciiTheme="minorHAnsi" w:hAnsiTheme="minorHAnsi" w:cstheme="minorHAnsi"/>
          <w:sz w:val="22"/>
          <w:szCs w:val="22"/>
        </w:rPr>
        <w:t>;</w:t>
      </w:r>
    </w:p>
    <w:p w14:paraId="30A5AA3C" w14:textId="77777777" w:rsidR="006E67D3" w:rsidRPr="0054644E" w:rsidRDefault="00011A44" w:rsidP="00051D9E">
      <w:pPr>
        <w:pStyle w:val="Akapitzlist"/>
        <w:numPr>
          <w:ilvl w:val="2"/>
          <w:numId w:val="5"/>
        </w:numPr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cenach zawartych w ofertach.</w:t>
      </w:r>
    </w:p>
    <w:p w14:paraId="0470AC76" w14:textId="75C406EB" w:rsidR="00143A7B" w:rsidRPr="0019019E" w:rsidRDefault="006E67D3" w:rsidP="0019019E">
      <w:pPr>
        <w:numPr>
          <w:ilvl w:val="1"/>
          <w:numId w:val="5"/>
        </w:numPr>
        <w:tabs>
          <w:tab w:val="clear" w:pos="567"/>
        </w:tabs>
        <w:spacing w:before="6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Informację o wyborze oferty najkorzystniejszej bądź o unieważnieniu postępowania Zamawiający zamieści na </w:t>
      </w:r>
      <w:proofErr w:type="spellStart"/>
      <w:r w:rsidR="002602F5">
        <w:rPr>
          <w:rFonts w:asciiTheme="minorHAnsi" w:hAnsiTheme="minorHAnsi" w:cstheme="minorHAnsi"/>
          <w:sz w:val="22"/>
          <w:szCs w:val="22"/>
        </w:rPr>
        <w:t>m</w:t>
      </w:r>
      <w:r w:rsidR="00A87B66">
        <w:rPr>
          <w:rFonts w:asciiTheme="minorHAnsi" w:hAnsiTheme="minorHAnsi" w:cstheme="minorHAnsi"/>
          <w:sz w:val="22"/>
          <w:szCs w:val="22"/>
        </w:rPr>
        <w:t>iniPortalu</w:t>
      </w:r>
      <w:proofErr w:type="spellEnd"/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7194EDA0" w14:textId="77777777" w:rsidR="00143A7B" w:rsidRPr="0050318A" w:rsidRDefault="0050318A" w:rsidP="00335AE3">
      <w:pPr>
        <w:pStyle w:val="Akapitzlist"/>
        <w:numPr>
          <w:ilvl w:val="0"/>
          <w:numId w:val="42"/>
        </w:numPr>
        <w:tabs>
          <w:tab w:val="left" w:pos="567"/>
        </w:tabs>
        <w:spacing w:after="120"/>
        <w:ind w:left="567" w:right="-11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318A">
        <w:rPr>
          <w:rFonts w:asciiTheme="minorHAnsi" w:hAnsiTheme="minorHAnsi" w:cstheme="minorHAnsi"/>
          <w:b/>
          <w:sz w:val="22"/>
          <w:szCs w:val="22"/>
        </w:rPr>
        <w:lastRenderedPageBreak/>
        <w:t>Informacje o wymaganiach technicznych i organizacyjnych sporządzania, wysyłania i odbierania korespondencji elektronicznej</w:t>
      </w:r>
    </w:p>
    <w:p w14:paraId="796D0D41" w14:textId="77777777" w:rsidR="003F3A21" w:rsidRPr="003B4176" w:rsidRDefault="003F3A21" w:rsidP="00051D9E">
      <w:pPr>
        <w:widowControl w:val="0"/>
        <w:numPr>
          <w:ilvl w:val="1"/>
          <w:numId w:val="45"/>
        </w:numPr>
        <w:tabs>
          <w:tab w:val="left" w:pos="284"/>
        </w:tabs>
        <w:suppressAutoHyphens/>
        <w:spacing w:before="60" w:after="60"/>
        <w:ind w:left="284" w:hanging="284"/>
        <w:jc w:val="both"/>
        <w:rPr>
          <w:rFonts w:ascii="Calibri" w:hAnsi="Calibri" w:cs="Calibri"/>
          <w:b/>
          <w:kern w:val="1"/>
          <w:sz w:val="22"/>
          <w:szCs w:val="22"/>
          <w:lang w:eastAsia="zh-CN"/>
        </w:rPr>
      </w:pPr>
      <w:r w:rsidRPr="003B4176">
        <w:rPr>
          <w:rFonts w:ascii="Calibri" w:hAnsi="Calibri" w:cs="Calibri"/>
          <w:kern w:val="1"/>
          <w:sz w:val="22"/>
          <w:szCs w:val="22"/>
          <w:lang w:eastAsia="zh-CN"/>
        </w:rPr>
        <w:t xml:space="preserve">Wykonawca zamierzający wziąć udział w postępowaniu o udzielenie zamówienia publicznego musi posiadać konto na </w:t>
      </w:r>
      <w:proofErr w:type="spellStart"/>
      <w:r w:rsidRPr="003B4176">
        <w:rPr>
          <w:rFonts w:ascii="Calibri" w:hAnsi="Calibri" w:cs="Calibri"/>
          <w:kern w:val="1"/>
          <w:sz w:val="22"/>
          <w:szCs w:val="22"/>
          <w:lang w:eastAsia="zh-CN"/>
        </w:rPr>
        <w:t>ePUAP</w:t>
      </w:r>
      <w:proofErr w:type="spellEnd"/>
      <w:r w:rsidRPr="003B4176">
        <w:rPr>
          <w:rFonts w:ascii="Calibri" w:hAnsi="Calibri" w:cs="Calibri"/>
          <w:kern w:val="1"/>
          <w:sz w:val="22"/>
          <w:szCs w:val="22"/>
          <w:lang w:eastAsia="zh-CN"/>
        </w:rPr>
        <w:t xml:space="preserve">. Wykonawca posiadający konto na </w:t>
      </w:r>
      <w:proofErr w:type="spellStart"/>
      <w:r w:rsidRPr="003B4176">
        <w:rPr>
          <w:rFonts w:ascii="Calibri" w:hAnsi="Calibri" w:cs="Calibri"/>
          <w:kern w:val="1"/>
          <w:sz w:val="22"/>
          <w:szCs w:val="22"/>
          <w:lang w:eastAsia="zh-CN"/>
        </w:rPr>
        <w:t>ePUAP</w:t>
      </w:r>
      <w:proofErr w:type="spellEnd"/>
      <w:r w:rsidRPr="003B4176">
        <w:rPr>
          <w:rFonts w:ascii="Calibri" w:hAnsi="Calibri" w:cs="Calibri"/>
          <w:kern w:val="1"/>
          <w:sz w:val="22"/>
          <w:szCs w:val="22"/>
          <w:lang w:eastAsia="zh-CN"/>
        </w:rPr>
        <w:t xml:space="preserve"> ma dostęp do </w:t>
      </w:r>
      <w:r w:rsidR="000B1A7C" w:rsidRPr="003B4176">
        <w:rPr>
          <w:rFonts w:ascii="Calibri" w:hAnsi="Calibri" w:cs="Calibri"/>
          <w:kern w:val="1"/>
          <w:sz w:val="22"/>
          <w:szCs w:val="22"/>
          <w:lang w:eastAsia="zh-CN"/>
        </w:rPr>
        <w:t xml:space="preserve">następujących </w:t>
      </w:r>
      <w:r w:rsidRPr="003B4176">
        <w:rPr>
          <w:rFonts w:ascii="Calibri" w:hAnsi="Calibri" w:cs="Calibri"/>
          <w:kern w:val="1"/>
          <w:sz w:val="22"/>
          <w:szCs w:val="22"/>
          <w:lang w:eastAsia="zh-CN"/>
        </w:rPr>
        <w:t>formularzy:</w:t>
      </w:r>
      <w:r w:rsidRPr="003B4176">
        <w:rPr>
          <w:rFonts w:ascii="Calibri" w:hAnsi="Calibri" w:cs="Calibri"/>
          <w:b/>
          <w:kern w:val="1"/>
          <w:sz w:val="22"/>
          <w:szCs w:val="22"/>
          <w:lang w:eastAsia="zh-CN"/>
        </w:rPr>
        <w:t xml:space="preserve"> </w:t>
      </w:r>
      <w:r w:rsidR="000B1A7C" w:rsidRPr="003B4176">
        <w:rPr>
          <w:rFonts w:ascii="Calibri" w:hAnsi="Calibri" w:cs="Calibri"/>
          <w:b/>
          <w:i/>
          <w:kern w:val="1"/>
          <w:sz w:val="22"/>
          <w:szCs w:val="22"/>
          <w:lang w:eastAsia="zh-CN"/>
        </w:rPr>
        <w:t xml:space="preserve">„Formularz do </w:t>
      </w:r>
      <w:r w:rsidRPr="003B4176">
        <w:rPr>
          <w:rFonts w:ascii="Calibri" w:hAnsi="Calibri" w:cs="Calibri"/>
          <w:b/>
          <w:i/>
          <w:kern w:val="1"/>
          <w:sz w:val="22"/>
          <w:szCs w:val="22"/>
          <w:lang w:eastAsia="zh-CN"/>
        </w:rPr>
        <w:t xml:space="preserve">złożenia, zmiany, wycofania oferty </w:t>
      </w:r>
      <w:r w:rsidR="000B1A7C" w:rsidRPr="003B4176">
        <w:rPr>
          <w:rFonts w:ascii="Calibri" w:hAnsi="Calibri" w:cs="Calibri"/>
          <w:b/>
          <w:i/>
          <w:kern w:val="1"/>
          <w:sz w:val="22"/>
          <w:szCs w:val="22"/>
          <w:lang w:eastAsia="zh-CN"/>
        </w:rPr>
        <w:t>lub wniosku”</w:t>
      </w:r>
      <w:r w:rsidR="000B1A7C" w:rsidRPr="003B4176">
        <w:rPr>
          <w:rFonts w:ascii="Calibri" w:hAnsi="Calibri" w:cs="Calibri"/>
          <w:b/>
          <w:kern w:val="1"/>
          <w:sz w:val="22"/>
          <w:szCs w:val="22"/>
          <w:lang w:eastAsia="zh-CN"/>
        </w:rPr>
        <w:t xml:space="preserve"> </w:t>
      </w:r>
      <w:r w:rsidR="000B1A7C" w:rsidRPr="003B4176">
        <w:rPr>
          <w:rFonts w:ascii="Calibri" w:hAnsi="Calibri" w:cs="Calibri"/>
          <w:kern w:val="1"/>
          <w:sz w:val="22"/>
          <w:szCs w:val="22"/>
          <w:lang w:eastAsia="zh-CN"/>
        </w:rPr>
        <w:t xml:space="preserve">oraz </w:t>
      </w:r>
      <w:r w:rsidR="000B1A7C" w:rsidRPr="003B4176">
        <w:rPr>
          <w:rFonts w:ascii="Calibri" w:hAnsi="Calibri" w:cs="Calibri"/>
          <w:b/>
          <w:i/>
          <w:kern w:val="1"/>
          <w:sz w:val="22"/>
          <w:szCs w:val="22"/>
          <w:lang w:eastAsia="zh-CN"/>
        </w:rPr>
        <w:t>„Formularz do </w:t>
      </w:r>
      <w:r w:rsidRPr="003B4176">
        <w:rPr>
          <w:rFonts w:ascii="Calibri" w:hAnsi="Calibri" w:cs="Calibri"/>
          <w:b/>
          <w:i/>
          <w:kern w:val="1"/>
          <w:sz w:val="22"/>
          <w:szCs w:val="22"/>
          <w:lang w:eastAsia="zh-CN"/>
        </w:rPr>
        <w:t>komunikacji</w:t>
      </w:r>
      <w:r w:rsidR="000B1A7C" w:rsidRPr="003B4176">
        <w:rPr>
          <w:rFonts w:ascii="Calibri" w:hAnsi="Calibri" w:cs="Calibri"/>
          <w:b/>
          <w:i/>
          <w:kern w:val="1"/>
          <w:sz w:val="22"/>
          <w:szCs w:val="22"/>
          <w:lang w:eastAsia="zh-CN"/>
        </w:rPr>
        <w:t>”</w:t>
      </w:r>
      <w:r w:rsidRPr="003B4176">
        <w:rPr>
          <w:rFonts w:ascii="Calibri" w:hAnsi="Calibri" w:cs="Calibri"/>
          <w:kern w:val="1"/>
          <w:sz w:val="22"/>
          <w:szCs w:val="22"/>
          <w:lang w:eastAsia="zh-CN"/>
        </w:rPr>
        <w:t>.</w:t>
      </w:r>
    </w:p>
    <w:p w14:paraId="67A279D0" w14:textId="77777777" w:rsidR="003F3A21" w:rsidRPr="003B4176" w:rsidRDefault="003F3A21" w:rsidP="00051D9E">
      <w:pPr>
        <w:widowControl w:val="0"/>
        <w:numPr>
          <w:ilvl w:val="1"/>
          <w:numId w:val="45"/>
        </w:numPr>
        <w:tabs>
          <w:tab w:val="left" w:pos="284"/>
        </w:tabs>
        <w:suppressAutoHyphens/>
        <w:spacing w:before="60" w:after="60"/>
        <w:ind w:left="284" w:hanging="284"/>
        <w:jc w:val="both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  <w:r w:rsidRPr="003B4176">
        <w:rPr>
          <w:rFonts w:ascii="Calibri" w:hAnsi="Calibri"/>
          <w:kern w:val="1"/>
          <w:sz w:val="22"/>
          <w:szCs w:val="22"/>
          <w:lang w:eastAsia="zh-CN"/>
        </w:rPr>
        <w:t xml:space="preserve">Wymagania techniczne i organizacyjne wysyłania i odbierania dokumentów elektronicznych, elektronicznych kopii dokumentów i oświadczeń oraz informacji przekazywanych przy ich użyciu opisane zostały w </w:t>
      </w:r>
      <w:r w:rsidRPr="003B4176">
        <w:rPr>
          <w:rFonts w:ascii="Calibri" w:hAnsi="Calibri"/>
          <w:bCs/>
          <w:i/>
          <w:kern w:val="1"/>
          <w:sz w:val="22"/>
          <w:szCs w:val="22"/>
          <w:lang w:eastAsia="zh-CN"/>
        </w:rPr>
        <w:t xml:space="preserve">Regulaminie korzystania z </w:t>
      </w:r>
      <w:r w:rsidR="00777DA2" w:rsidRPr="003B4176">
        <w:rPr>
          <w:rFonts w:ascii="Calibri" w:hAnsi="Calibri"/>
          <w:bCs/>
          <w:i/>
          <w:kern w:val="1"/>
          <w:sz w:val="22"/>
          <w:szCs w:val="22"/>
          <w:lang w:eastAsia="zh-CN"/>
        </w:rPr>
        <w:t xml:space="preserve">systemu </w:t>
      </w:r>
      <w:proofErr w:type="spellStart"/>
      <w:r w:rsidRPr="003B4176">
        <w:rPr>
          <w:rFonts w:ascii="Calibri" w:hAnsi="Calibri"/>
          <w:bCs/>
          <w:i/>
          <w:kern w:val="1"/>
          <w:sz w:val="22"/>
          <w:szCs w:val="22"/>
          <w:lang w:eastAsia="zh-CN"/>
        </w:rPr>
        <w:t>miniPortal</w:t>
      </w:r>
      <w:proofErr w:type="spellEnd"/>
      <w:r w:rsidR="008F3CBF" w:rsidRPr="003B4176">
        <w:rPr>
          <w:rFonts w:ascii="Calibri" w:hAnsi="Calibri"/>
          <w:b/>
          <w:bCs/>
          <w:kern w:val="1"/>
          <w:sz w:val="22"/>
          <w:szCs w:val="22"/>
          <w:lang w:eastAsia="zh-CN"/>
        </w:rPr>
        <w:t xml:space="preserve"> </w:t>
      </w:r>
      <w:r w:rsidR="008F3CBF" w:rsidRPr="003B4176">
        <w:rPr>
          <w:rFonts w:ascii="Calibri" w:hAnsi="Calibri"/>
          <w:kern w:val="1"/>
          <w:sz w:val="22"/>
          <w:szCs w:val="22"/>
          <w:lang w:eastAsia="zh-CN"/>
        </w:rPr>
        <w:t xml:space="preserve">dostępnym pod adresem </w:t>
      </w:r>
      <w:hyperlink r:id="rId14" w:history="1">
        <w:r w:rsidR="008F3CBF" w:rsidRPr="003B4176">
          <w:rPr>
            <w:rStyle w:val="Hipercze"/>
            <w:rFonts w:ascii="Calibri" w:hAnsi="Calibri"/>
            <w:kern w:val="1"/>
            <w:sz w:val="22"/>
            <w:szCs w:val="22"/>
            <w:lang w:eastAsia="zh-CN"/>
          </w:rPr>
          <w:t>https://miniportal.uzp.gov.pl/WarunkiUslugi</w:t>
        </w:r>
      </w:hyperlink>
      <w:r w:rsidR="008F3CBF" w:rsidRPr="003B4176">
        <w:rPr>
          <w:rFonts w:ascii="Calibri" w:hAnsi="Calibri"/>
          <w:kern w:val="1"/>
          <w:sz w:val="22"/>
          <w:szCs w:val="22"/>
          <w:lang w:eastAsia="zh-CN"/>
        </w:rPr>
        <w:t xml:space="preserve"> </w:t>
      </w:r>
      <w:r w:rsidRPr="001B1F79">
        <w:rPr>
          <w:rFonts w:ascii="Calibri" w:hAnsi="Calibri"/>
          <w:bCs/>
          <w:kern w:val="1"/>
          <w:sz w:val="22"/>
          <w:szCs w:val="22"/>
          <w:lang w:eastAsia="zh-CN"/>
        </w:rPr>
        <w:t>oraz</w:t>
      </w:r>
      <w:r w:rsidRPr="001B1F79">
        <w:rPr>
          <w:rFonts w:ascii="Calibri" w:hAnsi="Calibri"/>
          <w:b/>
          <w:bCs/>
          <w:kern w:val="1"/>
          <w:sz w:val="22"/>
          <w:szCs w:val="22"/>
          <w:lang w:eastAsia="zh-CN"/>
        </w:rPr>
        <w:t xml:space="preserve"> </w:t>
      </w:r>
      <w:r w:rsidR="000B1A7C" w:rsidRPr="003B4176">
        <w:rPr>
          <w:rFonts w:ascii="Calibri" w:hAnsi="Calibri"/>
          <w:bCs/>
          <w:i/>
          <w:kern w:val="1"/>
          <w:sz w:val="22"/>
          <w:szCs w:val="22"/>
          <w:lang w:eastAsia="zh-CN"/>
        </w:rPr>
        <w:t>Warunkach korzystania z elektronicznych platform usług administracji publicznej (</w:t>
      </w:r>
      <w:proofErr w:type="spellStart"/>
      <w:r w:rsidRPr="003B4176">
        <w:rPr>
          <w:rFonts w:ascii="Calibri" w:hAnsi="Calibri"/>
          <w:bCs/>
          <w:i/>
          <w:kern w:val="1"/>
          <w:sz w:val="22"/>
          <w:szCs w:val="22"/>
          <w:lang w:eastAsia="zh-CN"/>
        </w:rPr>
        <w:t>ePUAP</w:t>
      </w:r>
      <w:proofErr w:type="spellEnd"/>
      <w:r w:rsidR="000B1A7C" w:rsidRPr="003B4176">
        <w:rPr>
          <w:rFonts w:ascii="Calibri" w:hAnsi="Calibri"/>
          <w:bCs/>
          <w:i/>
          <w:kern w:val="1"/>
          <w:sz w:val="22"/>
          <w:szCs w:val="22"/>
          <w:lang w:eastAsia="zh-CN"/>
        </w:rPr>
        <w:t>)</w:t>
      </w:r>
      <w:r w:rsidRPr="003B4176">
        <w:rPr>
          <w:rFonts w:ascii="Calibri" w:hAnsi="Calibri"/>
          <w:bCs/>
          <w:kern w:val="1"/>
          <w:sz w:val="22"/>
          <w:szCs w:val="22"/>
          <w:lang w:eastAsia="zh-CN"/>
        </w:rPr>
        <w:t>.</w:t>
      </w:r>
    </w:p>
    <w:p w14:paraId="5F27FC7F" w14:textId="77777777" w:rsidR="008F3CBF" w:rsidRPr="003B4176" w:rsidRDefault="008F3CBF" w:rsidP="00051D9E">
      <w:pPr>
        <w:widowControl w:val="0"/>
        <w:numPr>
          <w:ilvl w:val="1"/>
          <w:numId w:val="45"/>
        </w:numPr>
        <w:tabs>
          <w:tab w:val="left" w:pos="284"/>
        </w:tabs>
        <w:suppressAutoHyphens/>
        <w:spacing w:after="60"/>
        <w:ind w:left="284" w:hanging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3B4176">
        <w:rPr>
          <w:rFonts w:ascii="Calibri" w:hAnsi="Calibri" w:cs="Calibri"/>
          <w:kern w:val="1"/>
          <w:sz w:val="22"/>
          <w:szCs w:val="22"/>
          <w:lang w:eastAsia="zh-CN"/>
        </w:rPr>
        <w:t xml:space="preserve">Wykonawca przystępując do niniejszego postępowania o udzielenie zamówienia publicznego akceptuje warunki korzystania z </w:t>
      </w:r>
      <w:proofErr w:type="spellStart"/>
      <w:r w:rsidRPr="003B4176">
        <w:rPr>
          <w:rFonts w:ascii="Calibri" w:hAnsi="Calibri" w:cs="Calibri"/>
          <w:kern w:val="1"/>
          <w:sz w:val="22"/>
          <w:szCs w:val="22"/>
          <w:lang w:eastAsia="zh-CN"/>
        </w:rPr>
        <w:t>miniPortalu</w:t>
      </w:r>
      <w:proofErr w:type="spellEnd"/>
      <w:r w:rsidRPr="003B4176">
        <w:rPr>
          <w:rFonts w:ascii="Calibri" w:hAnsi="Calibri" w:cs="Calibri"/>
          <w:kern w:val="1"/>
          <w:sz w:val="22"/>
          <w:szCs w:val="22"/>
          <w:lang w:eastAsia="zh-CN"/>
        </w:rPr>
        <w:t xml:space="preserve">, określone w </w:t>
      </w:r>
      <w:r w:rsidRPr="003B4176">
        <w:rPr>
          <w:rFonts w:ascii="Calibri" w:hAnsi="Calibri" w:cs="Calibri"/>
          <w:i/>
          <w:kern w:val="1"/>
          <w:sz w:val="22"/>
          <w:szCs w:val="22"/>
          <w:lang w:eastAsia="zh-CN"/>
        </w:rPr>
        <w:t xml:space="preserve">Regulaminie </w:t>
      </w:r>
      <w:r w:rsidR="000B1A7C" w:rsidRPr="003B4176">
        <w:rPr>
          <w:rFonts w:ascii="Calibri" w:hAnsi="Calibri" w:cs="Calibri"/>
          <w:i/>
          <w:kern w:val="1"/>
          <w:sz w:val="22"/>
          <w:szCs w:val="22"/>
          <w:lang w:eastAsia="zh-CN"/>
        </w:rPr>
        <w:t xml:space="preserve">korzystania z systemu </w:t>
      </w:r>
      <w:proofErr w:type="spellStart"/>
      <w:r w:rsidRPr="003B4176">
        <w:rPr>
          <w:rFonts w:ascii="Calibri" w:hAnsi="Calibri" w:cs="Calibri"/>
          <w:i/>
          <w:kern w:val="1"/>
          <w:sz w:val="22"/>
          <w:szCs w:val="22"/>
          <w:lang w:eastAsia="zh-CN"/>
        </w:rPr>
        <w:t>miniPortal</w:t>
      </w:r>
      <w:proofErr w:type="spellEnd"/>
      <w:r w:rsidRPr="003B4176">
        <w:rPr>
          <w:rFonts w:ascii="Calibri" w:hAnsi="Calibri" w:cs="Calibri"/>
          <w:kern w:val="1"/>
          <w:sz w:val="22"/>
          <w:szCs w:val="22"/>
          <w:lang w:eastAsia="zh-CN"/>
        </w:rPr>
        <w:t xml:space="preserve"> oraz zobowiązuje się</w:t>
      </w:r>
      <w:r w:rsidR="00B23EF8" w:rsidRPr="003B4176">
        <w:rPr>
          <w:rFonts w:ascii="Calibri" w:hAnsi="Calibri" w:cs="Calibri"/>
          <w:kern w:val="1"/>
          <w:sz w:val="22"/>
          <w:szCs w:val="22"/>
          <w:lang w:eastAsia="zh-CN"/>
        </w:rPr>
        <w:t>,</w:t>
      </w:r>
      <w:r w:rsidRPr="003B4176">
        <w:rPr>
          <w:rFonts w:ascii="Calibri" w:hAnsi="Calibri" w:cs="Calibri"/>
          <w:kern w:val="1"/>
          <w:sz w:val="22"/>
          <w:szCs w:val="22"/>
          <w:lang w:eastAsia="zh-CN"/>
        </w:rPr>
        <w:t xml:space="preserve"> korzystając z </w:t>
      </w:r>
      <w:proofErr w:type="spellStart"/>
      <w:r w:rsidRPr="003B4176">
        <w:rPr>
          <w:rFonts w:ascii="Calibri" w:hAnsi="Calibri" w:cs="Calibri"/>
          <w:kern w:val="1"/>
          <w:sz w:val="22"/>
          <w:szCs w:val="22"/>
          <w:lang w:eastAsia="zh-CN"/>
        </w:rPr>
        <w:t>miniPortalu</w:t>
      </w:r>
      <w:proofErr w:type="spellEnd"/>
      <w:r w:rsidR="00B23EF8" w:rsidRPr="003B4176">
        <w:rPr>
          <w:rFonts w:ascii="Calibri" w:hAnsi="Calibri" w:cs="Calibri"/>
          <w:kern w:val="1"/>
          <w:sz w:val="22"/>
          <w:szCs w:val="22"/>
          <w:lang w:eastAsia="zh-CN"/>
        </w:rPr>
        <w:t>,</w:t>
      </w:r>
      <w:r w:rsidRPr="003B4176">
        <w:rPr>
          <w:rFonts w:ascii="Calibri" w:hAnsi="Calibri" w:cs="Calibri"/>
          <w:kern w:val="1"/>
          <w:sz w:val="22"/>
          <w:szCs w:val="22"/>
          <w:lang w:eastAsia="zh-CN"/>
        </w:rPr>
        <w:t xml:space="preserve"> przestrzegać postanowień tego regulaminu.</w:t>
      </w:r>
      <w:r w:rsidR="00DB665A" w:rsidRPr="003B4176">
        <w:rPr>
          <w:rFonts w:ascii="Calibri" w:hAnsi="Calibri" w:cs="Calibri"/>
          <w:color w:val="00B0F0"/>
          <w:kern w:val="1"/>
          <w:sz w:val="22"/>
          <w:szCs w:val="22"/>
          <w:lang w:eastAsia="zh-CN"/>
        </w:rPr>
        <w:t xml:space="preserve"> </w:t>
      </w:r>
    </w:p>
    <w:p w14:paraId="1C0E8F79" w14:textId="7744793A" w:rsidR="003F3A21" w:rsidRPr="0022634B" w:rsidRDefault="003F3A21" w:rsidP="00051D9E">
      <w:pPr>
        <w:widowControl w:val="0"/>
        <w:numPr>
          <w:ilvl w:val="1"/>
          <w:numId w:val="45"/>
        </w:numPr>
        <w:tabs>
          <w:tab w:val="left" w:pos="284"/>
        </w:tabs>
        <w:suppressAutoHyphens/>
        <w:spacing w:after="60"/>
        <w:ind w:left="284" w:hanging="284"/>
        <w:jc w:val="both"/>
        <w:rPr>
          <w:rFonts w:ascii="Calibri" w:hAnsi="Calibri" w:cs="Calibri"/>
          <w:b/>
          <w:kern w:val="1"/>
          <w:sz w:val="22"/>
          <w:szCs w:val="22"/>
          <w:lang w:eastAsia="zh-CN"/>
        </w:rPr>
      </w:pPr>
      <w:r w:rsidRPr="003B4176">
        <w:rPr>
          <w:rFonts w:ascii="Calibri" w:hAnsi="Calibri"/>
          <w:kern w:val="1"/>
          <w:sz w:val="22"/>
          <w:szCs w:val="22"/>
          <w:lang w:eastAsia="zh-CN"/>
        </w:rPr>
        <w:t xml:space="preserve">Maksymalny rozmiar plików przesyłanych za pośrednictwem dedykowanych formularzy: </w:t>
      </w:r>
      <w:r w:rsidR="00A7059D" w:rsidRPr="003B4176">
        <w:rPr>
          <w:rFonts w:ascii="Calibri" w:hAnsi="Calibri"/>
          <w:b/>
          <w:i/>
          <w:kern w:val="1"/>
          <w:sz w:val="22"/>
          <w:szCs w:val="22"/>
          <w:lang w:eastAsia="zh-CN"/>
        </w:rPr>
        <w:t xml:space="preserve">„Formularz do </w:t>
      </w:r>
      <w:r w:rsidRPr="003B4176">
        <w:rPr>
          <w:rFonts w:ascii="Calibri" w:hAnsi="Calibri"/>
          <w:b/>
          <w:i/>
          <w:kern w:val="1"/>
          <w:sz w:val="22"/>
          <w:szCs w:val="22"/>
          <w:lang w:eastAsia="zh-CN"/>
        </w:rPr>
        <w:t>złożenia, zmiany, wycofania oferty lub wniosku</w:t>
      </w:r>
      <w:r w:rsidR="00A7059D" w:rsidRPr="003B4176">
        <w:rPr>
          <w:rFonts w:ascii="Calibri" w:hAnsi="Calibri"/>
          <w:b/>
          <w:i/>
          <w:kern w:val="1"/>
          <w:sz w:val="22"/>
          <w:szCs w:val="22"/>
          <w:lang w:eastAsia="zh-CN"/>
        </w:rPr>
        <w:t>”</w:t>
      </w:r>
      <w:r w:rsidRPr="003B4176">
        <w:rPr>
          <w:rFonts w:ascii="Calibri" w:hAnsi="Calibri"/>
          <w:kern w:val="1"/>
          <w:sz w:val="22"/>
          <w:szCs w:val="22"/>
          <w:lang w:eastAsia="zh-CN"/>
        </w:rPr>
        <w:t xml:space="preserve"> oraz </w:t>
      </w:r>
      <w:r w:rsidR="00A7059D" w:rsidRPr="003B4176">
        <w:rPr>
          <w:rFonts w:ascii="Calibri" w:hAnsi="Calibri"/>
          <w:b/>
          <w:i/>
          <w:kern w:val="1"/>
          <w:sz w:val="22"/>
          <w:szCs w:val="22"/>
          <w:lang w:eastAsia="zh-CN"/>
        </w:rPr>
        <w:t xml:space="preserve">„Formularz </w:t>
      </w:r>
      <w:r w:rsidRPr="003B4176">
        <w:rPr>
          <w:rFonts w:ascii="Calibri" w:hAnsi="Calibri"/>
          <w:b/>
          <w:i/>
          <w:kern w:val="1"/>
          <w:sz w:val="22"/>
          <w:szCs w:val="22"/>
          <w:lang w:eastAsia="zh-CN"/>
        </w:rPr>
        <w:t>do komunikacji</w:t>
      </w:r>
      <w:r w:rsidR="00A7059D" w:rsidRPr="003B4176">
        <w:rPr>
          <w:rFonts w:ascii="Calibri" w:hAnsi="Calibri"/>
          <w:b/>
          <w:kern w:val="1"/>
          <w:sz w:val="22"/>
          <w:szCs w:val="22"/>
          <w:lang w:eastAsia="zh-CN"/>
        </w:rPr>
        <w:t>”</w:t>
      </w:r>
      <w:r w:rsidR="00A7059D" w:rsidRPr="003B4176">
        <w:rPr>
          <w:rFonts w:ascii="Calibri" w:hAnsi="Calibri"/>
          <w:kern w:val="1"/>
          <w:sz w:val="22"/>
          <w:szCs w:val="22"/>
          <w:lang w:eastAsia="zh-CN"/>
        </w:rPr>
        <w:t xml:space="preserve"> </w:t>
      </w:r>
      <w:r w:rsidR="00A7059D" w:rsidRPr="009D24DF">
        <w:rPr>
          <w:rFonts w:ascii="Calibri" w:hAnsi="Calibri"/>
          <w:kern w:val="1"/>
          <w:sz w:val="22"/>
          <w:szCs w:val="22"/>
          <w:u w:val="single"/>
          <w:lang w:eastAsia="zh-CN"/>
        </w:rPr>
        <w:t>wynosi 150 </w:t>
      </w:r>
      <w:r w:rsidRPr="009D24DF">
        <w:rPr>
          <w:rFonts w:ascii="Calibri" w:hAnsi="Calibri"/>
          <w:kern w:val="1"/>
          <w:sz w:val="22"/>
          <w:szCs w:val="22"/>
          <w:u w:val="single"/>
          <w:lang w:eastAsia="zh-CN"/>
        </w:rPr>
        <w:t>MB</w:t>
      </w:r>
      <w:r w:rsidRPr="003B4176">
        <w:rPr>
          <w:rFonts w:ascii="Calibri" w:hAnsi="Calibri"/>
          <w:kern w:val="1"/>
          <w:sz w:val="22"/>
          <w:szCs w:val="22"/>
          <w:lang w:eastAsia="zh-CN"/>
        </w:rPr>
        <w:t xml:space="preserve">. </w:t>
      </w:r>
    </w:p>
    <w:p w14:paraId="75A2C7AE" w14:textId="77777777" w:rsidR="003F3A21" w:rsidRPr="003B4176" w:rsidRDefault="00B71F0D" w:rsidP="00051D9E">
      <w:pPr>
        <w:widowControl w:val="0"/>
        <w:numPr>
          <w:ilvl w:val="1"/>
          <w:numId w:val="45"/>
        </w:numPr>
        <w:tabs>
          <w:tab w:val="left" w:pos="284"/>
        </w:tabs>
        <w:suppressAutoHyphens/>
        <w:spacing w:after="60"/>
        <w:ind w:left="284" w:hanging="284"/>
        <w:jc w:val="both"/>
        <w:rPr>
          <w:rFonts w:ascii="Calibri" w:hAnsi="Calibri" w:cs="Calibri"/>
          <w:b/>
          <w:kern w:val="1"/>
          <w:sz w:val="22"/>
          <w:szCs w:val="22"/>
          <w:lang w:eastAsia="zh-CN"/>
        </w:rPr>
      </w:pPr>
      <w:r w:rsidRPr="003B4176">
        <w:rPr>
          <w:rFonts w:ascii="Calibri" w:hAnsi="Calibri"/>
          <w:kern w:val="1"/>
          <w:sz w:val="22"/>
          <w:szCs w:val="22"/>
          <w:lang w:eastAsia="zh-CN"/>
        </w:rPr>
        <w:t xml:space="preserve">Za datę przekazania oferty, </w:t>
      </w:r>
      <w:r w:rsidR="00A7059D" w:rsidRPr="003B4176">
        <w:rPr>
          <w:rFonts w:ascii="Calibri" w:hAnsi="Calibri"/>
          <w:kern w:val="1"/>
          <w:sz w:val="22"/>
          <w:szCs w:val="22"/>
          <w:lang w:eastAsia="zh-CN"/>
        </w:rPr>
        <w:t xml:space="preserve">zawiadomień, dokumentów elektronicznych, </w:t>
      </w:r>
      <w:r w:rsidRPr="003B4176">
        <w:rPr>
          <w:rFonts w:ascii="Calibri" w:hAnsi="Calibri"/>
          <w:kern w:val="1"/>
          <w:sz w:val="22"/>
          <w:szCs w:val="22"/>
          <w:lang w:eastAsia="zh-CN"/>
        </w:rPr>
        <w:t>oświadcze</w:t>
      </w:r>
      <w:r w:rsidR="00A7059D" w:rsidRPr="003B4176">
        <w:rPr>
          <w:rFonts w:ascii="Calibri" w:hAnsi="Calibri"/>
          <w:kern w:val="1"/>
          <w:sz w:val="22"/>
          <w:szCs w:val="22"/>
          <w:lang w:eastAsia="zh-CN"/>
        </w:rPr>
        <w:t>ń lub</w:t>
      </w:r>
      <w:r w:rsidRPr="003B4176">
        <w:rPr>
          <w:rFonts w:ascii="Calibri" w:hAnsi="Calibri"/>
          <w:kern w:val="1"/>
          <w:sz w:val="22"/>
          <w:szCs w:val="22"/>
          <w:lang w:eastAsia="zh-CN"/>
        </w:rPr>
        <w:t xml:space="preserve"> </w:t>
      </w:r>
      <w:r w:rsidR="00A7059D" w:rsidRPr="003B4176">
        <w:rPr>
          <w:rFonts w:ascii="Calibri" w:hAnsi="Calibri"/>
          <w:kern w:val="1"/>
          <w:sz w:val="22"/>
          <w:szCs w:val="22"/>
          <w:lang w:eastAsia="zh-CN"/>
        </w:rPr>
        <w:t xml:space="preserve">elektronicznych kopii dokumentów lub oświadczeń oraz </w:t>
      </w:r>
      <w:r w:rsidRPr="003B4176">
        <w:rPr>
          <w:rFonts w:ascii="Calibri" w:hAnsi="Calibri"/>
          <w:kern w:val="1"/>
          <w:sz w:val="22"/>
          <w:szCs w:val="22"/>
          <w:lang w:eastAsia="zh-CN"/>
        </w:rPr>
        <w:t xml:space="preserve">innych informacji przyjmuje się datę ich przekazania na </w:t>
      </w:r>
      <w:proofErr w:type="spellStart"/>
      <w:r w:rsidRPr="003B4176">
        <w:rPr>
          <w:rFonts w:ascii="Calibri" w:hAnsi="Calibri"/>
          <w:kern w:val="1"/>
          <w:sz w:val="22"/>
          <w:szCs w:val="22"/>
          <w:lang w:eastAsia="zh-CN"/>
        </w:rPr>
        <w:t>ePUAP</w:t>
      </w:r>
      <w:proofErr w:type="spellEnd"/>
      <w:r w:rsidRPr="003B4176">
        <w:rPr>
          <w:rFonts w:ascii="Calibri" w:hAnsi="Calibri"/>
          <w:kern w:val="1"/>
          <w:sz w:val="22"/>
          <w:szCs w:val="22"/>
          <w:lang w:eastAsia="zh-CN"/>
        </w:rPr>
        <w:t xml:space="preserve">. </w:t>
      </w:r>
    </w:p>
    <w:p w14:paraId="00D35D4B" w14:textId="337A8810" w:rsidR="002E2D32" w:rsidRPr="00C73FC0" w:rsidRDefault="002E2D32" w:rsidP="00051D9E">
      <w:pPr>
        <w:pStyle w:val="Akapitzlist"/>
        <w:numPr>
          <w:ilvl w:val="1"/>
          <w:numId w:val="45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73FC0">
        <w:rPr>
          <w:rFonts w:asciiTheme="minorHAnsi" w:hAnsiTheme="minorHAnsi" w:cstheme="minorHAnsi"/>
          <w:sz w:val="22"/>
          <w:szCs w:val="22"/>
        </w:rPr>
        <w:t>Oferty, oświadczenia, o których mowa w art. 125 ust. 1 ustawy</w:t>
      </w:r>
      <w:r w:rsidR="009D24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24D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73FC0">
        <w:rPr>
          <w:rFonts w:asciiTheme="minorHAnsi" w:hAnsiTheme="minorHAnsi" w:cstheme="minorHAnsi"/>
          <w:sz w:val="22"/>
          <w:szCs w:val="22"/>
        </w:rPr>
        <w:t>, podmiotowe środki dowodowe, w tym oświadczenie, o którym mowa w art. 117 ust. 4 ustawy</w:t>
      </w:r>
      <w:r w:rsidR="009D24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24D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73FC0">
        <w:rPr>
          <w:rFonts w:asciiTheme="minorHAnsi" w:hAnsiTheme="minorHAnsi" w:cstheme="minorHAnsi"/>
          <w:sz w:val="22"/>
          <w:szCs w:val="22"/>
        </w:rPr>
        <w:t xml:space="preserve">, oraz zobowiązanie podmiotu udostępniającego zasoby, o którym mowa w art. 118 ust. 3 </w:t>
      </w:r>
      <w:proofErr w:type="spellStart"/>
      <w:r w:rsidRPr="00C73FC0">
        <w:rPr>
          <w:rFonts w:asciiTheme="minorHAnsi" w:hAnsiTheme="minorHAnsi" w:cstheme="minorHAnsi"/>
          <w:sz w:val="22"/>
          <w:szCs w:val="22"/>
        </w:rPr>
        <w:t>u</w:t>
      </w:r>
      <w:r w:rsidR="009D24D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73FC0">
        <w:rPr>
          <w:rFonts w:asciiTheme="minorHAnsi" w:hAnsiTheme="minorHAnsi" w:cstheme="minorHAnsi"/>
          <w:sz w:val="22"/>
          <w:szCs w:val="22"/>
        </w:rPr>
        <w:t xml:space="preserve">, zwane dalej „zobowiązaniem podmiotu udostępniającego zasoby”, przedmiotowe środki dowodowe, pełnomocnictwo, </w:t>
      </w:r>
      <w:r w:rsidRPr="000E2DB8">
        <w:rPr>
          <w:rFonts w:asciiTheme="minorHAnsi" w:hAnsiTheme="minorHAnsi" w:cstheme="minorHAnsi"/>
          <w:sz w:val="22"/>
          <w:szCs w:val="22"/>
          <w:u w:val="single"/>
        </w:rPr>
        <w:t>sporządza się w postaci elektronicznej</w:t>
      </w:r>
      <w:r w:rsidRPr="00C73FC0">
        <w:rPr>
          <w:rFonts w:asciiTheme="minorHAnsi" w:hAnsiTheme="minorHAnsi" w:cstheme="minorHAnsi"/>
          <w:sz w:val="22"/>
          <w:szCs w:val="22"/>
        </w:rPr>
        <w:t xml:space="preserve">, w formatach danych określonych w przepisach wydanych na podstawie art. 18 ustawy z dnia 17 lutego 2005 r. </w:t>
      </w:r>
      <w:r w:rsidRPr="00C73FC0">
        <w:rPr>
          <w:rFonts w:asciiTheme="minorHAnsi" w:hAnsiTheme="minorHAnsi" w:cstheme="minorHAnsi"/>
          <w:i/>
          <w:sz w:val="22"/>
          <w:szCs w:val="22"/>
        </w:rPr>
        <w:t>o informatyzacji działalności podmiotów realizujących zadania publiczne</w:t>
      </w:r>
      <w:r w:rsidRPr="00C73FC0">
        <w:rPr>
          <w:rFonts w:asciiTheme="minorHAnsi" w:hAnsiTheme="minorHAnsi" w:cstheme="minorHAnsi"/>
          <w:sz w:val="22"/>
          <w:szCs w:val="22"/>
        </w:rPr>
        <w:t xml:space="preserve"> (Dz.U. z 2020 r. poz. 346, 568, 695, 1517 i 2320), z</w:t>
      </w:r>
      <w:r w:rsidR="00275574">
        <w:rPr>
          <w:rFonts w:asciiTheme="minorHAnsi" w:hAnsiTheme="minorHAnsi" w:cstheme="minorHAnsi"/>
          <w:sz w:val="22"/>
          <w:szCs w:val="22"/>
        </w:rPr>
        <w:t xml:space="preserve"> </w:t>
      </w:r>
      <w:r w:rsidRPr="00C73FC0">
        <w:rPr>
          <w:rFonts w:asciiTheme="minorHAnsi" w:hAnsiTheme="minorHAnsi" w:cstheme="minorHAnsi"/>
          <w:sz w:val="22"/>
          <w:szCs w:val="22"/>
        </w:rPr>
        <w:t>zastrzeżeniem formatów, o których mowa w art. 66 ust. 1 ustawy, z uwzględnieniem rodzaju przekazywanych danych.</w:t>
      </w:r>
    </w:p>
    <w:p w14:paraId="47AEBC1F" w14:textId="77777777" w:rsidR="002E2D32" w:rsidRPr="00762DEE" w:rsidRDefault="00773BC7" w:rsidP="00051D9E">
      <w:pPr>
        <w:pStyle w:val="Akapitzlist"/>
        <w:numPr>
          <w:ilvl w:val="1"/>
          <w:numId w:val="45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62DEE">
        <w:rPr>
          <w:rFonts w:asciiTheme="minorHAnsi" w:hAnsiTheme="minorHAnsi" w:cstheme="minorHAnsi"/>
          <w:sz w:val="22"/>
          <w:szCs w:val="22"/>
        </w:rPr>
        <w:t xml:space="preserve">Informacje, oświadczenia lub dokumenty, inne niż określone w ust. </w:t>
      </w:r>
      <w:r w:rsidR="00985142" w:rsidRPr="00762DEE">
        <w:rPr>
          <w:rFonts w:asciiTheme="minorHAnsi" w:hAnsiTheme="minorHAnsi" w:cstheme="minorHAnsi"/>
          <w:sz w:val="22"/>
          <w:szCs w:val="22"/>
        </w:rPr>
        <w:t xml:space="preserve">6 niniejszego </w:t>
      </w:r>
      <w:r w:rsidR="00843F27" w:rsidRPr="00762DEE">
        <w:rPr>
          <w:rFonts w:asciiTheme="minorHAnsi" w:hAnsiTheme="minorHAnsi" w:cstheme="minorHAnsi"/>
          <w:sz w:val="22"/>
          <w:szCs w:val="22"/>
        </w:rPr>
        <w:t>r</w:t>
      </w:r>
      <w:r w:rsidR="00985142" w:rsidRPr="00762DEE">
        <w:rPr>
          <w:rFonts w:asciiTheme="minorHAnsi" w:hAnsiTheme="minorHAnsi" w:cstheme="minorHAnsi"/>
          <w:sz w:val="22"/>
          <w:szCs w:val="22"/>
        </w:rPr>
        <w:t>ozdziału SWZ</w:t>
      </w:r>
      <w:r w:rsidRPr="00762DEE">
        <w:rPr>
          <w:rFonts w:asciiTheme="minorHAnsi" w:hAnsiTheme="minorHAnsi" w:cstheme="minorHAnsi"/>
          <w:sz w:val="22"/>
          <w:szCs w:val="22"/>
        </w:rPr>
        <w:t>, przekazywane w postępowaniu</w:t>
      </w:r>
      <w:r w:rsidR="00985142" w:rsidRPr="00762DEE">
        <w:rPr>
          <w:rFonts w:asciiTheme="minorHAnsi" w:hAnsiTheme="minorHAnsi" w:cstheme="minorHAnsi"/>
          <w:sz w:val="22"/>
          <w:szCs w:val="22"/>
        </w:rPr>
        <w:t xml:space="preserve"> o udzielenie zamówienia</w:t>
      </w:r>
      <w:r w:rsidRPr="00762DEE">
        <w:rPr>
          <w:rFonts w:asciiTheme="minorHAnsi" w:hAnsiTheme="minorHAnsi" w:cstheme="minorHAnsi"/>
          <w:sz w:val="22"/>
          <w:szCs w:val="22"/>
        </w:rPr>
        <w:t xml:space="preserve">, </w:t>
      </w:r>
      <w:r w:rsidRPr="00DE3BCD">
        <w:rPr>
          <w:rFonts w:asciiTheme="minorHAnsi" w:hAnsiTheme="minorHAnsi" w:cstheme="minorHAnsi"/>
          <w:sz w:val="22"/>
          <w:szCs w:val="22"/>
          <w:u w:val="single"/>
        </w:rPr>
        <w:t>sporządza się w postaci elektronicznej</w:t>
      </w:r>
      <w:r w:rsidRPr="00A334F0">
        <w:rPr>
          <w:rFonts w:asciiTheme="minorHAnsi" w:hAnsiTheme="minorHAnsi" w:cstheme="minorHAnsi"/>
          <w:sz w:val="22"/>
          <w:szCs w:val="22"/>
        </w:rPr>
        <w:t>,</w:t>
      </w:r>
      <w:r w:rsidRPr="00762DEE">
        <w:rPr>
          <w:rFonts w:asciiTheme="minorHAnsi" w:hAnsiTheme="minorHAnsi" w:cstheme="minorHAnsi"/>
          <w:sz w:val="22"/>
          <w:szCs w:val="22"/>
        </w:rPr>
        <w:t xml:space="preserve"> </w:t>
      </w:r>
      <w:r w:rsidR="00DE3BCD">
        <w:rPr>
          <w:rFonts w:asciiTheme="minorHAnsi" w:hAnsiTheme="minorHAnsi" w:cstheme="minorHAnsi"/>
          <w:sz w:val="22"/>
          <w:szCs w:val="22"/>
        </w:rPr>
        <w:t>w </w:t>
      </w:r>
      <w:r w:rsidRPr="00762DEE">
        <w:rPr>
          <w:rFonts w:asciiTheme="minorHAnsi" w:hAnsiTheme="minorHAnsi" w:cstheme="minorHAnsi"/>
          <w:sz w:val="22"/>
          <w:szCs w:val="22"/>
        </w:rPr>
        <w:t>formatach danych określonych w przepisach wydanych na podstawie art. 18 ustawy z dnia 17</w:t>
      </w:r>
      <w:r w:rsidR="00843F27" w:rsidRPr="00762DEE">
        <w:rPr>
          <w:rFonts w:asciiTheme="minorHAnsi" w:hAnsiTheme="minorHAnsi" w:cstheme="minorHAnsi"/>
          <w:sz w:val="22"/>
          <w:szCs w:val="22"/>
        </w:rPr>
        <w:t> </w:t>
      </w:r>
      <w:r w:rsidRPr="00762DEE">
        <w:rPr>
          <w:rFonts w:asciiTheme="minorHAnsi" w:hAnsiTheme="minorHAnsi" w:cstheme="minorHAnsi"/>
          <w:sz w:val="22"/>
          <w:szCs w:val="22"/>
        </w:rPr>
        <w:t xml:space="preserve">lutego 2005 r. </w:t>
      </w:r>
      <w:r w:rsidRPr="00C27E25">
        <w:rPr>
          <w:rFonts w:asciiTheme="minorHAnsi" w:hAnsiTheme="minorHAnsi" w:cstheme="minorHAnsi"/>
          <w:i/>
          <w:sz w:val="22"/>
          <w:szCs w:val="22"/>
        </w:rPr>
        <w:t>o informatyzacji działalności podmiotów realizujących zadania publiczne</w:t>
      </w:r>
      <w:r w:rsidRPr="00762DEE">
        <w:rPr>
          <w:rFonts w:asciiTheme="minorHAnsi" w:hAnsiTheme="minorHAnsi" w:cstheme="minorHAnsi"/>
          <w:sz w:val="22"/>
          <w:szCs w:val="22"/>
        </w:rPr>
        <w:t xml:space="preserve"> </w:t>
      </w:r>
      <w:r w:rsidRPr="00DE3BCD">
        <w:rPr>
          <w:rFonts w:asciiTheme="minorHAnsi" w:hAnsiTheme="minorHAnsi" w:cstheme="minorHAnsi"/>
          <w:sz w:val="22"/>
          <w:szCs w:val="22"/>
          <w:u w:val="single"/>
        </w:rPr>
        <w:t>lub jako tekst wpisany bezpośrednio do wiadomości</w:t>
      </w:r>
      <w:r w:rsidRPr="00762DEE">
        <w:rPr>
          <w:rFonts w:asciiTheme="minorHAnsi" w:hAnsiTheme="minorHAnsi" w:cstheme="minorHAnsi"/>
          <w:sz w:val="22"/>
          <w:szCs w:val="22"/>
        </w:rPr>
        <w:t xml:space="preserve"> przekazywanej przy użyciu środków komunikacji elektronicznej, </w:t>
      </w:r>
      <w:r w:rsidR="00985142" w:rsidRPr="00762DEE">
        <w:rPr>
          <w:rFonts w:asciiTheme="minorHAnsi" w:hAnsiTheme="minorHAnsi" w:cstheme="minorHAnsi"/>
          <w:sz w:val="22"/>
          <w:szCs w:val="22"/>
        </w:rPr>
        <w:t>wskazanych przez Zamawiającego w niniejszej SWZ.</w:t>
      </w:r>
    </w:p>
    <w:p w14:paraId="1573BBBF" w14:textId="77777777" w:rsidR="004E35CD" w:rsidRPr="004E35CD" w:rsidRDefault="004E35CD" w:rsidP="00051D9E">
      <w:pPr>
        <w:pStyle w:val="Akapitzlist"/>
        <w:numPr>
          <w:ilvl w:val="1"/>
          <w:numId w:val="45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35CD">
        <w:rPr>
          <w:rFonts w:asciiTheme="minorHAnsi" w:hAnsiTheme="minorHAnsi" w:cstheme="minorHAnsi"/>
          <w:b/>
          <w:sz w:val="22"/>
          <w:szCs w:val="22"/>
        </w:rPr>
        <w:t>Tajemnica przedsiębiorstwa</w:t>
      </w:r>
    </w:p>
    <w:p w14:paraId="13F63C19" w14:textId="1EF6A0F2" w:rsidR="00762DEE" w:rsidRPr="00762DEE" w:rsidRDefault="00762DEE" w:rsidP="004E35CD">
      <w:pPr>
        <w:pStyle w:val="Akapitzlist"/>
        <w:spacing w:after="6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62DEE">
        <w:rPr>
          <w:rFonts w:asciiTheme="minorHAnsi" w:hAnsiTheme="minorHAnsi" w:cstheme="minorHAnsi"/>
          <w:sz w:val="22"/>
          <w:szCs w:val="22"/>
        </w:rPr>
        <w:t xml:space="preserve">Wszelkie informacje stanowiące </w:t>
      </w:r>
      <w:r w:rsidRPr="00C27E25">
        <w:rPr>
          <w:rFonts w:asciiTheme="minorHAnsi" w:hAnsiTheme="minorHAnsi" w:cstheme="minorHAnsi"/>
          <w:b/>
          <w:sz w:val="22"/>
          <w:szCs w:val="22"/>
        </w:rPr>
        <w:t>tajemnicę przedsiębiorstwa</w:t>
      </w:r>
      <w:r w:rsidR="0000072D">
        <w:rPr>
          <w:rFonts w:asciiTheme="minorHAnsi" w:hAnsiTheme="minorHAnsi" w:cstheme="minorHAnsi"/>
          <w:sz w:val="22"/>
          <w:szCs w:val="22"/>
        </w:rPr>
        <w:t xml:space="preserve"> w rozumieniu ustawy z dnia 16 </w:t>
      </w:r>
      <w:r w:rsidRPr="00762DEE">
        <w:rPr>
          <w:rFonts w:asciiTheme="minorHAnsi" w:hAnsiTheme="minorHAnsi" w:cstheme="minorHAnsi"/>
          <w:sz w:val="22"/>
          <w:szCs w:val="22"/>
        </w:rPr>
        <w:t xml:space="preserve">kwietnia 1993 r. </w:t>
      </w:r>
      <w:r w:rsidRPr="00101903">
        <w:rPr>
          <w:rFonts w:asciiTheme="minorHAnsi" w:hAnsiTheme="minorHAnsi" w:cstheme="minorHAnsi"/>
          <w:i/>
          <w:sz w:val="22"/>
          <w:szCs w:val="22"/>
        </w:rPr>
        <w:t>o zwalczaniu nieuczciwej konkurencji</w:t>
      </w:r>
      <w:r w:rsidRPr="00762DEE">
        <w:rPr>
          <w:rFonts w:asciiTheme="minorHAnsi" w:hAnsiTheme="minorHAnsi" w:cstheme="minorHAnsi"/>
          <w:sz w:val="22"/>
          <w:szCs w:val="22"/>
        </w:rPr>
        <w:t xml:space="preserve">, które Wykonawca zastrzeże jako tajemnicę przedsiębiorstwa, powinny zostać złożone </w:t>
      </w:r>
      <w:r w:rsidRPr="00C27E25">
        <w:rPr>
          <w:rFonts w:asciiTheme="minorHAnsi" w:hAnsiTheme="minorHAnsi" w:cstheme="minorHAnsi"/>
          <w:sz w:val="22"/>
          <w:szCs w:val="22"/>
          <w:u w:val="single"/>
        </w:rPr>
        <w:t>w osobnym pliku</w:t>
      </w:r>
      <w:r w:rsidRPr="00762DEE">
        <w:rPr>
          <w:rFonts w:asciiTheme="minorHAnsi" w:hAnsiTheme="minorHAnsi" w:cstheme="minorHAnsi"/>
          <w:sz w:val="22"/>
          <w:szCs w:val="22"/>
        </w:rPr>
        <w:t xml:space="preserve"> wraz z jednoczesnym zaznaczeniem polecenia </w:t>
      </w:r>
      <w:r w:rsidRPr="00101903">
        <w:rPr>
          <w:rFonts w:asciiTheme="minorHAnsi" w:hAnsiTheme="minorHAnsi" w:cstheme="minorHAnsi"/>
          <w:sz w:val="22"/>
          <w:szCs w:val="22"/>
          <w:u w:val="single"/>
        </w:rPr>
        <w:t>„Załącznik stanowiący tajemnicę przedsiębiorstwa”</w:t>
      </w:r>
      <w:r w:rsidR="0000072D">
        <w:rPr>
          <w:rFonts w:asciiTheme="minorHAnsi" w:hAnsiTheme="minorHAnsi" w:cstheme="minorHAnsi"/>
          <w:sz w:val="22"/>
          <w:szCs w:val="22"/>
        </w:rPr>
        <w:t>, a następnie wraz z </w:t>
      </w:r>
      <w:r w:rsidRPr="00762DEE">
        <w:rPr>
          <w:rFonts w:asciiTheme="minorHAnsi" w:hAnsiTheme="minorHAnsi" w:cstheme="minorHAnsi"/>
          <w:sz w:val="22"/>
          <w:szCs w:val="22"/>
        </w:rPr>
        <w:t>plikami stanowiącymi jawną część skompresowane do jednego pliku archiwum (ZIP</w:t>
      </w:r>
      <w:r w:rsidR="00275574">
        <w:rPr>
          <w:rFonts w:asciiTheme="minorHAnsi" w:hAnsiTheme="minorHAnsi" w:cstheme="minorHAnsi"/>
          <w:sz w:val="22"/>
          <w:szCs w:val="22"/>
        </w:rPr>
        <w:t>/</w:t>
      </w:r>
      <w:r w:rsidR="00275574" w:rsidRPr="00C10CC6">
        <w:rPr>
          <w:rFonts w:asciiTheme="minorHAnsi" w:hAnsiTheme="minorHAnsi" w:cstheme="minorHAnsi"/>
          <w:color w:val="000000" w:themeColor="text1"/>
          <w:sz w:val="22"/>
          <w:szCs w:val="22"/>
        </w:rPr>
        <w:t>RAR</w:t>
      </w:r>
      <w:r w:rsidRPr="00762DEE">
        <w:rPr>
          <w:rFonts w:asciiTheme="minorHAnsi" w:hAnsiTheme="minorHAnsi" w:cstheme="minorHAnsi"/>
          <w:sz w:val="22"/>
          <w:szCs w:val="22"/>
        </w:rPr>
        <w:t>).</w:t>
      </w:r>
    </w:p>
    <w:p w14:paraId="686C36EA" w14:textId="77777777" w:rsidR="004E35CD" w:rsidRPr="00356AD6" w:rsidRDefault="004E35CD" w:rsidP="00051D9E">
      <w:pPr>
        <w:pStyle w:val="Akapitzlist"/>
        <w:numPr>
          <w:ilvl w:val="1"/>
          <w:numId w:val="45"/>
        </w:numPr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56AD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Upoważnione podmioty</w:t>
      </w:r>
    </w:p>
    <w:p w14:paraId="1A8392D1" w14:textId="77777777" w:rsidR="00246EA2" w:rsidRPr="00762DEE" w:rsidRDefault="002E360E" w:rsidP="004E35CD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62DEE">
        <w:rPr>
          <w:rFonts w:asciiTheme="minorHAnsi" w:hAnsiTheme="minorHAnsi" w:cstheme="minorHAnsi"/>
          <w:sz w:val="22"/>
          <w:szCs w:val="22"/>
        </w:rPr>
        <w:t xml:space="preserve">W przypadku gdy podmiotowe środki dowodowe, przedmiotowe środki dowodowe, inne dokumenty lub dokumenty potwierdzające umocowanie do reprezentowania odpowiednio </w:t>
      </w:r>
      <w:r w:rsidR="00E06861" w:rsidRPr="00762DEE">
        <w:rPr>
          <w:rFonts w:asciiTheme="minorHAnsi" w:hAnsiTheme="minorHAnsi" w:cstheme="minorHAnsi"/>
          <w:sz w:val="22"/>
          <w:szCs w:val="22"/>
        </w:rPr>
        <w:t>W</w:t>
      </w:r>
      <w:r w:rsidRPr="00762DEE">
        <w:rPr>
          <w:rFonts w:asciiTheme="minorHAnsi" w:hAnsiTheme="minorHAnsi" w:cstheme="minorHAnsi"/>
          <w:sz w:val="22"/>
          <w:szCs w:val="22"/>
        </w:rPr>
        <w:t xml:space="preserve">ykonawcy, </w:t>
      </w:r>
      <w:r w:rsidR="00E06861" w:rsidRPr="00762DEE">
        <w:rPr>
          <w:rFonts w:asciiTheme="minorHAnsi" w:hAnsiTheme="minorHAnsi" w:cstheme="minorHAnsi"/>
          <w:sz w:val="22"/>
          <w:szCs w:val="22"/>
        </w:rPr>
        <w:t>W</w:t>
      </w:r>
      <w:r w:rsidRPr="00762DEE">
        <w:rPr>
          <w:rFonts w:asciiTheme="minorHAnsi" w:hAnsiTheme="minorHAnsi" w:cstheme="minorHAnsi"/>
          <w:sz w:val="22"/>
          <w:szCs w:val="22"/>
        </w:rPr>
        <w:t>ykonawców wspólnie ubiegających się o udzielenie zamówienia publicznego, podmiotu udostępniającego zasoby na zasadach określonych w art. 118 ustawy</w:t>
      </w:r>
      <w:r w:rsidR="00101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190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62DEE">
        <w:rPr>
          <w:rFonts w:asciiTheme="minorHAnsi" w:hAnsiTheme="minorHAnsi" w:cstheme="minorHAnsi"/>
          <w:sz w:val="22"/>
          <w:szCs w:val="22"/>
        </w:rPr>
        <w:t xml:space="preserve"> lub podwykonawcy niebędącego podmiotem udostępniającym zasoby na takich zasadach, zwane dalej „dokumentami potwierdzającymi umocowanie do reprezentowania”, </w:t>
      </w:r>
      <w:r w:rsidRPr="004E35CD">
        <w:rPr>
          <w:rFonts w:asciiTheme="minorHAnsi" w:hAnsiTheme="minorHAnsi" w:cstheme="minorHAnsi"/>
          <w:sz w:val="22"/>
          <w:szCs w:val="22"/>
          <w:u w:val="single"/>
        </w:rPr>
        <w:t xml:space="preserve">zostały wystawione przez </w:t>
      </w:r>
      <w:r w:rsidRPr="004E35CD">
        <w:rPr>
          <w:rFonts w:asciiTheme="minorHAnsi" w:hAnsiTheme="minorHAnsi" w:cstheme="minorHAnsi"/>
          <w:sz w:val="22"/>
          <w:szCs w:val="22"/>
          <w:u w:val="single"/>
        </w:rPr>
        <w:lastRenderedPageBreak/>
        <w:t>upoważnione podmioty</w:t>
      </w:r>
      <w:r w:rsidRPr="00762DEE">
        <w:rPr>
          <w:rFonts w:asciiTheme="minorHAnsi" w:hAnsiTheme="minorHAnsi" w:cstheme="minorHAnsi"/>
          <w:sz w:val="22"/>
          <w:szCs w:val="22"/>
        </w:rPr>
        <w:t xml:space="preserve"> inne niż </w:t>
      </w:r>
      <w:r w:rsidR="00E06861" w:rsidRPr="00762DEE">
        <w:rPr>
          <w:rFonts w:asciiTheme="minorHAnsi" w:hAnsiTheme="minorHAnsi" w:cstheme="minorHAnsi"/>
          <w:sz w:val="22"/>
          <w:szCs w:val="22"/>
        </w:rPr>
        <w:t>W</w:t>
      </w:r>
      <w:r w:rsidRPr="00762DEE">
        <w:rPr>
          <w:rFonts w:asciiTheme="minorHAnsi" w:hAnsiTheme="minorHAnsi" w:cstheme="minorHAnsi"/>
          <w:sz w:val="22"/>
          <w:szCs w:val="22"/>
        </w:rPr>
        <w:t xml:space="preserve">ykonawca, </w:t>
      </w:r>
      <w:r w:rsidR="00E06861" w:rsidRPr="00762DEE">
        <w:rPr>
          <w:rFonts w:asciiTheme="minorHAnsi" w:hAnsiTheme="minorHAnsi" w:cstheme="minorHAnsi"/>
          <w:sz w:val="22"/>
          <w:szCs w:val="22"/>
        </w:rPr>
        <w:t>W</w:t>
      </w:r>
      <w:r w:rsidRPr="00762DEE">
        <w:rPr>
          <w:rFonts w:asciiTheme="minorHAnsi" w:hAnsiTheme="minorHAnsi" w:cstheme="minorHAnsi"/>
          <w:sz w:val="22"/>
          <w:szCs w:val="22"/>
        </w:rPr>
        <w:t xml:space="preserve">ykonawca wspólnie ubiegający się o udzielenie zamówienia, podmiot udostępniający zasoby lub podwykonawca, zwane dalej „upoważnionymi podmiotami”, </w:t>
      </w:r>
      <w:r w:rsidRPr="004E35CD">
        <w:rPr>
          <w:rFonts w:asciiTheme="minorHAnsi" w:hAnsiTheme="minorHAnsi" w:cstheme="minorHAnsi"/>
          <w:sz w:val="22"/>
          <w:szCs w:val="22"/>
          <w:u w:val="single"/>
        </w:rPr>
        <w:t>jako dokument elektroniczny, przekazuje się ten dokument</w:t>
      </w:r>
      <w:r w:rsidRPr="00762DEE">
        <w:rPr>
          <w:rFonts w:asciiTheme="minorHAnsi" w:hAnsiTheme="minorHAnsi" w:cstheme="minorHAnsi"/>
          <w:sz w:val="22"/>
          <w:szCs w:val="22"/>
        </w:rPr>
        <w:t>.</w:t>
      </w:r>
    </w:p>
    <w:p w14:paraId="44A40D4E" w14:textId="62452937" w:rsidR="002E360E" w:rsidRPr="00D05070" w:rsidRDefault="002E360E" w:rsidP="0098067E">
      <w:pPr>
        <w:pStyle w:val="Akapitzlist"/>
        <w:numPr>
          <w:ilvl w:val="1"/>
          <w:numId w:val="59"/>
        </w:numPr>
        <w:tabs>
          <w:tab w:val="left" w:pos="851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D05070">
        <w:rPr>
          <w:rFonts w:asciiTheme="minorHAnsi" w:hAnsiTheme="minorHAnsi" w:cstheme="minorHAnsi"/>
          <w:sz w:val="22"/>
          <w:szCs w:val="22"/>
        </w:rPr>
        <w:t xml:space="preserve">W przypadku gdy podmiotowe środki dowodowe, przedmiotowe środki dowodowe, inne dokumenty lub dokumenty potwierdzające umocowanie do reprezentowania, zostały wystawione przez upoważnione podmioty </w:t>
      </w:r>
      <w:r w:rsidRPr="006268C3">
        <w:rPr>
          <w:rFonts w:asciiTheme="minorHAnsi" w:hAnsiTheme="minorHAnsi" w:cstheme="minorHAnsi"/>
          <w:sz w:val="22"/>
          <w:szCs w:val="22"/>
          <w:u w:val="single"/>
        </w:rPr>
        <w:t xml:space="preserve">jako dokument </w:t>
      </w:r>
      <w:r w:rsidRPr="006268C3">
        <w:rPr>
          <w:rFonts w:asciiTheme="minorHAnsi" w:hAnsiTheme="minorHAnsi" w:cstheme="minorHAnsi"/>
          <w:b/>
          <w:sz w:val="22"/>
          <w:szCs w:val="22"/>
          <w:u w:val="single"/>
        </w:rPr>
        <w:t>w postaci papierowej</w:t>
      </w:r>
      <w:r w:rsidRPr="00D05070">
        <w:rPr>
          <w:rFonts w:asciiTheme="minorHAnsi" w:hAnsiTheme="minorHAnsi" w:cstheme="minorHAnsi"/>
          <w:sz w:val="22"/>
          <w:szCs w:val="22"/>
        </w:rPr>
        <w:t xml:space="preserve">, </w:t>
      </w:r>
      <w:r w:rsidRPr="00101903">
        <w:rPr>
          <w:rFonts w:asciiTheme="minorHAnsi" w:hAnsiTheme="minorHAnsi" w:cstheme="minorHAnsi"/>
          <w:sz w:val="22"/>
          <w:szCs w:val="22"/>
          <w:u w:val="single"/>
        </w:rPr>
        <w:t xml:space="preserve">przekazuje się </w:t>
      </w:r>
      <w:r w:rsidRPr="00101903">
        <w:rPr>
          <w:rFonts w:asciiTheme="minorHAnsi" w:hAnsiTheme="minorHAnsi" w:cstheme="minorHAnsi"/>
          <w:b/>
          <w:sz w:val="22"/>
          <w:szCs w:val="22"/>
          <w:u w:val="single"/>
        </w:rPr>
        <w:t>cyfrowe odwzorowanie</w:t>
      </w:r>
      <w:r w:rsidRPr="00101903">
        <w:rPr>
          <w:rFonts w:asciiTheme="minorHAnsi" w:hAnsiTheme="minorHAnsi" w:cstheme="minorHAnsi"/>
          <w:sz w:val="22"/>
          <w:szCs w:val="22"/>
          <w:u w:val="single"/>
        </w:rPr>
        <w:t xml:space="preserve"> tego dokumentu opatrzone kwalifikowanym podpisem elektronicznym, podpisem zaufanym lub podpisem osobistym</w:t>
      </w:r>
      <w:r w:rsidRPr="00D05070">
        <w:rPr>
          <w:rFonts w:asciiTheme="minorHAnsi" w:hAnsiTheme="minorHAnsi" w:cstheme="minorHAnsi"/>
          <w:sz w:val="22"/>
          <w:szCs w:val="22"/>
        </w:rPr>
        <w:t>, poświadczające zg</w:t>
      </w:r>
      <w:r w:rsidR="00101903">
        <w:rPr>
          <w:rFonts w:asciiTheme="minorHAnsi" w:hAnsiTheme="minorHAnsi" w:cstheme="minorHAnsi"/>
          <w:sz w:val="22"/>
          <w:szCs w:val="22"/>
        </w:rPr>
        <w:t>odność cyfrowego odwzorowania z</w:t>
      </w:r>
      <w:r w:rsidR="000B1812">
        <w:rPr>
          <w:rFonts w:asciiTheme="minorHAnsi" w:hAnsiTheme="minorHAnsi" w:cstheme="minorHAnsi"/>
          <w:sz w:val="22"/>
          <w:szCs w:val="22"/>
        </w:rPr>
        <w:t xml:space="preserve"> </w:t>
      </w:r>
      <w:r w:rsidRPr="00D05070">
        <w:rPr>
          <w:rFonts w:asciiTheme="minorHAnsi" w:hAnsiTheme="minorHAnsi" w:cstheme="minorHAnsi"/>
          <w:sz w:val="22"/>
          <w:szCs w:val="22"/>
        </w:rPr>
        <w:t>dokumentem w</w:t>
      </w:r>
      <w:r w:rsidR="00101903">
        <w:rPr>
          <w:rFonts w:asciiTheme="minorHAnsi" w:hAnsiTheme="minorHAnsi" w:cstheme="minorHAnsi"/>
          <w:sz w:val="22"/>
          <w:szCs w:val="22"/>
        </w:rPr>
        <w:t xml:space="preserve"> </w:t>
      </w:r>
      <w:r w:rsidRPr="00D05070">
        <w:rPr>
          <w:rFonts w:asciiTheme="minorHAnsi" w:hAnsiTheme="minorHAnsi" w:cstheme="minorHAnsi"/>
          <w:sz w:val="22"/>
          <w:szCs w:val="22"/>
        </w:rPr>
        <w:t>postaci papierowej.</w:t>
      </w:r>
    </w:p>
    <w:p w14:paraId="649F37B6" w14:textId="77777777" w:rsidR="002E360E" w:rsidRPr="00D05070" w:rsidRDefault="00AF56FC" w:rsidP="0098067E">
      <w:pPr>
        <w:pStyle w:val="Akapitzlist"/>
        <w:numPr>
          <w:ilvl w:val="1"/>
          <w:numId w:val="59"/>
        </w:numPr>
        <w:tabs>
          <w:tab w:val="left" w:pos="851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6268C3">
        <w:rPr>
          <w:rFonts w:asciiTheme="minorHAnsi" w:hAnsiTheme="minorHAnsi" w:cstheme="minorHAnsi"/>
          <w:b/>
          <w:sz w:val="22"/>
          <w:szCs w:val="22"/>
        </w:rPr>
        <w:t>Poświadczenia zgodności</w:t>
      </w:r>
      <w:r w:rsidRPr="00D05070">
        <w:rPr>
          <w:rFonts w:asciiTheme="minorHAnsi" w:hAnsiTheme="minorHAnsi" w:cstheme="minorHAnsi"/>
          <w:sz w:val="22"/>
          <w:szCs w:val="22"/>
        </w:rPr>
        <w:t xml:space="preserve"> cyfrowego odwzorowania z dokumentem w postaci papierowej, o którym mowa w ust. </w:t>
      </w:r>
      <w:r w:rsidR="009139D4" w:rsidRPr="00D05070">
        <w:rPr>
          <w:rFonts w:asciiTheme="minorHAnsi" w:hAnsiTheme="minorHAnsi" w:cstheme="minorHAnsi"/>
          <w:sz w:val="22"/>
          <w:szCs w:val="22"/>
        </w:rPr>
        <w:t>9</w:t>
      </w:r>
      <w:r w:rsidR="00597B01" w:rsidRPr="00D05070">
        <w:rPr>
          <w:rFonts w:asciiTheme="minorHAnsi" w:hAnsiTheme="minorHAnsi" w:cstheme="minorHAnsi"/>
          <w:sz w:val="22"/>
          <w:szCs w:val="22"/>
        </w:rPr>
        <w:t>.1.</w:t>
      </w:r>
      <w:r w:rsidR="00EA10C8" w:rsidRPr="00D05070">
        <w:rPr>
          <w:rFonts w:asciiTheme="minorHAnsi" w:hAnsiTheme="minorHAnsi" w:cstheme="minorHAnsi"/>
          <w:sz w:val="22"/>
          <w:szCs w:val="22"/>
        </w:rPr>
        <w:t xml:space="preserve"> niniejszego rozdziału SWZ</w:t>
      </w:r>
      <w:r w:rsidRPr="00D05070">
        <w:rPr>
          <w:rFonts w:asciiTheme="minorHAnsi" w:hAnsiTheme="minorHAnsi" w:cstheme="minorHAnsi"/>
          <w:sz w:val="22"/>
          <w:szCs w:val="22"/>
        </w:rPr>
        <w:t>, dokonuje w przypadku:</w:t>
      </w:r>
    </w:p>
    <w:p w14:paraId="4B291ACE" w14:textId="00E30B9A" w:rsidR="00AF56FC" w:rsidRPr="00762DEE" w:rsidRDefault="00AF56FC" w:rsidP="00051D9E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101903">
        <w:rPr>
          <w:rFonts w:asciiTheme="minorHAnsi" w:hAnsiTheme="minorHAnsi" w:cstheme="minorHAnsi"/>
          <w:sz w:val="22"/>
          <w:szCs w:val="22"/>
          <w:u w:val="single"/>
        </w:rPr>
        <w:t xml:space="preserve">podmiotowych środków dowodowych oraz dokumentów potwierdzających umocowanie </w:t>
      </w:r>
      <w:r w:rsidR="00101903" w:rsidRPr="00101903">
        <w:rPr>
          <w:rFonts w:asciiTheme="minorHAnsi" w:hAnsiTheme="minorHAnsi" w:cstheme="minorHAnsi"/>
          <w:sz w:val="22"/>
          <w:szCs w:val="22"/>
          <w:u w:val="single"/>
        </w:rPr>
        <w:t>do </w:t>
      </w:r>
      <w:r w:rsidRPr="00101903">
        <w:rPr>
          <w:rFonts w:asciiTheme="minorHAnsi" w:hAnsiTheme="minorHAnsi" w:cstheme="minorHAnsi"/>
          <w:sz w:val="22"/>
          <w:szCs w:val="22"/>
          <w:u w:val="single"/>
        </w:rPr>
        <w:t>reprezentowania</w:t>
      </w:r>
      <w:r w:rsidRPr="00762DEE">
        <w:rPr>
          <w:rFonts w:asciiTheme="minorHAnsi" w:hAnsiTheme="minorHAnsi" w:cstheme="minorHAnsi"/>
          <w:sz w:val="22"/>
          <w:szCs w:val="22"/>
        </w:rPr>
        <w:t xml:space="preserve"> – odpowiednio </w:t>
      </w:r>
      <w:r w:rsidR="00E248EA" w:rsidRPr="00762DEE">
        <w:rPr>
          <w:rFonts w:asciiTheme="minorHAnsi" w:hAnsiTheme="minorHAnsi" w:cstheme="minorHAnsi"/>
          <w:sz w:val="22"/>
          <w:szCs w:val="22"/>
        </w:rPr>
        <w:t>W</w:t>
      </w:r>
      <w:r w:rsidRPr="00762DEE">
        <w:rPr>
          <w:rFonts w:asciiTheme="minorHAnsi" w:hAnsiTheme="minorHAnsi" w:cstheme="minorHAnsi"/>
          <w:sz w:val="22"/>
          <w:szCs w:val="22"/>
        </w:rPr>
        <w:t xml:space="preserve">ykonawca, </w:t>
      </w:r>
      <w:r w:rsidR="00E248EA" w:rsidRPr="00762DEE">
        <w:rPr>
          <w:rFonts w:asciiTheme="minorHAnsi" w:hAnsiTheme="minorHAnsi" w:cstheme="minorHAnsi"/>
          <w:sz w:val="22"/>
          <w:szCs w:val="22"/>
        </w:rPr>
        <w:t>W</w:t>
      </w:r>
      <w:r w:rsidRPr="00762DEE">
        <w:rPr>
          <w:rFonts w:asciiTheme="minorHAnsi" w:hAnsiTheme="minorHAnsi" w:cstheme="minorHAnsi"/>
          <w:sz w:val="22"/>
          <w:szCs w:val="22"/>
        </w:rPr>
        <w:t>ykonawca wspólnie ubiegający się o</w:t>
      </w:r>
      <w:r w:rsidR="00D43A30" w:rsidRPr="00762DEE">
        <w:rPr>
          <w:rFonts w:asciiTheme="minorHAnsi" w:hAnsiTheme="minorHAnsi" w:cstheme="minorHAnsi"/>
          <w:sz w:val="22"/>
          <w:szCs w:val="22"/>
        </w:rPr>
        <w:t> </w:t>
      </w:r>
      <w:r w:rsidRPr="00762DEE">
        <w:rPr>
          <w:rFonts w:asciiTheme="minorHAnsi" w:hAnsiTheme="minorHAnsi" w:cstheme="minorHAnsi"/>
          <w:sz w:val="22"/>
          <w:szCs w:val="22"/>
        </w:rPr>
        <w:t>udzielenie zamówienia, podmiot udostępniający zasoby lub podwykonawca, w zakresie podmiotowych środków dowodowych lub dokumentów</w:t>
      </w:r>
      <w:r w:rsidR="00DF2822">
        <w:rPr>
          <w:rFonts w:asciiTheme="minorHAnsi" w:hAnsiTheme="minorHAnsi" w:cstheme="minorHAnsi"/>
          <w:sz w:val="22"/>
          <w:szCs w:val="22"/>
        </w:rPr>
        <w:t xml:space="preserve"> potwierdzających umocowanie do </w:t>
      </w:r>
      <w:r w:rsidRPr="00762DEE">
        <w:rPr>
          <w:rFonts w:asciiTheme="minorHAnsi" w:hAnsiTheme="minorHAnsi" w:cstheme="minorHAnsi"/>
          <w:sz w:val="22"/>
          <w:szCs w:val="22"/>
        </w:rPr>
        <w:t>reprezentowania, które każdego z nich dotyczą;</w:t>
      </w:r>
    </w:p>
    <w:p w14:paraId="02F63AF0" w14:textId="77777777" w:rsidR="00AF56FC" w:rsidRPr="00762DEE" w:rsidRDefault="00AF56FC" w:rsidP="00051D9E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D5429D">
        <w:rPr>
          <w:rFonts w:asciiTheme="minorHAnsi" w:hAnsiTheme="minorHAnsi" w:cstheme="minorHAnsi"/>
          <w:sz w:val="22"/>
          <w:szCs w:val="22"/>
          <w:u w:val="single"/>
        </w:rPr>
        <w:t>przedmiotowych środków dowodowych</w:t>
      </w:r>
      <w:r w:rsidRPr="00762DEE">
        <w:rPr>
          <w:rFonts w:asciiTheme="minorHAnsi" w:hAnsiTheme="minorHAnsi" w:cstheme="minorHAnsi"/>
          <w:sz w:val="22"/>
          <w:szCs w:val="22"/>
        </w:rPr>
        <w:t xml:space="preserve"> – odpowiednio </w:t>
      </w:r>
      <w:r w:rsidR="00E248EA" w:rsidRPr="00762DEE">
        <w:rPr>
          <w:rFonts w:asciiTheme="minorHAnsi" w:hAnsiTheme="minorHAnsi" w:cstheme="minorHAnsi"/>
          <w:sz w:val="22"/>
          <w:szCs w:val="22"/>
        </w:rPr>
        <w:t>W</w:t>
      </w:r>
      <w:r w:rsidRPr="00762DEE">
        <w:rPr>
          <w:rFonts w:asciiTheme="minorHAnsi" w:hAnsiTheme="minorHAnsi" w:cstheme="minorHAnsi"/>
          <w:sz w:val="22"/>
          <w:szCs w:val="22"/>
        </w:rPr>
        <w:t xml:space="preserve">ykonawca lub </w:t>
      </w:r>
      <w:r w:rsidR="00E248EA" w:rsidRPr="00762DEE">
        <w:rPr>
          <w:rFonts w:asciiTheme="minorHAnsi" w:hAnsiTheme="minorHAnsi" w:cstheme="minorHAnsi"/>
          <w:sz w:val="22"/>
          <w:szCs w:val="22"/>
        </w:rPr>
        <w:t>W</w:t>
      </w:r>
      <w:r w:rsidRPr="00762DEE">
        <w:rPr>
          <w:rFonts w:asciiTheme="minorHAnsi" w:hAnsiTheme="minorHAnsi" w:cstheme="minorHAnsi"/>
          <w:sz w:val="22"/>
          <w:szCs w:val="22"/>
        </w:rPr>
        <w:t>ykonawca wspólnie ubiegający się o udzielenie zamówienia;</w:t>
      </w:r>
    </w:p>
    <w:p w14:paraId="3B3FC475" w14:textId="77777777" w:rsidR="00AF56FC" w:rsidRPr="00762DEE" w:rsidRDefault="00AF56FC" w:rsidP="00051D9E">
      <w:pPr>
        <w:pStyle w:val="Akapitzlist"/>
        <w:numPr>
          <w:ilvl w:val="0"/>
          <w:numId w:val="46"/>
        </w:numPr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1903">
        <w:rPr>
          <w:rFonts w:asciiTheme="minorHAnsi" w:hAnsiTheme="minorHAnsi" w:cstheme="minorHAnsi"/>
          <w:sz w:val="22"/>
          <w:szCs w:val="22"/>
          <w:u w:val="single"/>
        </w:rPr>
        <w:t>innych dokumentów</w:t>
      </w:r>
      <w:r w:rsidR="00762DEE">
        <w:rPr>
          <w:rFonts w:asciiTheme="minorHAnsi" w:hAnsiTheme="minorHAnsi" w:cstheme="minorHAnsi"/>
          <w:sz w:val="22"/>
          <w:szCs w:val="22"/>
        </w:rPr>
        <w:t xml:space="preserve"> </w:t>
      </w:r>
      <w:r w:rsidRPr="00762DEE">
        <w:rPr>
          <w:rFonts w:asciiTheme="minorHAnsi" w:hAnsiTheme="minorHAnsi" w:cstheme="minorHAnsi"/>
          <w:sz w:val="22"/>
          <w:szCs w:val="22"/>
        </w:rPr>
        <w:t xml:space="preserve">– odpowiednio </w:t>
      </w:r>
      <w:r w:rsidR="00E248EA" w:rsidRPr="00762DEE">
        <w:rPr>
          <w:rFonts w:asciiTheme="minorHAnsi" w:hAnsiTheme="minorHAnsi" w:cstheme="minorHAnsi"/>
          <w:sz w:val="22"/>
          <w:szCs w:val="22"/>
        </w:rPr>
        <w:t>W</w:t>
      </w:r>
      <w:r w:rsidRPr="00762DEE">
        <w:rPr>
          <w:rFonts w:asciiTheme="minorHAnsi" w:hAnsiTheme="minorHAnsi" w:cstheme="minorHAnsi"/>
          <w:sz w:val="22"/>
          <w:szCs w:val="22"/>
        </w:rPr>
        <w:t xml:space="preserve">ykonawca lub </w:t>
      </w:r>
      <w:r w:rsidR="00E248EA" w:rsidRPr="00762DEE">
        <w:rPr>
          <w:rFonts w:asciiTheme="minorHAnsi" w:hAnsiTheme="minorHAnsi" w:cstheme="minorHAnsi"/>
          <w:sz w:val="22"/>
          <w:szCs w:val="22"/>
        </w:rPr>
        <w:t>W</w:t>
      </w:r>
      <w:r w:rsidRPr="00762DEE">
        <w:rPr>
          <w:rFonts w:asciiTheme="minorHAnsi" w:hAnsiTheme="minorHAnsi" w:cstheme="minorHAnsi"/>
          <w:sz w:val="22"/>
          <w:szCs w:val="22"/>
        </w:rPr>
        <w:t xml:space="preserve">ykonawca wspólnie ubiegający się </w:t>
      </w:r>
      <w:r w:rsidR="00101903">
        <w:rPr>
          <w:rFonts w:asciiTheme="minorHAnsi" w:hAnsiTheme="minorHAnsi" w:cstheme="minorHAnsi"/>
          <w:sz w:val="22"/>
          <w:szCs w:val="22"/>
        </w:rPr>
        <w:t>o </w:t>
      </w:r>
      <w:r w:rsidRPr="00762DEE">
        <w:rPr>
          <w:rFonts w:asciiTheme="minorHAnsi" w:hAnsiTheme="minorHAnsi" w:cstheme="minorHAnsi"/>
          <w:sz w:val="22"/>
          <w:szCs w:val="22"/>
        </w:rPr>
        <w:t>udzielenie zamówienia, w</w:t>
      </w:r>
      <w:r w:rsidR="00101903">
        <w:rPr>
          <w:rFonts w:asciiTheme="minorHAnsi" w:hAnsiTheme="minorHAnsi" w:cstheme="minorHAnsi"/>
          <w:sz w:val="22"/>
          <w:szCs w:val="22"/>
        </w:rPr>
        <w:t xml:space="preserve"> </w:t>
      </w:r>
      <w:r w:rsidRPr="00762DEE">
        <w:rPr>
          <w:rFonts w:asciiTheme="minorHAnsi" w:hAnsiTheme="minorHAnsi" w:cstheme="minorHAnsi"/>
          <w:sz w:val="22"/>
          <w:szCs w:val="22"/>
        </w:rPr>
        <w:t>zakresie dokumentów, które każdego z nich dotyczą.</w:t>
      </w:r>
    </w:p>
    <w:p w14:paraId="186089FC" w14:textId="77777777" w:rsidR="00AF56FC" w:rsidRPr="00680153" w:rsidRDefault="00D43A30" w:rsidP="0098067E">
      <w:pPr>
        <w:pStyle w:val="Akapitzlist"/>
        <w:numPr>
          <w:ilvl w:val="1"/>
          <w:numId w:val="59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268C3">
        <w:rPr>
          <w:rFonts w:asciiTheme="minorHAnsi" w:hAnsiTheme="minorHAnsi" w:cstheme="minorHAnsi"/>
          <w:b/>
          <w:sz w:val="22"/>
          <w:szCs w:val="22"/>
        </w:rPr>
        <w:t>Poświadczenia zgodności</w:t>
      </w:r>
      <w:r w:rsidRPr="00680153">
        <w:rPr>
          <w:rFonts w:asciiTheme="minorHAnsi" w:hAnsiTheme="minorHAnsi" w:cstheme="minorHAnsi"/>
          <w:sz w:val="22"/>
          <w:szCs w:val="22"/>
        </w:rPr>
        <w:t xml:space="preserve"> cyfrowego odwzorowania z dokumentem w postaci papierowej, o którym mowa w ust. </w:t>
      </w:r>
      <w:r w:rsidR="009139D4">
        <w:rPr>
          <w:rFonts w:asciiTheme="minorHAnsi" w:hAnsiTheme="minorHAnsi" w:cstheme="minorHAnsi"/>
          <w:sz w:val="22"/>
          <w:szCs w:val="22"/>
        </w:rPr>
        <w:t>9</w:t>
      </w:r>
      <w:r w:rsidR="00DB27BD" w:rsidRPr="00680153">
        <w:rPr>
          <w:rFonts w:asciiTheme="minorHAnsi" w:hAnsiTheme="minorHAnsi" w:cstheme="minorHAnsi"/>
          <w:sz w:val="22"/>
          <w:szCs w:val="22"/>
        </w:rPr>
        <w:t>.</w:t>
      </w:r>
      <w:r w:rsidR="00287E21" w:rsidRPr="00680153">
        <w:rPr>
          <w:rFonts w:asciiTheme="minorHAnsi" w:hAnsiTheme="minorHAnsi" w:cstheme="minorHAnsi"/>
          <w:sz w:val="22"/>
          <w:szCs w:val="22"/>
        </w:rPr>
        <w:t>1</w:t>
      </w:r>
      <w:r w:rsidR="00DB27BD" w:rsidRPr="00680153">
        <w:rPr>
          <w:rFonts w:asciiTheme="minorHAnsi" w:hAnsiTheme="minorHAnsi" w:cstheme="minorHAnsi"/>
          <w:sz w:val="22"/>
          <w:szCs w:val="22"/>
        </w:rPr>
        <w:t>.</w:t>
      </w:r>
      <w:r w:rsidRPr="00680153">
        <w:rPr>
          <w:rFonts w:asciiTheme="minorHAnsi" w:hAnsiTheme="minorHAnsi" w:cstheme="minorHAnsi"/>
          <w:sz w:val="22"/>
          <w:szCs w:val="22"/>
        </w:rPr>
        <w:t xml:space="preserve"> niniejszego rozdziału SWZ, </w:t>
      </w:r>
      <w:r w:rsidRPr="006268C3">
        <w:rPr>
          <w:rFonts w:asciiTheme="minorHAnsi" w:hAnsiTheme="minorHAnsi" w:cstheme="minorHAnsi"/>
          <w:sz w:val="22"/>
          <w:szCs w:val="22"/>
          <w:u w:val="single"/>
        </w:rPr>
        <w:t xml:space="preserve">może dokonać również </w:t>
      </w:r>
      <w:r w:rsidRPr="006268C3">
        <w:rPr>
          <w:rFonts w:asciiTheme="minorHAnsi" w:hAnsiTheme="minorHAnsi" w:cstheme="minorHAnsi"/>
          <w:b/>
          <w:sz w:val="22"/>
          <w:szCs w:val="22"/>
          <w:u w:val="single"/>
        </w:rPr>
        <w:t>notariusz</w:t>
      </w:r>
      <w:r w:rsidRPr="00680153">
        <w:rPr>
          <w:rFonts w:asciiTheme="minorHAnsi" w:hAnsiTheme="minorHAnsi" w:cstheme="minorHAnsi"/>
          <w:sz w:val="22"/>
          <w:szCs w:val="22"/>
        </w:rPr>
        <w:t>.</w:t>
      </w:r>
    </w:p>
    <w:p w14:paraId="4A9A4BFB" w14:textId="2A075C59" w:rsidR="00D43A30" w:rsidRDefault="00EA10C8" w:rsidP="0098067E">
      <w:pPr>
        <w:pStyle w:val="Akapitzlist"/>
        <w:numPr>
          <w:ilvl w:val="1"/>
          <w:numId w:val="59"/>
        </w:numPr>
        <w:spacing w:after="6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262C3">
        <w:rPr>
          <w:rFonts w:asciiTheme="minorHAnsi" w:hAnsiTheme="minorHAnsi" w:cstheme="minorHAnsi"/>
          <w:sz w:val="22"/>
          <w:szCs w:val="22"/>
        </w:rPr>
        <w:t xml:space="preserve">Przez </w:t>
      </w:r>
      <w:r w:rsidRPr="000B1812">
        <w:rPr>
          <w:rFonts w:asciiTheme="minorHAnsi" w:hAnsiTheme="minorHAnsi" w:cstheme="minorHAnsi"/>
          <w:b/>
          <w:sz w:val="22"/>
          <w:szCs w:val="22"/>
          <w:u w:val="single"/>
        </w:rPr>
        <w:t>cyfrowe odwzorowanie</w:t>
      </w:r>
      <w:r w:rsidRPr="009B4D0F">
        <w:rPr>
          <w:rFonts w:asciiTheme="minorHAnsi" w:hAnsiTheme="minorHAnsi" w:cstheme="minorHAnsi"/>
          <w:sz w:val="22"/>
          <w:szCs w:val="22"/>
        </w:rPr>
        <w:t>, o którym mowa wyż</w:t>
      </w:r>
      <w:r w:rsidR="0086619C" w:rsidRPr="009B4D0F">
        <w:rPr>
          <w:rFonts w:asciiTheme="minorHAnsi" w:hAnsiTheme="minorHAnsi" w:cstheme="minorHAnsi"/>
          <w:sz w:val="22"/>
          <w:szCs w:val="22"/>
        </w:rPr>
        <w:t>e</w:t>
      </w:r>
      <w:r w:rsidRPr="009B4D0F">
        <w:rPr>
          <w:rFonts w:asciiTheme="minorHAnsi" w:hAnsiTheme="minorHAnsi" w:cstheme="minorHAnsi"/>
          <w:sz w:val="22"/>
          <w:szCs w:val="22"/>
        </w:rPr>
        <w:t>j, należy rozumieć dokument elektroniczny będący kopią elektroniczną treści zapisanej w postaci papierowej, umożliwiający zapoznanie się z tą treścią i jej zrozumienie, bez koniecz</w:t>
      </w:r>
      <w:r w:rsidR="000B1812">
        <w:rPr>
          <w:rFonts w:asciiTheme="minorHAnsi" w:hAnsiTheme="minorHAnsi" w:cstheme="minorHAnsi"/>
          <w:sz w:val="22"/>
          <w:szCs w:val="22"/>
        </w:rPr>
        <w:t>ności bezpośredniego dostępu do </w:t>
      </w:r>
      <w:r w:rsidRPr="009B4D0F">
        <w:rPr>
          <w:rFonts w:asciiTheme="minorHAnsi" w:hAnsiTheme="minorHAnsi" w:cstheme="minorHAnsi"/>
          <w:sz w:val="22"/>
          <w:szCs w:val="22"/>
        </w:rPr>
        <w:t>oryginału.</w:t>
      </w:r>
    </w:p>
    <w:p w14:paraId="1C61C84F" w14:textId="77777777" w:rsidR="00325CF8" w:rsidRPr="00356AD6" w:rsidRDefault="00325CF8" w:rsidP="00051D9E">
      <w:pPr>
        <w:pStyle w:val="Akapitzlist"/>
        <w:numPr>
          <w:ilvl w:val="1"/>
          <w:numId w:val="45"/>
        </w:numPr>
        <w:ind w:left="426" w:hanging="426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56AD6">
        <w:rPr>
          <w:rFonts w:ascii="Calibri" w:hAnsi="Calibri" w:cs="Calibri"/>
          <w:b/>
          <w:color w:val="000000" w:themeColor="text1"/>
          <w:sz w:val="22"/>
          <w:szCs w:val="22"/>
        </w:rPr>
        <w:t>Inne niż upoważnione podmioty</w:t>
      </w:r>
    </w:p>
    <w:p w14:paraId="6E4E364B" w14:textId="68946CF2" w:rsidR="00EA10C8" w:rsidRPr="009B4D0F" w:rsidRDefault="00361C45" w:rsidP="00325CF8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B4D0F">
        <w:rPr>
          <w:rFonts w:asciiTheme="minorHAnsi" w:hAnsiTheme="minorHAnsi" w:cstheme="minorHAnsi"/>
          <w:sz w:val="22"/>
          <w:szCs w:val="22"/>
        </w:rPr>
        <w:t>Podmiotowe środki dowodowe, w tym oświadczenie, o którym mowa w art. 117 ust. 4 ustawy</w:t>
      </w:r>
      <w:r w:rsidR="000B18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B181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B4D0F">
        <w:rPr>
          <w:rFonts w:asciiTheme="minorHAnsi" w:hAnsiTheme="minorHAnsi" w:cstheme="minorHAnsi"/>
          <w:sz w:val="22"/>
          <w:szCs w:val="22"/>
        </w:rPr>
        <w:t>, oraz zobowiązanie podmiotu udostępniającego zasoby, przedmiotowe środki dowodowe</w:t>
      </w:r>
      <w:r w:rsidR="009B4D0F">
        <w:rPr>
          <w:rFonts w:asciiTheme="minorHAnsi" w:hAnsiTheme="minorHAnsi" w:cstheme="minorHAnsi"/>
          <w:sz w:val="22"/>
          <w:szCs w:val="22"/>
        </w:rPr>
        <w:t xml:space="preserve">,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>niewystawione przez upoważnione podmioty</w:t>
      </w:r>
      <w:r w:rsidRPr="009B4D0F">
        <w:rPr>
          <w:rFonts w:asciiTheme="minorHAnsi" w:hAnsiTheme="minorHAnsi" w:cstheme="minorHAnsi"/>
          <w:sz w:val="22"/>
          <w:szCs w:val="22"/>
        </w:rPr>
        <w:t xml:space="preserve">, oraz pełnomocnictwo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>przekazuje się w postaci elektronicznej i opatruje się kwalifikowanym podpisem elektronicznym, podpisem zaufanym lub podpisem osobistym</w:t>
      </w:r>
      <w:r w:rsidRPr="009B4D0F">
        <w:rPr>
          <w:rFonts w:asciiTheme="minorHAnsi" w:hAnsiTheme="minorHAnsi" w:cstheme="minorHAnsi"/>
          <w:sz w:val="22"/>
          <w:szCs w:val="22"/>
        </w:rPr>
        <w:t>.</w:t>
      </w:r>
    </w:p>
    <w:p w14:paraId="4985D2E8" w14:textId="7704D99E" w:rsidR="00361C45" w:rsidRPr="00D05070" w:rsidRDefault="00361C45" w:rsidP="0098067E">
      <w:pPr>
        <w:pStyle w:val="Akapitzlist"/>
        <w:numPr>
          <w:ilvl w:val="1"/>
          <w:numId w:val="60"/>
        </w:numPr>
        <w:tabs>
          <w:tab w:val="left" w:pos="851"/>
        </w:tabs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3A5D">
        <w:rPr>
          <w:rFonts w:asciiTheme="minorHAnsi" w:hAnsiTheme="minorHAnsi" w:cstheme="minorHAnsi"/>
          <w:sz w:val="22"/>
          <w:szCs w:val="22"/>
        </w:rPr>
        <w:t>W przypadku</w:t>
      </w:r>
      <w:r w:rsidRPr="00D05070">
        <w:rPr>
          <w:rFonts w:asciiTheme="minorHAnsi" w:hAnsiTheme="minorHAnsi" w:cstheme="minorHAnsi"/>
          <w:sz w:val="22"/>
          <w:szCs w:val="22"/>
        </w:rPr>
        <w:t xml:space="preserve"> gdy podmiotowe środki dowodowe, w ty</w:t>
      </w:r>
      <w:r w:rsidR="000B1812">
        <w:rPr>
          <w:rFonts w:asciiTheme="minorHAnsi" w:hAnsiTheme="minorHAnsi" w:cstheme="minorHAnsi"/>
          <w:sz w:val="22"/>
          <w:szCs w:val="22"/>
        </w:rPr>
        <w:t>m oświadczenie, o którym mowa w </w:t>
      </w:r>
      <w:r w:rsidRPr="00D05070">
        <w:rPr>
          <w:rFonts w:asciiTheme="minorHAnsi" w:hAnsiTheme="minorHAnsi" w:cstheme="minorHAnsi"/>
          <w:sz w:val="22"/>
          <w:szCs w:val="22"/>
        </w:rPr>
        <w:t>art. 117 ust. 4 ustawy</w:t>
      </w:r>
      <w:r w:rsidR="00101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190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05070">
        <w:rPr>
          <w:rFonts w:asciiTheme="minorHAnsi" w:hAnsiTheme="minorHAnsi" w:cstheme="minorHAnsi"/>
          <w:sz w:val="22"/>
          <w:szCs w:val="22"/>
        </w:rPr>
        <w:t xml:space="preserve">, oraz zobowiązanie podmiotu udostępniającego zasoby, przedmiotowe środki dowodowe, niewystawione przez upoważnione podmioty lub pełnomocnictwo,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 xml:space="preserve">zostały sporządzone jako dokument </w:t>
      </w:r>
      <w:r w:rsidRPr="00325CF8">
        <w:rPr>
          <w:rFonts w:asciiTheme="minorHAnsi" w:hAnsiTheme="minorHAnsi" w:cstheme="minorHAnsi"/>
          <w:b/>
          <w:sz w:val="22"/>
          <w:szCs w:val="22"/>
          <w:u w:val="single"/>
        </w:rPr>
        <w:t>w postaci papierowej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 xml:space="preserve"> i opatrzone</w:t>
      </w:r>
      <w:r w:rsidRPr="00325CF8">
        <w:rPr>
          <w:rFonts w:asciiTheme="minorHAnsi" w:hAnsiTheme="minorHAnsi" w:cstheme="minorHAnsi"/>
          <w:b/>
          <w:sz w:val="22"/>
          <w:szCs w:val="22"/>
          <w:u w:val="single"/>
        </w:rPr>
        <w:t xml:space="preserve"> własnoręcznym podpisem</w:t>
      </w:r>
      <w:r w:rsidRPr="00D05070">
        <w:rPr>
          <w:rFonts w:asciiTheme="minorHAnsi" w:hAnsiTheme="minorHAnsi" w:cstheme="minorHAnsi"/>
          <w:sz w:val="22"/>
          <w:szCs w:val="22"/>
        </w:rPr>
        <w:t>, przekazuje się cyfrowe odwzorowanie tego dokumentu opatrzone kwalifikowanym podpisem elektronicznym, podpisem zaufanym lub podpisem osobistym, poświadczającym zgodność cyfrowego odwzorowania z dokumentem w</w:t>
      </w:r>
      <w:r w:rsidR="00D81793" w:rsidRPr="00D05070">
        <w:rPr>
          <w:rFonts w:asciiTheme="minorHAnsi" w:hAnsiTheme="minorHAnsi" w:cstheme="minorHAnsi"/>
          <w:sz w:val="22"/>
          <w:szCs w:val="22"/>
        </w:rPr>
        <w:t xml:space="preserve"> </w:t>
      </w:r>
      <w:r w:rsidRPr="00D05070">
        <w:rPr>
          <w:rFonts w:asciiTheme="minorHAnsi" w:hAnsiTheme="minorHAnsi" w:cstheme="minorHAnsi"/>
          <w:sz w:val="22"/>
          <w:szCs w:val="22"/>
        </w:rPr>
        <w:t>postaci papierowej.</w:t>
      </w:r>
    </w:p>
    <w:p w14:paraId="2DF8EB45" w14:textId="77777777" w:rsidR="00361C45" w:rsidRPr="00D05070" w:rsidRDefault="00361C45" w:rsidP="0098067E">
      <w:pPr>
        <w:pStyle w:val="Akapitzlist"/>
        <w:numPr>
          <w:ilvl w:val="1"/>
          <w:numId w:val="60"/>
        </w:numPr>
        <w:tabs>
          <w:tab w:val="left" w:pos="851"/>
        </w:tabs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25CF8">
        <w:rPr>
          <w:rFonts w:asciiTheme="minorHAnsi" w:hAnsiTheme="minorHAnsi" w:cstheme="minorHAnsi"/>
          <w:b/>
          <w:sz w:val="22"/>
          <w:szCs w:val="22"/>
        </w:rPr>
        <w:t>Poświadczenia zgodności</w:t>
      </w:r>
      <w:r w:rsidRPr="00D05070">
        <w:rPr>
          <w:rFonts w:asciiTheme="minorHAnsi" w:hAnsiTheme="minorHAnsi" w:cstheme="minorHAnsi"/>
          <w:sz w:val="22"/>
          <w:szCs w:val="22"/>
        </w:rPr>
        <w:t xml:space="preserve"> cyfrowego odwzorowania z dokumentem w postaci papierowej, o</w:t>
      </w:r>
      <w:r w:rsidR="00284417" w:rsidRPr="00D05070">
        <w:rPr>
          <w:rFonts w:asciiTheme="minorHAnsi" w:hAnsiTheme="minorHAnsi" w:cstheme="minorHAnsi"/>
          <w:sz w:val="22"/>
          <w:szCs w:val="22"/>
        </w:rPr>
        <w:t> </w:t>
      </w:r>
      <w:r w:rsidRPr="00D05070">
        <w:rPr>
          <w:rFonts w:asciiTheme="minorHAnsi" w:hAnsiTheme="minorHAnsi" w:cstheme="minorHAnsi"/>
          <w:sz w:val="22"/>
          <w:szCs w:val="22"/>
        </w:rPr>
        <w:t xml:space="preserve">którym mowa w ust. </w:t>
      </w:r>
      <w:r w:rsidR="00B857CE" w:rsidRPr="00D05070">
        <w:rPr>
          <w:rFonts w:asciiTheme="minorHAnsi" w:hAnsiTheme="minorHAnsi" w:cstheme="minorHAnsi"/>
          <w:sz w:val="22"/>
          <w:szCs w:val="22"/>
        </w:rPr>
        <w:t>1</w:t>
      </w:r>
      <w:r w:rsidR="009139D4" w:rsidRPr="00D05070">
        <w:rPr>
          <w:rFonts w:asciiTheme="minorHAnsi" w:hAnsiTheme="minorHAnsi" w:cstheme="minorHAnsi"/>
          <w:sz w:val="22"/>
          <w:szCs w:val="22"/>
        </w:rPr>
        <w:t>0</w:t>
      </w:r>
      <w:r w:rsidR="00A86AC3" w:rsidRPr="00D05070">
        <w:rPr>
          <w:rFonts w:asciiTheme="minorHAnsi" w:hAnsiTheme="minorHAnsi" w:cstheme="minorHAnsi"/>
          <w:sz w:val="22"/>
          <w:szCs w:val="22"/>
        </w:rPr>
        <w:t>.1.</w:t>
      </w:r>
      <w:r w:rsidR="00B857CE" w:rsidRPr="00D05070">
        <w:rPr>
          <w:rFonts w:asciiTheme="minorHAnsi" w:hAnsiTheme="minorHAnsi" w:cstheme="minorHAnsi"/>
          <w:sz w:val="22"/>
          <w:szCs w:val="22"/>
        </w:rPr>
        <w:t xml:space="preserve"> niniejszego rozdziału SWZ</w:t>
      </w:r>
      <w:r w:rsidRPr="00D05070">
        <w:rPr>
          <w:rFonts w:asciiTheme="minorHAnsi" w:hAnsiTheme="minorHAnsi" w:cstheme="minorHAnsi"/>
          <w:sz w:val="22"/>
          <w:szCs w:val="22"/>
        </w:rPr>
        <w:t>, dokonuje w przypadku:</w:t>
      </w:r>
    </w:p>
    <w:p w14:paraId="41667981" w14:textId="77777777" w:rsidR="00B857CE" w:rsidRPr="009B4D0F" w:rsidRDefault="00B857CE" w:rsidP="00051D9E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284141">
        <w:rPr>
          <w:rFonts w:asciiTheme="minorHAnsi" w:hAnsiTheme="minorHAnsi" w:cstheme="minorHAnsi"/>
          <w:sz w:val="22"/>
          <w:szCs w:val="22"/>
          <w:u w:val="single"/>
        </w:rPr>
        <w:t>podmiotowych środków dowodowych</w:t>
      </w:r>
      <w:r w:rsidRPr="009B4D0F">
        <w:rPr>
          <w:rFonts w:asciiTheme="minorHAnsi" w:hAnsiTheme="minorHAnsi" w:cstheme="minorHAnsi"/>
          <w:sz w:val="22"/>
          <w:szCs w:val="22"/>
        </w:rPr>
        <w:t xml:space="preserve"> – odpowiednio </w:t>
      </w:r>
      <w:r w:rsidR="00A86AC3" w:rsidRPr="009B4D0F">
        <w:rPr>
          <w:rFonts w:asciiTheme="minorHAnsi" w:hAnsiTheme="minorHAnsi" w:cstheme="minorHAnsi"/>
          <w:sz w:val="22"/>
          <w:szCs w:val="22"/>
        </w:rPr>
        <w:t>W</w:t>
      </w:r>
      <w:r w:rsidRPr="009B4D0F">
        <w:rPr>
          <w:rFonts w:asciiTheme="minorHAnsi" w:hAnsiTheme="minorHAnsi" w:cstheme="minorHAnsi"/>
          <w:sz w:val="22"/>
          <w:szCs w:val="22"/>
        </w:rPr>
        <w:t xml:space="preserve">ykonawca, </w:t>
      </w:r>
      <w:r w:rsidR="00A86AC3" w:rsidRPr="009B4D0F">
        <w:rPr>
          <w:rFonts w:asciiTheme="minorHAnsi" w:hAnsiTheme="minorHAnsi" w:cstheme="minorHAnsi"/>
          <w:sz w:val="22"/>
          <w:szCs w:val="22"/>
        </w:rPr>
        <w:t>W</w:t>
      </w:r>
      <w:r w:rsidRPr="009B4D0F">
        <w:rPr>
          <w:rFonts w:asciiTheme="minorHAnsi" w:hAnsiTheme="minorHAnsi" w:cstheme="minorHAnsi"/>
          <w:sz w:val="22"/>
          <w:szCs w:val="22"/>
        </w:rPr>
        <w:t xml:space="preserve">ykonawca wspólnie ubiegający się o udzielenie zamówienia, podmiot udostępniający zasoby lub podwykonawca, w zakresie podmiotowych środków dowodowych, które każdego z nich dotyczą; </w:t>
      </w:r>
    </w:p>
    <w:p w14:paraId="13500FA0" w14:textId="77777777" w:rsidR="00B857CE" w:rsidRPr="009B4D0F" w:rsidRDefault="00B857CE" w:rsidP="00051D9E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284141">
        <w:rPr>
          <w:rFonts w:asciiTheme="minorHAnsi" w:hAnsiTheme="minorHAnsi" w:cstheme="minorHAnsi"/>
          <w:sz w:val="22"/>
          <w:szCs w:val="22"/>
          <w:u w:val="single"/>
        </w:rPr>
        <w:t>przedmiotowego środka dowodowego, oświadczenia, o którym mowa w art. 117 ust. 4 ustawy</w:t>
      </w:r>
      <w:r w:rsidR="00811B17" w:rsidRPr="0028414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811B17" w:rsidRPr="00284141">
        <w:rPr>
          <w:rFonts w:asciiTheme="minorHAnsi" w:hAnsiTheme="minorHAnsi" w:cstheme="minorHAnsi"/>
          <w:sz w:val="22"/>
          <w:szCs w:val="22"/>
          <w:u w:val="single"/>
        </w:rPr>
        <w:t>Pzp</w:t>
      </w:r>
      <w:proofErr w:type="spellEnd"/>
      <w:r w:rsidRPr="00284141">
        <w:rPr>
          <w:rFonts w:asciiTheme="minorHAnsi" w:hAnsiTheme="minorHAnsi" w:cstheme="minorHAnsi"/>
          <w:sz w:val="22"/>
          <w:szCs w:val="22"/>
          <w:u w:val="single"/>
        </w:rPr>
        <w:t>, lub zobowiązania podmiotu udostępniającego zasoby</w:t>
      </w:r>
      <w:r w:rsidRPr="009B4D0F">
        <w:rPr>
          <w:rFonts w:asciiTheme="minorHAnsi" w:hAnsiTheme="minorHAnsi" w:cstheme="minorHAnsi"/>
          <w:sz w:val="22"/>
          <w:szCs w:val="22"/>
        </w:rPr>
        <w:t xml:space="preserve"> – odpowiednio </w:t>
      </w:r>
      <w:r w:rsidR="00A86AC3" w:rsidRPr="009B4D0F">
        <w:rPr>
          <w:rFonts w:asciiTheme="minorHAnsi" w:hAnsiTheme="minorHAnsi" w:cstheme="minorHAnsi"/>
          <w:sz w:val="22"/>
          <w:szCs w:val="22"/>
        </w:rPr>
        <w:t>W</w:t>
      </w:r>
      <w:r w:rsidRPr="009B4D0F">
        <w:rPr>
          <w:rFonts w:asciiTheme="minorHAnsi" w:hAnsiTheme="minorHAnsi" w:cstheme="minorHAnsi"/>
          <w:sz w:val="22"/>
          <w:szCs w:val="22"/>
        </w:rPr>
        <w:t xml:space="preserve">ykonawca lub </w:t>
      </w:r>
      <w:r w:rsidR="00A86AC3" w:rsidRPr="009B4D0F">
        <w:rPr>
          <w:rFonts w:asciiTheme="minorHAnsi" w:hAnsiTheme="minorHAnsi" w:cstheme="minorHAnsi"/>
          <w:sz w:val="22"/>
          <w:szCs w:val="22"/>
        </w:rPr>
        <w:t>W</w:t>
      </w:r>
      <w:r w:rsidRPr="009B4D0F">
        <w:rPr>
          <w:rFonts w:asciiTheme="minorHAnsi" w:hAnsiTheme="minorHAnsi" w:cstheme="minorHAnsi"/>
          <w:sz w:val="22"/>
          <w:szCs w:val="22"/>
        </w:rPr>
        <w:t xml:space="preserve">ykonawca wspólnie ubiegający się o udzielenie zamówienia; </w:t>
      </w:r>
    </w:p>
    <w:p w14:paraId="017424BA" w14:textId="77777777" w:rsidR="00B857CE" w:rsidRPr="009B4D0F" w:rsidRDefault="00B857CE" w:rsidP="00051D9E">
      <w:pPr>
        <w:pStyle w:val="Akapitzlist"/>
        <w:numPr>
          <w:ilvl w:val="0"/>
          <w:numId w:val="47"/>
        </w:numPr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284141">
        <w:rPr>
          <w:rFonts w:asciiTheme="minorHAnsi" w:hAnsiTheme="minorHAnsi" w:cstheme="minorHAnsi"/>
          <w:sz w:val="22"/>
          <w:szCs w:val="22"/>
          <w:u w:val="single"/>
        </w:rPr>
        <w:t>pełnomocnictwa</w:t>
      </w:r>
      <w:r w:rsidRPr="009B4D0F">
        <w:rPr>
          <w:rFonts w:asciiTheme="minorHAnsi" w:hAnsiTheme="minorHAnsi" w:cstheme="minorHAnsi"/>
          <w:sz w:val="22"/>
          <w:szCs w:val="22"/>
        </w:rPr>
        <w:t xml:space="preserve"> – mocodawca.</w:t>
      </w:r>
    </w:p>
    <w:p w14:paraId="5FB19E81" w14:textId="77777777" w:rsidR="00361C45" w:rsidRPr="0054644E" w:rsidRDefault="00A5301C" w:rsidP="0098067E">
      <w:pPr>
        <w:pStyle w:val="Akapitzlist"/>
        <w:numPr>
          <w:ilvl w:val="1"/>
          <w:numId w:val="60"/>
        </w:numPr>
        <w:tabs>
          <w:tab w:val="left" w:pos="851"/>
        </w:tabs>
        <w:spacing w:after="60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25CF8">
        <w:rPr>
          <w:rFonts w:asciiTheme="minorHAnsi" w:hAnsiTheme="minorHAnsi" w:cstheme="minorHAnsi"/>
          <w:b/>
          <w:sz w:val="22"/>
          <w:szCs w:val="22"/>
        </w:rPr>
        <w:lastRenderedPageBreak/>
        <w:t>Poświadczenia zgodności</w:t>
      </w:r>
      <w:r w:rsidRPr="0054644E">
        <w:rPr>
          <w:rFonts w:asciiTheme="minorHAnsi" w:hAnsiTheme="minorHAnsi" w:cstheme="minorHAnsi"/>
          <w:sz w:val="22"/>
          <w:szCs w:val="22"/>
        </w:rPr>
        <w:t xml:space="preserve"> cyfrowego odwzorowania z dokumentem w postaci papierowej, o którym mowa w ust. 1</w:t>
      </w:r>
      <w:r w:rsidR="009139D4">
        <w:rPr>
          <w:rFonts w:asciiTheme="minorHAnsi" w:hAnsiTheme="minorHAnsi" w:cstheme="minorHAnsi"/>
          <w:sz w:val="22"/>
          <w:szCs w:val="22"/>
        </w:rPr>
        <w:t>0</w:t>
      </w:r>
      <w:r w:rsidR="00A86AC3" w:rsidRPr="0054644E">
        <w:rPr>
          <w:rFonts w:asciiTheme="minorHAnsi" w:hAnsiTheme="minorHAnsi" w:cstheme="minorHAnsi"/>
          <w:sz w:val="22"/>
          <w:szCs w:val="22"/>
        </w:rPr>
        <w:t>.1.</w:t>
      </w:r>
      <w:r w:rsidRPr="0054644E">
        <w:rPr>
          <w:rFonts w:asciiTheme="minorHAnsi" w:hAnsiTheme="minorHAnsi" w:cstheme="minorHAnsi"/>
          <w:sz w:val="22"/>
          <w:szCs w:val="22"/>
        </w:rPr>
        <w:t xml:space="preserve"> niniejszego rozdziału SWZ,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 xml:space="preserve">może dokonać również </w:t>
      </w:r>
      <w:r w:rsidRPr="00325CF8">
        <w:rPr>
          <w:rFonts w:asciiTheme="minorHAnsi" w:hAnsiTheme="minorHAnsi" w:cstheme="minorHAnsi"/>
          <w:b/>
          <w:sz w:val="22"/>
          <w:szCs w:val="22"/>
          <w:u w:val="single"/>
        </w:rPr>
        <w:t>notariusz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3C1A97C7" w14:textId="57AC59BE" w:rsidR="00A5301C" w:rsidRPr="0054644E" w:rsidRDefault="00A5301C" w:rsidP="0098067E">
      <w:pPr>
        <w:pStyle w:val="Akapitzlist"/>
        <w:numPr>
          <w:ilvl w:val="0"/>
          <w:numId w:val="60"/>
        </w:numPr>
        <w:spacing w:before="12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W przypadku przekazywania w postępowaniu dokumentu elektronicznego </w:t>
      </w:r>
      <w:r w:rsidRPr="000B1812">
        <w:rPr>
          <w:rFonts w:asciiTheme="minorHAnsi" w:hAnsiTheme="minorHAnsi" w:cstheme="minorHAnsi"/>
          <w:b/>
          <w:sz w:val="22"/>
          <w:szCs w:val="22"/>
        </w:rPr>
        <w:t>w</w:t>
      </w:r>
      <w:r w:rsidR="009139D4" w:rsidRPr="000B18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B1812">
        <w:rPr>
          <w:rFonts w:asciiTheme="minorHAnsi" w:hAnsiTheme="minorHAnsi" w:cstheme="minorHAnsi"/>
          <w:b/>
          <w:sz w:val="22"/>
          <w:szCs w:val="22"/>
        </w:rPr>
        <w:t>formacie poddającym dane kompresji</w:t>
      </w:r>
      <w:r w:rsidRPr="0054644E">
        <w:rPr>
          <w:rFonts w:asciiTheme="minorHAnsi" w:hAnsiTheme="minorHAnsi" w:cstheme="minorHAnsi"/>
          <w:sz w:val="22"/>
          <w:szCs w:val="22"/>
        </w:rPr>
        <w:t xml:space="preserve">, opatrzenie pliku zawierającego skompresowane dokumenty kwalifikowanym podpisem elektronicznym, podpisem zaufanym lub podpisem osobistym,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 xml:space="preserve">jest </w:t>
      </w:r>
      <w:r w:rsidRPr="000B1812">
        <w:rPr>
          <w:rFonts w:asciiTheme="minorHAnsi" w:hAnsiTheme="minorHAnsi" w:cstheme="minorHAnsi"/>
          <w:sz w:val="22"/>
          <w:szCs w:val="22"/>
          <w:u w:val="single"/>
        </w:rPr>
        <w:t>równoznaczne z</w:t>
      </w:r>
      <w:r w:rsidR="000B181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B1812">
        <w:rPr>
          <w:rFonts w:asciiTheme="minorHAnsi" w:hAnsiTheme="minorHAnsi" w:cstheme="minorHAnsi"/>
          <w:sz w:val="22"/>
          <w:szCs w:val="22"/>
          <w:u w:val="single"/>
        </w:rPr>
        <w:t xml:space="preserve">opatrzeniem </w:t>
      </w:r>
      <w:r w:rsidRPr="000B1812">
        <w:rPr>
          <w:rFonts w:asciiTheme="minorHAnsi" w:hAnsiTheme="minorHAnsi" w:cstheme="minorHAnsi"/>
          <w:b/>
          <w:sz w:val="22"/>
          <w:szCs w:val="22"/>
          <w:u w:val="single"/>
        </w:rPr>
        <w:t>wszystkich</w:t>
      </w:r>
      <w:r w:rsidRPr="000B1812">
        <w:rPr>
          <w:rFonts w:asciiTheme="minorHAnsi" w:hAnsiTheme="minorHAnsi" w:cstheme="minorHAnsi"/>
          <w:sz w:val="22"/>
          <w:szCs w:val="22"/>
          <w:u w:val="single"/>
        </w:rPr>
        <w:t xml:space="preserve"> dokumentów zawartych w tym pliku</w:t>
      </w:r>
      <w:r w:rsidRPr="0054644E">
        <w:rPr>
          <w:rFonts w:asciiTheme="minorHAnsi" w:hAnsiTheme="minorHAnsi" w:cstheme="minorHAnsi"/>
          <w:sz w:val="22"/>
          <w:szCs w:val="22"/>
        </w:rPr>
        <w:t xml:space="preserve"> odpowiednio kwalifikowanym podpisem elektronicznym, podpisem zaufanym lub podpisem osobistym.</w:t>
      </w:r>
    </w:p>
    <w:p w14:paraId="633D7539" w14:textId="77777777" w:rsidR="00A5301C" w:rsidRPr="0054644E" w:rsidRDefault="002132E9" w:rsidP="0098067E">
      <w:pPr>
        <w:pStyle w:val="Akapitzlist"/>
        <w:numPr>
          <w:ilvl w:val="0"/>
          <w:numId w:val="6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Dokumenty elektroniczne w postępowaniu spełniają łącznie następujące wymagania:</w:t>
      </w:r>
    </w:p>
    <w:p w14:paraId="47C6F3EF" w14:textId="6C6AE799" w:rsidR="002132E9" w:rsidRPr="009B4D0F" w:rsidRDefault="002132E9" w:rsidP="00051D9E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9B4D0F">
        <w:rPr>
          <w:rFonts w:asciiTheme="minorHAnsi" w:hAnsiTheme="minorHAnsi" w:cstheme="minorHAnsi"/>
          <w:sz w:val="22"/>
          <w:szCs w:val="22"/>
        </w:rPr>
        <w:t>są utrwalone w sposób umożliwiający ich wielokrotne odczytanie, zapisanie i powielenie, a</w:t>
      </w:r>
      <w:r w:rsidR="000B1812">
        <w:rPr>
          <w:rFonts w:asciiTheme="minorHAnsi" w:hAnsiTheme="minorHAnsi" w:cstheme="minorHAnsi"/>
          <w:sz w:val="22"/>
          <w:szCs w:val="22"/>
        </w:rPr>
        <w:t> </w:t>
      </w:r>
      <w:r w:rsidRPr="009B4D0F">
        <w:rPr>
          <w:rFonts w:asciiTheme="minorHAnsi" w:hAnsiTheme="minorHAnsi" w:cstheme="minorHAnsi"/>
          <w:sz w:val="22"/>
          <w:szCs w:val="22"/>
        </w:rPr>
        <w:t xml:space="preserve">także przekazanie przy użyciu środków komunikacji elektronicznej lub na informatycznym nośniku danych; </w:t>
      </w:r>
    </w:p>
    <w:p w14:paraId="3688E4B4" w14:textId="77777777" w:rsidR="002132E9" w:rsidRPr="009B4D0F" w:rsidRDefault="002132E9" w:rsidP="00051D9E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9B4D0F">
        <w:rPr>
          <w:rFonts w:asciiTheme="minorHAnsi" w:hAnsiTheme="minorHAnsi" w:cstheme="minorHAnsi"/>
          <w:sz w:val="22"/>
          <w:szCs w:val="22"/>
        </w:rPr>
        <w:t xml:space="preserve">umożliwiają prezentację treści w postaci elektronicznej, w szczególności przez wyświetlenie tej treści na monitorze ekranowym; </w:t>
      </w:r>
    </w:p>
    <w:p w14:paraId="3CBA8ECE" w14:textId="77777777" w:rsidR="002132E9" w:rsidRPr="009B4D0F" w:rsidRDefault="002132E9" w:rsidP="00051D9E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9B4D0F">
        <w:rPr>
          <w:rFonts w:asciiTheme="minorHAnsi" w:hAnsiTheme="minorHAnsi" w:cstheme="minorHAnsi"/>
          <w:sz w:val="22"/>
          <w:szCs w:val="22"/>
        </w:rPr>
        <w:t xml:space="preserve">umożliwiają prezentację treści w postaci papierowej, w szczególności za pomocą wydruku; </w:t>
      </w:r>
    </w:p>
    <w:p w14:paraId="503290D7" w14:textId="2C09D341" w:rsidR="00D05070" w:rsidRPr="0019019E" w:rsidRDefault="002132E9" w:rsidP="0019019E">
      <w:pPr>
        <w:pStyle w:val="Akapitzlist"/>
        <w:numPr>
          <w:ilvl w:val="0"/>
          <w:numId w:val="48"/>
        </w:numPr>
        <w:spacing w:after="120"/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9B4D0F">
        <w:rPr>
          <w:rFonts w:asciiTheme="minorHAnsi" w:hAnsiTheme="minorHAnsi" w:cstheme="minorHAnsi"/>
          <w:sz w:val="22"/>
          <w:szCs w:val="22"/>
        </w:rPr>
        <w:t>zawierają dane w układzie niepozostawiającym wątpliwości co do treści i kontekstu zapisanych informacji.</w:t>
      </w:r>
    </w:p>
    <w:p w14:paraId="3EEB75A7" w14:textId="77777777" w:rsidR="006E67D3" w:rsidRPr="0054644E" w:rsidRDefault="0050318A" w:rsidP="00DD5AA9">
      <w:pPr>
        <w:pStyle w:val="Tekstpodstawowy"/>
        <w:numPr>
          <w:ilvl w:val="0"/>
          <w:numId w:val="42"/>
        </w:numPr>
        <w:spacing w:after="120"/>
        <w:ind w:left="425" w:hanging="425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 xml:space="preserve">Opis sposobu udzielania wyjaśnień dotyczących </w:t>
      </w:r>
      <w:r w:rsidR="00C27E25">
        <w:rPr>
          <w:rFonts w:asciiTheme="minorHAnsi" w:hAnsiTheme="minorHAnsi" w:cstheme="minorHAnsi"/>
          <w:b/>
          <w:sz w:val="22"/>
          <w:szCs w:val="22"/>
        </w:rPr>
        <w:t>S</w:t>
      </w:r>
      <w:r w:rsidRPr="0054644E">
        <w:rPr>
          <w:rFonts w:asciiTheme="minorHAnsi" w:hAnsiTheme="minorHAnsi" w:cstheme="minorHAnsi"/>
          <w:b/>
          <w:sz w:val="22"/>
          <w:szCs w:val="22"/>
        </w:rPr>
        <w:t xml:space="preserve">pecyfikacji </w:t>
      </w:r>
      <w:r w:rsidR="00C27E25">
        <w:rPr>
          <w:rFonts w:asciiTheme="minorHAnsi" w:hAnsiTheme="minorHAnsi" w:cstheme="minorHAnsi"/>
          <w:b/>
          <w:sz w:val="22"/>
          <w:szCs w:val="22"/>
        </w:rPr>
        <w:t>W</w:t>
      </w:r>
      <w:r w:rsidRPr="0054644E">
        <w:rPr>
          <w:rFonts w:asciiTheme="minorHAnsi" w:hAnsiTheme="minorHAnsi" w:cstheme="minorHAnsi"/>
          <w:b/>
          <w:sz w:val="22"/>
          <w:szCs w:val="22"/>
        </w:rPr>
        <w:t xml:space="preserve">arunków </w:t>
      </w:r>
      <w:r w:rsidR="00C27E25">
        <w:rPr>
          <w:rFonts w:asciiTheme="minorHAnsi" w:hAnsiTheme="minorHAnsi" w:cstheme="minorHAnsi"/>
          <w:b/>
          <w:sz w:val="22"/>
          <w:szCs w:val="22"/>
        </w:rPr>
        <w:t>Z</w:t>
      </w:r>
      <w:r w:rsidRPr="0054644E">
        <w:rPr>
          <w:rFonts w:asciiTheme="minorHAnsi" w:hAnsiTheme="minorHAnsi" w:cstheme="minorHAnsi"/>
          <w:b/>
          <w:sz w:val="22"/>
          <w:szCs w:val="22"/>
        </w:rPr>
        <w:t>amówienia</w:t>
      </w:r>
    </w:p>
    <w:p w14:paraId="6A0D5092" w14:textId="77777777" w:rsidR="006E67D3" w:rsidRPr="0054644E" w:rsidRDefault="000F1435" w:rsidP="00051D9E">
      <w:pPr>
        <w:pStyle w:val="Tekstpodstawowy"/>
        <w:numPr>
          <w:ilvl w:val="0"/>
          <w:numId w:val="3"/>
        </w:numPr>
        <w:tabs>
          <w:tab w:val="clear" w:pos="567"/>
        </w:tabs>
        <w:spacing w:after="60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Treść S</w:t>
      </w:r>
      <w:r w:rsidR="006E67D3" w:rsidRPr="0054644E">
        <w:rPr>
          <w:rFonts w:asciiTheme="minorHAnsi" w:hAnsiTheme="minorHAnsi" w:cstheme="minorHAnsi"/>
          <w:sz w:val="22"/>
          <w:szCs w:val="22"/>
        </w:rPr>
        <w:t xml:space="preserve">WZ wraz z załącznikami zamieszczona jest na </w:t>
      </w:r>
      <w:proofErr w:type="spellStart"/>
      <w:r w:rsidR="002602F5" w:rsidRPr="009139D4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9720A4" w:rsidRPr="009139D4">
        <w:rPr>
          <w:rFonts w:asciiTheme="minorHAnsi" w:hAnsiTheme="minorHAnsi" w:cstheme="minorHAnsi"/>
          <w:b/>
          <w:bCs/>
          <w:sz w:val="22"/>
          <w:szCs w:val="22"/>
        </w:rPr>
        <w:t>iniPortalu</w:t>
      </w:r>
      <w:proofErr w:type="spellEnd"/>
      <w:r w:rsidR="006E67D3" w:rsidRPr="009139D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BD8E721" w14:textId="77777777" w:rsidR="006E67D3" w:rsidRPr="0054644E" w:rsidRDefault="006E67D3" w:rsidP="00051D9E">
      <w:pPr>
        <w:pStyle w:val="Tekstpodstawowy"/>
        <w:numPr>
          <w:ilvl w:val="0"/>
          <w:numId w:val="3"/>
        </w:numPr>
        <w:tabs>
          <w:tab w:val="clear" w:pos="567"/>
        </w:tabs>
        <w:spacing w:after="60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Wykonawca może zwrócić się do Zamaw</w:t>
      </w:r>
      <w:r w:rsidR="000F1435" w:rsidRPr="0054644E">
        <w:rPr>
          <w:rFonts w:asciiTheme="minorHAnsi" w:hAnsiTheme="minorHAnsi" w:cstheme="minorHAnsi"/>
          <w:sz w:val="22"/>
          <w:szCs w:val="22"/>
        </w:rPr>
        <w:t>iającego z wnioskiem o wyjaśnienie treści S</w:t>
      </w:r>
      <w:r w:rsidRPr="0054644E">
        <w:rPr>
          <w:rFonts w:asciiTheme="minorHAnsi" w:hAnsiTheme="minorHAnsi" w:cstheme="minorHAnsi"/>
          <w:sz w:val="22"/>
          <w:szCs w:val="22"/>
        </w:rPr>
        <w:t>WZ.</w:t>
      </w:r>
    </w:p>
    <w:p w14:paraId="6B279AA7" w14:textId="77777777" w:rsidR="006E67D3" w:rsidRPr="009139D4" w:rsidRDefault="006E67D3" w:rsidP="00051D9E">
      <w:pPr>
        <w:pStyle w:val="Tekstpodstawowy"/>
        <w:numPr>
          <w:ilvl w:val="0"/>
          <w:numId w:val="3"/>
        </w:numPr>
        <w:tabs>
          <w:tab w:val="clear" w:pos="567"/>
        </w:tabs>
        <w:spacing w:after="60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Zamawiający niezwłocznie udzieli wyjaśnień, jednakże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 xml:space="preserve">nie później niż na </w:t>
      </w:r>
      <w:r w:rsidRPr="00325CF8">
        <w:rPr>
          <w:rFonts w:asciiTheme="minorHAnsi" w:hAnsiTheme="minorHAnsi" w:cstheme="minorHAnsi"/>
          <w:b/>
          <w:sz w:val="22"/>
          <w:szCs w:val="22"/>
          <w:u w:val="single"/>
        </w:rPr>
        <w:t>2 dni</w:t>
      </w:r>
      <w:r w:rsidRPr="0054644E">
        <w:rPr>
          <w:rFonts w:asciiTheme="minorHAnsi" w:hAnsiTheme="minorHAnsi" w:cstheme="minorHAnsi"/>
          <w:sz w:val="22"/>
          <w:szCs w:val="22"/>
        </w:rPr>
        <w:t xml:space="preserve"> przed upływem terminu składania ofert</w:t>
      </w:r>
      <w:r w:rsidR="000F1435" w:rsidRPr="0054644E">
        <w:rPr>
          <w:rFonts w:asciiTheme="minorHAnsi" w:hAnsiTheme="minorHAnsi" w:cstheme="minorHAnsi"/>
          <w:sz w:val="22"/>
          <w:szCs w:val="22"/>
        </w:rPr>
        <w:t>, o ile wniosek o</w:t>
      </w:r>
      <w:r w:rsidR="00D81793">
        <w:rPr>
          <w:rFonts w:asciiTheme="minorHAnsi" w:hAnsiTheme="minorHAnsi" w:cstheme="minorHAnsi"/>
          <w:sz w:val="22"/>
          <w:szCs w:val="22"/>
        </w:rPr>
        <w:t xml:space="preserve"> </w:t>
      </w:r>
      <w:r w:rsidR="000F1435" w:rsidRPr="0054644E">
        <w:rPr>
          <w:rFonts w:asciiTheme="minorHAnsi" w:hAnsiTheme="minorHAnsi" w:cstheme="minorHAnsi"/>
          <w:sz w:val="22"/>
          <w:szCs w:val="22"/>
        </w:rPr>
        <w:t xml:space="preserve">wyjaśnienie </w:t>
      </w:r>
      <w:r w:rsidR="00325CF8" w:rsidRPr="0099209A">
        <w:rPr>
          <w:rFonts w:asciiTheme="minorHAnsi" w:hAnsiTheme="minorHAnsi" w:cstheme="minorHAnsi"/>
          <w:sz w:val="22"/>
          <w:szCs w:val="22"/>
        </w:rPr>
        <w:t xml:space="preserve">treści </w:t>
      </w:r>
      <w:r w:rsidR="000F1435" w:rsidRPr="0099209A">
        <w:rPr>
          <w:rFonts w:asciiTheme="minorHAnsi" w:hAnsiTheme="minorHAnsi" w:cstheme="minorHAnsi"/>
          <w:sz w:val="22"/>
          <w:szCs w:val="22"/>
        </w:rPr>
        <w:t>S</w:t>
      </w:r>
      <w:r w:rsidRPr="0099209A">
        <w:rPr>
          <w:rFonts w:asciiTheme="minorHAnsi" w:hAnsiTheme="minorHAnsi" w:cstheme="minorHAnsi"/>
          <w:sz w:val="22"/>
          <w:szCs w:val="22"/>
        </w:rPr>
        <w:t xml:space="preserve">WZ </w:t>
      </w:r>
      <w:r w:rsidRPr="0054644E">
        <w:rPr>
          <w:rFonts w:asciiTheme="minorHAnsi" w:hAnsiTheme="minorHAnsi" w:cstheme="minorHAnsi"/>
          <w:sz w:val="22"/>
          <w:szCs w:val="22"/>
        </w:rPr>
        <w:t xml:space="preserve">wpłynie do Zamawiającego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>nie</w:t>
      </w:r>
      <w:r w:rsidR="00D81793" w:rsidRPr="00325CF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 xml:space="preserve">później niż </w:t>
      </w:r>
      <w:r w:rsidR="000F1435" w:rsidRPr="00325CF8">
        <w:rPr>
          <w:rFonts w:asciiTheme="minorHAnsi" w:hAnsiTheme="minorHAnsi" w:cstheme="minorHAnsi"/>
          <w:sz w:val="22"/>
          <w:szCs w:val="22"/>
          <w:u w:val="single"/>
        </w:rPr>
        <w:t xml:space="preserve">na </w:t>
      </w:r>
      <w:r w:rsidR="000F1435" w:rsidRPr="00325CF8">
        <w:rPr>
          <w:rFonts w:asciiTheme="minorHAnsi" w:hAnsiTheme="minorHAnsi" w:cstheme="minorHAnsi"/>
          <w:b/>
          <w:sz w:val="22"/>
          <w:szCs w:val="22"/>
          <w:u w:val="single"/>
        </w:rPr>
        <w:t>4 dni</w:t>
      </w:r>
      <w:r w:rsidR="000F1435" w:rsidRPr="0054644E">
        <w:rPr>
          <w:rFonts w:asciiTheme="minorHAnsi" w:hAnsiTheme="minorHAnsi" w:cstheme="minorHAnsi"/>
          <w:sz w:val="22"/>
          <w:szCs w:val="22"/>
        </w:rPr>
        <w:t xml:space="preserve"> przed</w:t>
      </w:r>
      <w:r w:rsidRPr="0054644E">
        <w:rPr>
          <w:rFonts w:asciiTheme="minorHAnsi" w:hAnsiTheme="minorHAnsi" w:cstheme="minorHAnsi"/>
          <w:sz w:val="22"/>
          <w:szCs w:val="22"/>
        </w:rPr>
        <w:t xml:space="preserve"> </w:t>
      </w:r>
      <w:r w:rsidR="000F1435" w:rsidRPr="0054644E">
        <w:rPr>
          <w:rFonts w:asciiTheme="minorHAnsi" w:hAnsiTheme="minorHAnsi" w:cstheme="minorHAnsi"/>
          <w:sz w:val="22"/>
          <w:szCs w:val="22"/>
        </w:rPr>
        <w:t>upływem</w:t>
      </w:r>
      <w:r w:rsidRPr="0054644E">
        <w:rPr>
          <w:rFonts w:asciiTheme="minorHAnsi" w:hAnsiTheme="minorHAnsi" w:cstheme="minorHAnsi"/>
          <w:sz w:val="22"/>
          <w:szCs w:val="22"/>
        </w:rPr>
        <w:t xml:space="preserve"> </w:t>
      </w:r>
      <w:r w:rsidRPr="009139D4">
        <w:rPr>
          <w:rFonts w:asciiTheme="minorHAnsi" w:hAnsiTheme="minorHAnsi" w:cstheme="minorHAnsi"/>
          <w:sz w:val="22"/>
          <w:szCs w:val="22"/>
        </w:rPr>
        <w:t>terminu składania ofert.</w:t>
      </w:r>
      <w:r w:rsidR="00D518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64E550" w14:textId="77777777" w:rsidR="006E67D3" w:rsidRPr="009139D4" w:rsidRDefault="006E67D3" w:rsidP="00051D9E">
      <w:pPr>
        <w:pStyle w:val="Tekstpodstawowy"/>
        <w:numPr>
          <w:ilvl w:val="0"/>
          <w:numId w:val="3"/>
        </w:numPr>
        <w:tabs>
          <w:tab w:val="clear" w:pos="567"/>
        </w:tabs>
        <w:spacing w:after="60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9139D4">
        <w:rPr>
          <w:rFonts w:asciiTheme="minorHAnsi" w:hAnsiTheme="minorHAnsi" w:cstheme="minorHAnsi"/>
          <w:sz w:val="22"/>
          <w:szCs w:val="22"/>
        </w:rPr>
        <w:t>Wszelkie wy</w:t>
      </w:r>
      <w:r w:rsidR="00EA0A8C" w:rsidRPr="009139D4">
        <w:rPr>
          <w:rFonts w:asciiTheme="minorHAnsi" w:hAnsiTheme="minorHAnsi" w:cstheme="minorHAnsi"/>
          <w:sz w:val="22"/>
          <w:szCs w:val="22"/>
        </w:rPr>
        <w:t>jaśnienia, modyfikacje treści S</w:t>
      </w:r>
      <w:r w:rsidRPr="009139D4">
        <w:rPr>
          <w:rFonts w:asciiTheme="minorHAnsi" w:hAnsiTheme="minorHAnsi" w:cstheme="minorHAnsi"/>
          <w:sz w:val="22"/>
          <w:szCs w:val="22"/>
        </w:rPr>
        <w:t>WZ oraz inne informacje związane z niniejszym postępowaniem</w:t>
      </w:r>
      <w:r w:rsidR="005C5865" w:rsidRPr="009139D4">
        <w:rPr>
          <w:rFonts w:asciiTheme="minorHAnsi" w:hAnsiTheme="minorHAnsi" w:cstheme="minorHAnsi"/>
          <w:sz w:val="22"/>
          <w:szCs w:val="22"/>
        </w:rPr>
        <w:t xml:space="preserve"> </w:t>
      </w:r>
      <w:r w:rsidRPr="009139D4">
        <w:rPr>
          <w:rFonts w:asciiTheme="minorHAnsi" w:hAnsiTheme="minorHAnsi" w:cstheme="minorHAnsi"/>
          <w:sz w:val="22"/>
          <w:szCs w:val="22"/>
        </w:rPr>
        <w:t xml:space="preserve">Zamawiający będzie zamieszczał wyłącznie na </w:t>
      </w:r>
      <w:proofErr w:type="spellStart"/>
      <w:r w:rsidR="002602F5" w:rsidRPr="009139D4">
        <w:rPr>
          <w:rFonts w:asciiTheme="minorHAnsi" w:hAnsiTheme="minorHAnsi" w:cstheme="minorHAnsi"/>
          <w:sz w:val="22"/>
          <w:szCs w:val="22"/>
        </w:rPr>
        <w:t>m</w:t>
      </w:r>
      <w:r w:rsidR="009720A4" w:rsidRPr="009139D4">
        <w:rPr>
          <w:rFonts w:asciiTheme="minorHAnsi" w:hAnsiTheme="minorHAnsi" w:cstheme="minorHAnsi"/>
          <w:sz w:val="22"/>
          <w:szCs w:val="22"/>
        </w:rPr>
        <w:t>iniPortalu</w:t>
      </w:r>
      <w:proofErr w:type="spellEnd"/>
      <w:r w:rsidR="005C5865" w:rsidRPr="009139D4">
        <w:rPr>
          <w:rFonts w:asciiTheme="minorHAnsi" w:hAnsiTheme="minorHAnsi" w:cstheme="minorHAnsi"/>
          <w:sz w:val="22"/>
          <w:szCs w:val="22"/>
        </w:rPr>
        <w:t xml:space="preserve">, </w:t>
      </w:r>
      <w:r w:rsidRPr="009139D4">
        <w:rPr>
          <w:rFonts w:asciiTheme="minorHAnsi" w:hAnsiTheme="minorHAnsi" w:cstheme="minorHAnsi"/>
          <w:sz w:val="22"/>
          <w:szCs w:val="22"/>
        </w:rPr>
        <w:t>w</w:t>
      </w:r>
      <w:r w:rsidR="00D81793" w:rsidRPr="009139D4">
        <w:rPr>
          <w:rFonts w:asciiTheme="minorHAnsi" w:hAnsiTheme="minorHAnsi" w:cstheme="minorHAnsi"/>
          <w:sz w:val="22"/>
          <w:szCs w:val="22"/>
        </w:rPr>
        <w:t xml:space="preserve"> </w:t>
      </w:r>
      <w:r w:rsidRPr="009139D4">
        <w:rPr>
          <w:rFonts w:asciiTheme="minorHAnsi" w:hAnsiTheme="minorHAnsi" w:cstheme="minorHAnsi"/>
          <w:sz w:val="22"/>
          <w:szCs w:val="22"/>
        </w:rPr>
        <w:t>wierszu oznaczonym tytułem oraz znakiem sprawy niniejszego postępowania.</w:t>
      </w:r>
    </w:p>
    <w:p w14:paraId="5EBE1696" w14:textId="77777777" w:rsidR="006E67D3" w:rsidRPr="009139D4" w:rsidRDefault="006E67D3" w:rsidP="00051D9E">
      <w:pPr>
        <w:pStyle w:val="Tekstpodstawowy"/>
        <w:numPr>
          <w:ilvl w:val="0"/>
          <w:numId w:val="3"/>
        </w:numPr>
        <w:tabs>
          <w:tab w:val="clear" w:pos="567"/>
        </w:tabs>
        <w:spacing w:after="60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W uzasadnionych przypadkach Zamawiający może przed upływem terminu </w:t>
      </w:r>
      <w:r w:rsidR="00EA0A8C" w:rsidRPr="0054644E">
        <w:rPr>
          <w:rFonts w:asciiTheme="minorHAnsi" w:hAnsiTheme="minorHAnsi" w:cstheme="minorHAnsi"/>
          <w:sz w:val="22"/>
          <w:szCs w:val="22"/>
        </w:rPr>
        <w:t>składania ofert zmienić treść S</w:t>
      </w:r>
      <w:r w:rsidRPr="0054644E">
        <w:rPr>
          <w:rFonts w:asciiTheme="minorHAnsi" w:hAnsiTheme="minorHAnsi" w:cstheme="minorHAnsi"/>
          <w:sz w:val="22"/>
          <w:szCs w:val="22"/>
        </w:rPr>
        <w:t xml:space="preserve">WZ. Każda wprowadzona przez Zamawiającego </w:t>
      </w:r>
      <w:r w:rsidRPr="009139D4">
        <w:rPr>
          <w:rFonts w:asciiTheme="minorHAnsi" w:hAnsiTheme="minorHAnsi" w:cstheme="minorHAnsi"/>
          <w:sz w:val="22"/>
          <w:szCs w:val="22"/>
        </w:rPr>
        <w:t xml:space="preserve">zmiana staje </w:t>
      </w:r>
      <w:r w:rsidR="00EA0A8C" w:rsidRPr="009139D4">
        <w:rPr>
          <w:rFonts w:asciiTheme="minorHAnsi" w:hAnsiTheme="minorHAnsi" w:cstheme="minorHAnsi"/>
          <w:sz w:val="22"/>
          <w:szCs w:val="22"/>
        </w:rPr>
        <w:t>się w takim przypadku częścią SWZ. Dokonaną zmianę treści S</w:t>
      </w:r>
      <w:r w:rsidRPr="009139D4">
        <w:rPr>
          <w:rFonts w:asciiTheme="minorHAnsi" w:hAnsiTheme="minorHAnsi" w:cstheme="minorHAnsi"/>
          <w:sz w:val="22"/>
          <w:szCs w:val="22"/>
        </w:rPr>
        <w:t xml:space="preserve">WZ Zamawiający udostępnia na </w:t>
      </w:r>
      <w:proofErr w:type="spellStart"/>
      <w:r w:rsidR="002602F5" w:rsidRPr="009139D4">
        <w:rPr>
          <w:rFonts w:asciiTheme="minorHAnsi" w:hAnsiTheme="minorHAnsi" w:cstheme="minorHAnsi"/>
          <w:sz w:val="22"/>
          <w:szCs w:val="22"/>
        </w:rPr>
        <w:t>m</w:t>
      </w:r>
      <w:r w:rsidR="009720A4" w:rsidRPr="009139D4">
        <w:rPr>
          <w:rFonts w:asciiTheme="minorHAnsi" w:hAnsiTheme="minorHAnsi" w:cstheme="minorHAnsi"/>
          <w:sz w:val="22"/>
          <w:szCs w:val="22"/>
        </w:rPr>
        <w:t>iniPortalu</w:t>
      </w:r>
      <w:proofErr w:type="spellEnd"/>
      <w:r w:rsidRPr="009139D4">
        <w:rPr>
          <w:rFonts w:asciiTheme="minorHAnsi" w:hAnsiTheme="minorHAnsi" w:cstheme="minorHAnsi"/>
          <w:sz w:val="22"/>
          <w:szCs w:val="22"/>
        </w:rPr>
        <w:t>.</w:t>
      </w:r>
    </w:p>
    <w:p w14:paraId="3D75613E" w14:textId="77777777" w:rsidR="006E67D3" w:rsidRDefault="006E67D3" w:rsidP="00051D9E">
      <w:pPr>
        <w:pStyle w:val="Tekstpodstawowy"/>
        <w:numPr>
          <w:ilvl w:val="0"/>
          <w:numId w:val="3"/>
        </w:numPr>
        <w:tabs>
          <w:tab w:val="clear" w:pos="567"/>
          <w:tab w:val="num" w:pos="142"/>
        </w:tabs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Zamawiający oświadcza, iż nie zamierza zwoływać zebrania Wykonaw</w:t>
      </w:r>
      <w:r w:rsidR="00EA0A8C" w:rsidRPr="0054644E">
        <w:rPr>
          <w:rFonts w:asciiTheme="minorHAnsi" w:hAnsiTheme="minorHAnsi" w:cstheme="minorHAnsi"/>
          <w:sz w:val="22"/>
          <w:szCs w:val="22"/>
        </w:rPr>
        <w:t>ców w celu wyjaśnienia treści S</w:t>
      </w:r>
      <w:r w:rsidRPr="0054644E">
        <w:rPr>
          <w:rFonts w:asciiTheme="minorHAnsi" w:hAnsiTheme="minorHAnsi" w:cstheme="minorHAnsi"/>
          <w:sz w:val="22"/>
          <w:szCs w:val="22"/>
        </w:rPr>
        <w:t>WZ.</w:t>
      </w:r>
      <w:r w:rsidR="0015486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E242DC" w14:textId="77777777" w:rsidR="006E67D3" w:rsidRDefault="0050318A" w:rsidP="00DD5AA9">
      <w:pPr>
        <w:pStyle w:val="Akapitzlist"/>
        <w:numPr>
          <w:ilvl w:val="0"/>
          <w:numId w:val="42"/>
        </w:numPr>
        <w:spacing w:before="6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318A">
        <w:rPr>
          <w:rFonts w:asciiTheme="minorHAnsi" w:hAnsiTheme="minorHAnsi" w:cstheme="minorHAnsi"/>
          <w:b/>
          <w:sz w:val="22"/>
          <w:szCs w:val="22"/>
        </w:rPr>
        <w:t xml:space="preserve">Osoby ze strony </w:t>
      </w:r>
      <w:r w:rsidR="000417F8">
        <w:rPr>
          <w:rFonts w:asciiTheme="minorHAnsi" w:hAnsiTheme="minorHAnsi" w:cstheme="minorHAnsi"/>
          <w:b/>
          <w:sz w:val="22"/>
          <w:szCs w:val="22"/>
        </w:rPr>
        <w:t>Z</w:t>
      </w:r>
      <w:r w:rsidRPr="0050318A">
        <w:rPr>
          <w:rFonts w:asciiTheme="minorHAnsi" w:hAnsiTheme="minorHAnsi" w:cstheme="minorHAnsi"/>
          <w:b/>
          <w:sz w:val="22"/>
          <w:szCs w:val="22"/>
        </w:rPr>
        <w:t>amawiającego uprawnione do komunikowania się z</w:t>
      </w:r>
      <w:r w:rsidR="00D81793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Pr="0050318A">
        <w:rPr>
          <w:rFonts w:asciiTheme="minorHAnsi" w:hAnsiTheme="minorHAnsi" w:cstheme="minorHAnsi"/>
          <w:b/>
          <w:sz w:val="22"/>
          <w:szCs w:val="22"/>
        </w:rPr>
        <w:t>ykonawcami</w:t>
      </w:r>
    </w:p>
    <w:p w14:paraId="15642387" w14:textId="25D3DAA3" w:rsidR="00C477D3" w:rsidRPr="00503546" w:rsidRDefault="00801D4B" w:rsidP="00503546">
      <w:pPr>
        <w:widowControl w:val="0"/>
        <w:tabs>
          <w:tab w:val="left" w:pos="284"/>
        </w:tabs>
        <w:suppressAutoHyphens/>
        <w:spacing w:after="120"/>
        <w:jc w:val="both"/>
        <w:rPr>
          <w:rFonts w:ascii="Calibri" w:hAnsi="Calibri" w:cs="Calibri"/>
          <w:b/>
          <w:kern w:val="1"/>
          <w:sz w:val="22"/>
          <w:szCs w:val="22"/>
          <w:lang w:eastAsia="zh-CN"/>
        </w:rPr>
      </w:pPr>
      <w:r w:rsidRPr="00801D4B">
        <w:rPr>
          <w:rFonts w:ascii="Calibri" w:hAnsi="Calibri" w:cs="Calibri"/>
          <w:kern w:val="24"/>
          <w:sz w:val="22"/>
          <w:szCs w:val="22"/>
          <w:lang w:eastAsia="zh-CN"/>
        </w:rPr>
        <w:t xml:space="preserve">Osobą uprawnioną do porozumiewania się z Wykonawcami w sprawach proceduralnych jest </w:t>
      </w:r>
      <w:r w:rsidR="002D45B0">
        <w:rPr>
          <w:rFonts w:ascii="Calibri" w:hAnsi="Calibri" w:cs="Calibri"/>
          <w:b/>
          <w:kern w:val="24"/>
          <w:sz w:val="22"/>
          <w:szCs w:val="22"/>
          <w:lang w:eastAsia="zh-CN"/>
        </w:rPr>
        <w:t>Klaudia Szlachcic</w:t>
      </w:r>
      <w:r w:rsidRPr="00801D4B">
        <w:rPr>
          <w:rFonts w:ascii="Calibri" w:hAnsi="Calibri" w:cs="Calibri"/>
          <w:kern w:val="24"/>
          <w:sz w:val="22"/>
          <w:szCs w:val="22"/>
          <w:lang w:eastAsia="zh-CN"/>
        </w:rPr>
        <w:t xml:space="preserve"> - pracownik </w:t>
      </w:r>
      <w:r w:rsidR="002D45B0">
        <w:rPr>
          <w:rFonts w:ascii="Calibri" w:hAnsi="Calibri" w:cs="Calibri"/>
          <w:kern w:val="24"/>
          <w:sz w:val="22"/>
          <w:szCs w:val="22"/>
          <w:lang w:eastAsia="zh-CN"/>
        </w:rPr>
        <w:t>Agencji Rozwoju Małopolski Zachodniej S.A.</w:t>
      </w:r>
      <w:r w:rsidRPr="00801D4B">
        <w:rPr>
          <w:rFonts w:ascii="Calibri" w:hAnsi="Calibri" w:cs="Calibri"/>
          <w:kern w:val="24"/>
          <w:sz w:val="22"/>
          <w:szCs w:val="22"/>
          <w:lang w:eastAsia="zh-CN"/>
        </w:rPr>
        <w:t>, e-mail:</w:t>
      </w:r>
      <w:r w:rsidR="00D05070">
        <w:rPr>
          <w:rFonts w:ascii="Calibri" w:hAnsi="Calibri" w:cs="Calibri"/>
          <w:kern w:val="24"/>
          <w:sz w:val="22"/>
          <w:szCs w:val="22"/>
          <w:lang w:eastAsia="zh-CN"/>
        </w:rPr>
        <w:t xml:space="preserve"> </w:t>
      </w:r>
      <w:hyperlink r:id="rId15" w:history="1">
        <w:r w:rsidR="002D45B0" w:rsidRPr="00662A13">
          <w:rPr>
            <w:rStyle w:val="Hipercze"/>
            <w:rFonts w:ascii="Calibri" w:hAnsi="Calibri" w:cs="Calibri"/>
            <w:kern w:val="24"/>
            <w:sz w:val="22"/>
            <w:szCs w:val="22"/>
            <w:lang w:eastAsia="zh-CN"/>
          </w:rPr>
          <w:t>k.szlachcic@armz.pl</w:t>
        </w:r>
      </w:hyperlink>
      <w:r w:rsidRPr="00801D4B">
        <w:rPr>
          <w:rFonts w:ascii="Calibri" w:hAnsi="Calibri" w:cs="Calibri"/>
          <w:kern w:val="24"/>
          <w:sz w:val="22"/>
          <w:szCs w:val="22"/>
          <w:lang w:eastAsia="zh-CN"/>
        </w:rPr>
        <w:t>.</w:t>
      </w:r>
    </w:p>
    <w:p w14:paraId="3DB39C14" w14:textId="77777777" w:rsidR="001B37C3" w:rsidRPr="00094F3C" w:rsidRDefault="0050318A" w:rsidP="00DD5AA9">
      <w:pPr>
        <w:pStyle w:val="Tekstpodstawowy"/>
        <w:numPr>
          <w:ilvl w:val="0"/>
          <w:numId w:val="42"/>
        </w:numPr>
        <w:spacing w:after="120"/>
        <w:ind w:left="425" w:hanging="425"/>
        <w:rPr>
          <w:rFonts w:ascii="Calibri" w:hAnsi="Calibri" w:cs="Calibri"/>
          <w:b/>
          <w:sz w:val="22"/>
          <w:szCs w:val="22"/>
        </w:rPr>
      </w:pPr>
      <w:r w:rsidRPr="00094F3C">
        <w:rPr>
          <w:rFonts w:ascii="Calibri" w:hAnsi="Calibri" w:cs="Calibri"/>
          <w:b/>
          <w:sz w:val="22"/>
          <w:szCs w:val="22"/>
        </w:rPr>
        <w:t>Opis sposobu przygotowania oferty</w:t>
      </w:r>
    </w:p>
    <w:p w14:paraId="2E778149" w14:textId="77777777" w:rsidR="001B37C3" w:rsidRPr="00094F3C" w:rsidRDefault="001B37C3" w:rsidP="00051D9E">
      <w:pPr>
        <w:pStyle w:val="Tekstpodstawowy2"/>
        <w:numPr>
          <w:ilvl w:val="0"/>
          <w:numId w:val="35"/>
        </w:numPr>
        <w:tabs>
          <w:tab w:val="clear" w:pos="567"/>
          <w:tab w:val="num" w:pos="284"/>
        </w:tabs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94F3C">
        <w:rPr>
          <w:rFonts w:ascii="Calibri" w:hAnsi="Calibri" w:cs="Calibri"/>
          <w:sz w:val="22"/>
          <w:szCs w:val="22"/>
        </w:rPr>
        <w:t xml:space="preserve">Ofertę należy sporządzić na formularzu oferty lub według takiego samego schematu, stanowiącego </w:t>
      </w:r>
      <w:r w:rsidRPr="00F76048">
        <w:rPr>
          <w:rFonts w:ascii="Calibri" w:hAnsi="Calibri" w:cs="Calibri"/>
          <w:b/>
          <w:sz w:val="22"/>
          <w:szCs w:val="22"/>
        </w:rPr>
        <w:t xml:space="preserve">załącznik nr </w:t>
      </w:r>
      <w:r w:rsidR="00AD2DB6" w:rsidRPr="00F76048">
        <w:rPr>
          <w:rFonts w:ascii="Calibri" w:hAnsi="Calibri" w:cs="Calibri"/>
          <w:b/>
          <w:sz w:val="22"/>
          <w:szCs w:val="22"/>
        </w:rPr>
        <w:t>2</w:t>
      </w:r>
      <w:r w:rsidRPr="00F76048">
        <w:rPr>
          <w:rFonts w:ascii="Calibri" w:hAnsi="Calibri" w:cs="Calibri"/>
          <w:b/>
          <w:sz w:val="22"/>
          <w:szCs w:val="22"/>
        </w:rPr>
        <w:t xml:space="preserve"> </w:t>
      </w:r>
      <w:r w:rsidRPr="00F76048">
        <w:rPr>
          <w:rFonts w:ascii="Calibri" w:hAnsi="Calibri" w:cs="Calibri"/>
          <w:sz w:val="22"/>
          <w:szCs w:val="22"/>
        </w:rPr>
        <w:t>do SWZ.</w:t>
      </w:r>
      <w:r w:rsidRPr="00094F3C">
        <w:rPr>
          <w:rFonts w:ascii="Calibri" w:hAnsi="Calibri" w:cs="Calibri"/>
          <w:sz w:val="22"/>
          <w:szCs w:val="22"/>
        </w:rPr>
        <w:t xml:space="preserve"> Ofertę należy złożyć pod rygorem nieważności </w:t>
      </w:r>
      <w:r w:rsidRPr="00094F3C">
        <w:rPr>
          <w:rFonts w:ascii="Calibri" w:hAnsi="Calibri" w:cs="Calibri"/>
          <w:b/>
          <w:bCs/>
          <w:sz w:val="22"/>
          <w:szCs w:val="22"/>
        </w:rPr>
        <w:t>w formie elektronicznej</w:t>
      </w:r>
      <w:r w:rsidR="00A86AC3" w:rsidRPr="00094F3C">
        <w:rPr>
          <w:rFonts w:ascii="Calibri" w:hAnsi="Calibri" w:cs="Calibri"/>
          <w:sz w:val="22"/>
          <w:szCs w:val="22"/>
        </w:rPr>
        <w:t xml:space="preserve"> (</w:t>
      </w:r>
      <w:r w:rsidR="00796925" w:rsidRPr="00094F3C">
        <w:rPr>
          <w:rFonts w:ascii="Calibri" w:hAnsi="Calibri" w:cs="Calibri"/>
          <w:sz w:val="22"/>
          <w:szCs w:val="22"/>
        </w:rPr>
        <w:t xml:space="preserve">czyli </w:t>
      </w:r>
      <w:r w:rsidR="00A86AC3" w:rsidRPr="00094F3C">
        <w:rPr>
          <w:rFonts w:ascii="Calibri" w:hAnsi="Calibri" w:cs="Calibri"/>
          <w:sz w:val="22"/>
          <w:szCs w:val="22"/>
        </w:rPr>
        <w:t>w postaci elektronicznej opatrzonej kwalifikowanym podpisem elektronicznym)</w:t>
      </w:r>
      <w:r w:rsidRPr="00094F3C">
        <w:rPr>
          <w:rFonts w:ascii="Calibri" w:hAnsi="Calibri" w:cs="Calibri"/>
          <w:sz w:val="22"/>
          <w:szCs w:val="22"/>
        </w:rPr>
        <w:t xml:space="preserve"> lub </w:t>
      </w:r>
      <w:r w:rsidRPr="00094F3C">
        <w:rPr>
          <w:rFonts w:ascii="Calibri" w:hAnsi="Calibri" w:cs="Calibri"/>
          <w:b/>
          <w:bCs/>
          <w:sz w:val="22"/>
          <w:szCs w:val="22"/>
        </w:rPr>
        <w:t>w postaci elektronicznej</w:t>
      </w:r>
      <w:r w:rsidRPr="00094F3C">
        <w:rPr>
          <w:rFonts w:ascii="Calibri" w:hAnsi="Calibri" w:cs="Calibri"/>
          <w:sz w:val="22"/>
          <w:szCs w:val="22"/>
        </w:rPr>
        <w:t xml:space="preserve"> opatrzonej podpisem zaufanym lub podpisem osobistym.</w:t>
      </w:r>
    </w:p>
    <w:p w14:paraId="39A79514" w14:textId="77777777" w:rsidR="002C6017" w:rsidRPr="002C6017" w:rsidRDefault="001B37C3" w:rsidP="00051D9E">
      <w:pPr>
        <w:pStyle w:val="Tekstpodstawowy2"/>
        <w:numPr>
          <w:ilvl w:val="0"/>
          <w:numId w:val="35"/>
        </w:numPr>
        <w:tabs>
          <w:tab w:val="clear" w:pos="567"/>
          <w:tab w:val="num" w:pos="284"/>
        </w:tabs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C6017">
        <w:rPr>
          <w:rFonts w:ascii="Calibri" w:hAnsi="Calibri" w:cs="Calibri"/>
          <w:b/>
          <w:sz w:val="22"/>
          <w:szCs w:val="22"/>
        </w:rPr>
        <w:t xml:space="preserve">Oferta wraz z załącznikami musi być złożona za pośrednictwem </w:t>
      </w:r>
      <w:proofErr w:type="spellStart"/>
      <w:r w:rsidR="002602F5" w:rsidRPr="002C6017">
        <w:rPr>
          <w:rFonts w:ascii="Calibri" w:hAnsi="Calibri" w:cs="Calibri"/>
          <w:b/>
          <w:sz w:val="22"/>
          <w:szCs w:val="22"/>
        </w:rPr>
        <w:t>m</w:t>
      </w:r>
      <w:r w:rsidR="00801D4B" w:rsidRPr="002C6017">
        <w:rPr>
          <w:rFonts w:ascii="Calibri" w:hAnsi="Calibri" w:cs="Calibri"/>
          <w:b/>
          <w:sz w:val="22"/>
          <w:szCs w:val="22"/>
        </w:rPr>
        <w:t>iniPortalu</w:t>
      </w:r>
      <w:proofErr w:type="spellEnd"/>
      <w:r w:rsidR="00EA0279" w:rsidRPr="002C6017">
        <w:rPr>
          <w:rFonts w:ascii="Calibri" w:hAnsi="Calibri" w:cs="Calibri"/>
          <w:b/>
          <w:sz w:val="22"/>
          <w:szCs w:val="22"/>
        </w:rPr>
        <w:t>.</w:t>
      </w:r>
      <w:r w:rsidRPr="002C6017">
        <w:rPr>
          <w:rFonts w:ascii="Calibri" w:hAnsi="Calibri" w:cs="Calibri"/>
          <w:b/>
          <w:sz w:val="22"/>
          <w:szCs w:val="22"/>
        </w:rPr>
        <w:t xml:space="preserve"> </w:t>
      </w:r>
    </w:p>
    <w:p w14:paraId="60863D49" w14:textId="443322C3" w:rsidR="001C3DA0" w:rsidRPr="00127A38" w:rsidRDefault="002C6017" w:rsidP="00127A38">
      <w:pPr>
        <w:pStyle w:val="Tekstpodstawowy2"/>
        <w:numPr>
          <w:ilvl w:val="0"/>
          <w:numId w:val="35"/>
        </w:numPr>
        <w:tabs>
          <w:tab w:val="clear" w:pos="567"/>
          <w:tab w:val="num" w:pos="284"/>
        </w:tabs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C6017">
        <w:rPr>
          <w:rFonts w:ascii="Calibri" w:hAnsi="Calibri" w:cs="Calibri"/>
          <w:sz w:val="22"/>
          <w:szCs w:val="22"/>
          <w:u w:val="single"/>
        </w:rPr>
        <w:t xml:space="preserve">W przypadku korzystania z kwalifikowanego podpisu elektronicznego </w:t>
      </w:r>
      <w:r w:rsidR="001B37C3" w:rsidRPr="002C6017">
        <w:rPr>
          <w:rFonts w:ascii="Calibri" w:hAnsi="Calibri" w:cs="Calibri"/>
          <w:sz w:val="22"/>
          <w:szCs w:val="22"/>
          <w:u w:val="single"/>
        </w:rPr>
        <w:t xml:space="preserve">Zamawiający </w:t>
      </w:r>
      <w:r w:rsidR="001B37C3" w:rsidRPr="002C6017">
        <w:rPr>
          <w:rFonts w:ascii="Calibri" w:hAnsi="Calibri" w:cs="Calibri"/>
          <w:b/>
          <w:sz w:val="22"/>
          <w:szCs w:val="22"/>
          <w:u w:val="single"/>
        </w:rPr>
        <w:t>zaleca</w:t>
      </w:r>
      <w:r w:rsidR="001B37C3" w:rsidRPr="002C6017">
        <w:rPr>
          <w:rFonts w:ascii="Calibri" w:hAnsi="Calibri" w:cs="Calibri"/>
          <w:sz w:val="22"/>
          <w:szCs w:val="22"/>
        </w:rPr>
        <w:t xml:space="preserve">, aby oferta została utworzona w formacie .pdf oraz podpisana wewnętrznym kwalifikowanym podpisem elektronicznym. W przypadku zastosowania podpisu zewnętrznego </w:t>
      </w:r>
      <w:r w:rsidR="001B37C3" w:rsidRPr="002C6017">
        <w:rPr>
          <w:rFonts w:ascii="Calibri" w:hAnsi="Calibri" w:cs="Calibri"/>
          <w:sz w:val="22"/>
          <w:szCs w:val="22"/>
          <w:u w:val="single"/>
        </w:rPr>
        <w:t xml:space="preserve">należy pamiętać </w:t>
      </w:r>
      <w:r w:rsidR="00A76624" w:rsidRPr="002C6017">
        <w:rPr>
          <w:rFonts w:ascii="Calibri" w:hAnsi="Calibri" w:cs="Calibri"/>
          <w:sz w:val="22"/>
          <w:szCs w:val="22"/>
          <w:u w:val="single"/>
        </w:rPr>
        <w:t>o</w:t>
      </w:r>
      <w:r w:rsidRPr="002C6017">
        <w:rPr>
          <w:rFonts w:ascii="Calibri" w:hAnsi="Calibri" w:cs="Calibri"/>
          <w:sz w:val="22"/>
          <w:szCs w:val="22"/>
          <w:u w:val="single"/>
        </w:rPr>
        <w:t xml:space="preserve"> </w:t>
      </w:r>
      <w:r w:rsidR="001B37C3" w:rsidRPr="002C6017">
        <w:rPr>
          <w:rFonts w:ascii="Calibri" w:hAnsi="Calibri" w:cs="Calibri"/>
          <w:sz w:val="22"/>
          <w:szCs w:val="22"/>
          <w:u w:val="single"/>
        </w:rPr>
        <w:t>obowiązku dołączenia do pliku</w:t>
      </w:r>
      <w:r w:rsidR="00796925" w:rsidRPr="002C6017">
        <w:rPr>
          <w:rFonts w:ascii="Calibri" w:hAnsi="Calibri" w:cs="Calibri"/>
          <w:sz w:val="22"/>
          <w:szCs w:val="22"/>
        </w:rPr>
        <w:t>,</w:t>
      </w:r>
      <w:r w:rsidR="001B37C3" w:rsidRPr="002C6017">
        <w:rPr>
          <w:rFonts w:ascii="Calibri" w:hAnsi="Calibri" w:cs="Calibri"/>
          <w:sz w:val="22"/>
          <w:szCs w:val="22"/>
        </w:rPr>
        <w:t xml:space="preserve"> stanowiącego ofertę</w:t>
      </w:r>
      <w:r w:rsidR="00796925" w:rsidRPr="002C6017">
        <w:rPr>
          <w:rFonts w:ascii="Calibri" w:hAnsi="Calibri" w:cs="Calibri"/>
          <w:sz w:val="22"/>
          <w:szCs w:val="22"/>
        </w:rPr>
        <w:t>,</w:t>
      </w:r>
      <w:r w:rsidR="001B37C3" w:rsidRPr="002C6017">
        <w:rPr>
          <w:rFonts w:ascii="Calibri" w:hAnsi="Calibri" w:cs="Calibri"/>
          <w:sz w:val="22"/>
          <w:szCs w:val="22"/>
        </w:rPr>
        <w:t xml:space="preserve"> także pliku podpisującego, który generuje się </w:t>
      </w:r>
      <w:r w:rsidR="001B37C3" w:rsidRPr="00127A38">
        <w:rPr>
          <w:rFonts w:ascii="Calibri" w:hAnsi="Calibri" w:cs="Calibri"/>
          <w:sz w:val="22"/>
          <w:szCs w:val="22"/>
        </w:rPr>
        <w:t>automatycznie podczas złożenia podpisu.</w:t>
      </w:r>
      <w:r w:rsidR="00206275">
        <w:rPr>
          <w:rFonts w:ascii="Calibri" w:hAnsi="Calibri" w:cs="Calibri"/>
          <w:sz w:val="22"/>
          <w:szCs w:val="22"/>
        </w:rPr>
        <w:t xml:space="preserve"> Wskazówki techniczne zawarte w ust. 4 dotyczą również kwalifikowanego podpisu elektronicznego.</w:t>
      </w:r>
    </w:p>
    <w:p w14:paraId="035EC00D" w14:textId="30F4B35F" w:rsidR="001C3DA0" w:rsidRPr="00127A38" w:rsidRDefault="000A3511" w:rsidP="00127A38">
      <w:pPr>
        <w:pStyle w:val="Tekstpodstawowy2"/>
        <w:numPr>
          <w:ilvl w:val="0"/>
          <w:numId w:val="35"/>
        </w:numPr>
        <w:tabs>
          <w:tab w:val="clear" w:pos="567"/>
          <w:tab w:val="num" w:pos="284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27A38">
        <w:rPr>
          <w:rFonts w:asciiTheme="minorHAnsi" w:hAnsiTheme="minorHAnsi" w:cstheme="minorHAnsi"/>
          <w:sz w:val="22"/>
          <w:szCs w:val="22"/>
          <w:u w:val="single"/>
        </w:rPr>
        <w:t>W przypadku korzystania z podpisu zaufanego lub osobistego do podpisania oferty</w:t>
      </w:r>
      <w:r w:rsidR="00206275">
        <w:rPr>
          <w:rFonts w:asciiTheme="minorHAnsi" w:hAnsiTheme="minorHAnsi" w:cstheme="minorHAnsi"/>
          <w:sz w:val="22"/>
          <w:szCs w:val="22"/>
          <w:u w:val="single"/>
        </w:rPr>
        <w:t>, a także kwalifikowanego podpisu elektronicznego</w:t>
      </w:r>
      <w:r w:rsidRPr="00206275">
        <w:rPr>
          <w:rFonts w:asciiTheme="minorHAnsi" w:hAnsiTheme="minorHAnsi" w:cstheme="minorHAnsi"/>
          <w:sz w:val="22"/>
          <w:szCs w:val="22"/>
        </w:rPr>
        <w:t xml:space="preserve">, </w:t>
      </w:r>
      <w:r w:rsidRPr="00127A38">
        <w:rPr>
          <w:rFonts w:asciiTheme="minorHAnsi" w:hAnsiTheme="minorHAnsi" w:cstheme="minorHAnsi"/>
          <w:sz w:val="22"/>
          <w:szCs w:val="22"/>
        </w:rPr>
        <w:t xml:space="preserve">w pierwszej kolejności sporządza się ofertę w postaci </w:t>
      </w:r>
      <w:r w:rsidRPr="00127A38">
        <w:rPr>
          <w:rFonts w:asciiTheme="minorHAnsi" w:hAnsiTheme="minorHAnsi" w:cstheme="minorHAnsi"/>
          <w:sz w:val="22"/>
          <w:szCs w:val="22"/>
        </w:rPr>
        <w:lastRenderedPageBreak/>
        <w:t>elektronicznej</w:t>
      </w:r>
      <w:r w:rsidR="00DF2822">
        <w:rPr>
          <w:rFonts w:asciiTheme="minorHAnsi" w:hAnsiTheme="minorHAnsi" w:cstheme="minorHAnsi"/>
          <w:sz w:val="22"/>
          <w:szCs w:val="22"/>
        </w:rPr>
        <w:t xml:space="preserve"> (</w:t>
      </w:r>
      <w:r w:rsidR="00DF2822" w:rsidRPr="00DF2822">
        <w:rPr>
          <w:rFonts w:ascii="Calibri" w:hAnsi="Calibri" w:cs="Calibri"/>
          <w:sz w:val="22"/>
          <w:szCs w:val="22"/>
        </w:rPr>
        <w:t>zaleca się,</w:t>
      </w:r>
      <w:r w:rsidR="00DF2822">
        <w:rPr>
          <w:rFonts w:ascii="Calibri" w:hAnsi="Calibri" w:cs="Calibri"/>
          <w:sz w:val="22"/>
          <w:szCs w:val="22"/>
        </w:rPr>
        <w:t xml:space="preserve"> aby oferta została utworzona w </w:t>
      </w:r>
      <w:r w:rsidR="00DF2822" w:rsidRPr="002C6017">
        <w:rPr>
          <w:rFonts w:ascii="Calibri" w:hAnsi="Calibri" w:cs="Calibri"/>
          <w:sz w:val="22"/>
          <w:szCs w:val="22"/>
        </w:rPr>
        <w:t>formacie .pdf</w:t>
      </w:r>
      <w:r w:rsidR="00DF2822">
        <w:rPr>
          <w:rFonts w:asciiTheme="minorHAnsi" w:hAnsiTheme="minorHAnsi" w:cstheme="minorHAnsi"/>
          <w:sz w:val="22"/>
          <w:szCs w:val="22"/>
        </w:rPr>
        <w:t>)</w:t>
      </w:r>
      <w:r w:rsidRPr="00127A38">
        <w:rPr>
          <w:rFonts w:asciiTheme="minorHAnsi" w:hAnsiTheme="minorHAnsi" w:cstheme="minorHAnsi"/>
          <w:sz w:val="22"/>
          <w:szCs w:val="22"/>
        </w:rPr>
        <w:t>, następnie opatruje podpisem zaufanym lub podpisem osobistym</w:t>
      </w:r>
      <w:r w:rsidR="00206275">
        <w:rPr>
          <w:rFonts w:asciiTheme="minorHAnsi" w:hAnsiTheme="minorHAnsi" w:cstheme="minorHAnsi"/>
          <w:sz w:val="22"/>
          <w:szCs w:val="22"/>
        </w:rPr>
        <w:t xml:space="preserve"> lub kwalifikowanym podpisem elektronicznym</w:t>
      </w:r>
      <w:r w:rsidRPr="00127A38">
        <w:rPr>
          <w:rFonts w:asciiTheme="minorHAnsi" w:hAnsiTheme="minorHAnsi" w:cstheme="minorHAnsi"/>
          <w:sz w:val="22"/>
          <w:szCs w:val="22"/>
        </w:rPr>
        <w:t xml:space="preserve">, </w:t>
      </w:r>
      <w:r w:rsidR="00206275">
        <w:rPr>
          <w:rFonts w:asciiTheme="minorHAnsi" w:hAnsiTheme="minorHAnsi" w:cstheme="minorHAnsi"/>
          <w:sz w:val="22"/>
          <w:szCs w:val="22"/>
        </w:rPr>
        <w:t>w </w:t>
      </w:r>
      <w:r w:rsidR="00731D85" w:rsidRPr="00127A38">
        <w:rPr>
          <w:rFonts w:asciiTheme="minorHAnsi" w:hAnsiTheme="minorHAnsi" w:cstheme="minorHAnsi"/>
          <w:sz w:val="22"/>
          <w:szCs w:val="22"/>
        </w:rPr>
        <w:t>dalszych krokach</w:t>
      </w:r>
      <w:r w:rsidRPr="00127A38">
        <w:rPr>
          <w:rFonts w:asciiTheme="minorHAnsi" w:hAnsiTheme="minorHAnsi" w:cstheme="minorHAnsi"/>
          <w:sz w:val="22"/>
          <w:szCs w:val="22"/>
        </w:rPr>
        <w:t xml:space="preserve"> zaszyfrowuje na </w:t>
      </w:r>
      <w:proofErr w:type="spellStart"/>
      <w:r w:rsidRPr="00127A38">
        <w:rPr>
          <w:rFonts w:asciiTheme="minorHAnsi" w:hAnsiTheme="minorHAnsi" w:cstheme="minorHAnsi"/>
          <w:sz w:val="22"/>
          <w:szCs w:val="22"/>
        </w:rPr>
        <w:t>miniPortalu</w:t>
      </w:r>
      <w:proofErr w:type="spellEnd"/>
      <w:r w:rsidRPr="00127A38">
        <w:rPr>
          <w:rFonts w:asciiTheme="minorHAnsi" w:hAnsiTheme="minorHAnsi" w:cstheme="minorHAnsi"/>
          <w:sz w:val="22"/>
          <w:szCs w:val="22"/>
        </w:rPr>
        <w:t>, a ostatecznie wys</w:t>
      </w:r>
      <w:r w:rsidR="001C3DA0" w:rsidRPr="00127A38">
        <w:rPr>
          <w:rFonts w:asciiTheme="minorHAnsi" w:hAnsiTheme="minorHAnsi" w:cstheme="minorHAnsi"/>
          <w:sz w:val="22"/>
          <w:szCs w:val="22"/>
        </w:rPr>
        <w:t>y</w:t>
      </w:r>
      <w:r w:rsidRPr="00127A38">
        <w:rPr>
          <w:rFonts w:asciiTheme="minorHAnsi" w:hAnsiTheme="minorHAnsi" w:cstheme="minorHAnsi"/>
          <w:sz w:val="22"/>
          <w:szCs w:val="22"/>
        </w:rPr>
        <w:t xml:space="preserve">ła do Zamawiającego za pomocą </w:t>
      </w:r>
      <w:r w:rsidRPr="00127A38">
        <w:rPr>
          <w:rFonts w:asciiTheme="minorHAnsi" w:hAnsiTheme="minorHAnsi" w:cstheme="minorHAnsi"/>
          <w:i/>
          <w:sz w:val="22"/>
          <w:szCs w:val="22"/>
        </w:rPr>
        <w:t>„Formularza do złożenia oferty</w:t>
      </w:r>
      <w:r w:rsidRPr="00127A38">
        <w:rPr>
          <w:rFonts w:asciiTheme="minorHAnsi" w:hAnsiTheme="minorHAnsi" w:cstheme="minorHAnsi"/>
          <w:sz w:val="22"/>
          <w:szCs w:val="22"/>
        </w:rPr>
        <w:t xml:space="preserve">” na </w:t>
      </w:r>
      <w:proofErr w:type="spellStart"/>
      <w:r w:rsidRPr="00127A38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127A38">
        <w:rPr>
          <w:rFonts w:asciiTheme="minorHAnsi" w:hAnsiTheme="minorHAnsi" w:cstheme="minorHAnsi"/>
          <w:sz w:val="22"/>
          <w:szCs w:val="22"/>
        </w:rPr>
        <w:t>.</w:t>
      </w:r>
      <w:r w:rsidR="001C3DA0" w:rsidRPr="00127A38">
        <w:rPr>
          <w:rFonts w:asciiTheme="minorHAnsi" w:hAnsiTheme="minorHAnsi" w:cstheme="minorHAnsi"/>
          <w:sz w:val="22"/>
          <w:szCs w:val="22"/>
        </w:rPr>
        <w:t xml:space="preserve"> Na ostatnim etapie Wykonawca może</w:t>
      </w:r>
      <w:r w:rsidR="00206275">
        <w:rPr>
          <w:rFonts w:asciiTheme="minorHAnsi" w:hAnsiTheme="minorHAnsi" w:cstheme="minorHAnsi"/>
          <w:sz w:val="22"/>
          <w:szCs w:val="22"/>
        </w:rPr>
        <w:t>,</w:t>
      </w:r>
      <w:r w:rsidR="001C3DA0" w:rsidRPr="00127A38">
        <w:rPr>
          <w:rFonts w:asciiTheme="minorHAnsi" w:hAnsiTheme="minorHAnsi" w:cstheme="minorHAnsi"/>
          <w:sz w:val="22"/>
          <w:szCs w:val="22"/>
        </w:rPr>
        <w:t xml:space="preserve"> ale nie musi podpisać elektronicznie </w:t>
      </w:r>
      <w:r w:rsidR="001C3DA0" w:rsidRPr="00127A38">
        <w:rPr>
          <w:rFonts w:asciiTheme="minorHAnsi" w:hAnsiTheme="minorHAnsi" w:cstheme="minorHAnsi"/>
          <w:i/>
          <w:sz w:val="22"/>
          <w:szCs w:val="22"/>
        </w:rPr>
        <w:t>„Formularz do złożenia oferty</w:t>
      </w:r>
      <w:r w:rsidR="001C3DA0" w:rsidRPr="00127A38">
        <w:rPr>
          <w:rFonts w:asciiTheme="minorHAnsi" w:hAnsiTheme="minorHAnsi" w:cstheme="minorHAnsi"/>
          <w:sz w:val="22"/>
          <w:szCs w:val="22"/>
        </w:rPr>
        <w:t>”. Bowi</w:t>
      </w:r>
      <w:r w:rsidR="00FA70D6">
        <w:rPr>
          <w:rFonts w:asciiTheme="minorHAnsi" w:hAnsiTheme="minorHAnsi" w:cstheme="minorHAnsi"/>
          <w:sz w:val="22"/>
          <w:szCs w:val="22"/>
        </w:rPr>
        <w:t>em czym innym jest podpisanie i </w:t>
      </w:r>
      <w:r w:rsidR="001C3DA0" w:rsidRPr="00127A38">
        <w:rPr>
          <w:rFonts w:asciiTheme="minorHAnsi" w:hAnsiTheme="minorHAnsi" w:cstheme="minorHAnsi"/>
          <w:sz w:val="22"/>
          <w:szCs w:val="22"/>
        </w:rPr>
        <w:t xml:space="preserve">zaszyfrowanie oferty, a czym innym złożenie jej za pośrednictwem </w:t>
      </w:r>
      <w:r w:rsidR="001C3DA0" w:rsidRPr="00127A38">
        <w:rPr>
          <w:rFonts w:asciiTheme="minorHAnsi" w:hAnsiTheme="minorHAnsi" w:cstheme="minorHAnsi"/>
          <w:i/>
          <w:sz w:val="22"/>
          <w:szCs w:val="22"/>
        </w:rPr>
        <w:t>„Formularza do złożenia oferty</w:t>
      </w:r>
      <w:r w:rsidR="001C3DA0" w:rsidRPr="00127A38">
        <w:rPr>
          <w:rFonts w:asciiTheme="minorHAnsi" w:hAnsiTheme="minorHAnsi" w:cstheme="minorHAnsi"/>
          <w:sz w:val="22"/>
          <w:szCs w:val="22"/>
        </w:rPr>
        <w:t xml:space="preserve">”. </w:t>
      </w:r>
      <w:r w:rsidR="001C3DA0" w:rsidRPr="001C5ABC">
        <w:rPr>
          <w:rFonts w:asciiTheme="minorHAnsi" w:hAnsiTheme="minorHAnsi" w:cstheme="minorHAnsi"/>
          <w:b/>
          <w:bCs/>
          <w:color w:val="FF0000"/>
          <w:sz w:val="22"/>
          <w:szCs w:val="22"/>
        </w:rPr>
        <w:t>Dla</w:t>
      </w:r>
      <w:r w:rsidR="001C3DA0" w:rsidRPr="0076522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C3DA0" w:rsidRPr="00C671F5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Zamawiającego kluczowym jest opatrzenie podpisem dokument</w:t>
      </w:r>
      <w:r w:rsidR="000B1812" w:rsidRPr="00C671F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 oferty. Nie można przyjąć, że </w:t>
      </w:r>
      <w:r w:rsidR="001C3DA0" w:rsidRPr="00C671F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podpisanie </w:t>
      </w:r>
      <w:r w:rsidR="001C3DA0" w:rsidRPr="00C671F5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>„Formularza złożenia oferty”</w:t>
      </w:r>
      <w:r w:rsidR="001C3DA0" w:rsidRPr="00C671F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obejmuje już swoim zakresem ofertę.</w:t>
      </w:r>
      <w:r w:rsidR="001C3DA0" w:rsidRPr="00C671F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4A4620FE" w14:textId="77777777" w:rsidR="001C3DA0" w:rsidRPr="00127A38" w:rsidRDefault="001C3DA0" w:rsidP="001C3DA0">
      <w:pPr>
        <w:pStyle w:val="Tekstpodstawowy2"/>
        <w:ind w:left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27A38">
        <w:rPr>
          <w:rFonts w:asciiTheme="minorHAnsi" w:hAnsiTheme="minorHAnsi" w:cstheme="minorHAnsi"/>
          <w:sz w:val="22"/>
          <w:szCs w:val="22"/>
          <w:u w:val="single"/>
        </w:rPr>
        <w:t>UWAGA:</w:t>
      </w:r>
    </w:p>
    <w:p w14:paraId="793A726F" w14:textId="1E0AD6B5" w:rsidR="001C3DA0" w:rsidRPr="00127A38" w:rsidRDefault="001C3DA0" w:rsidP="00075B62">
      <w:pPr>
        <w:pStyle w:val="Tekstpodstawowy2"/>
        <w:spacing w:after="6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27A38">
        <w:rPr>
          <w:rFonts w:asciiTheme="minorHAnsi" w:hAnsiTheme="minorHAnsi" w:cstheme="minorHAnsi"/>
          <w:sz w:val="22"/>
          <w:szCs w:val="22"/>
        </w:rPr>
        <w:t xml:space="preserve">Podpis osobisty </w:t>
      </w:r>
      <w:r w:rsidRPr="00127A38">
        <w:rPr>
          <w:rFonts w:asciiTheme="minorHAnsi" w:hAnsiTheme="minorHAnsi" w:cstheme="minorHAnsi"/>
          <w:sz w:val="22"/>
          <w:szCs w:val="22"/>
          <w:u w:val="single"/>
        </w:rPr>
        <w:t>to zaawansowany podpis elektroniczny</w:t>
      </w:r>
      <w:r w:rsidRPr="00127A38">
        <w:rPr>
          <w:rFonts w:asciiTheme="minorHAnsi" w:hAnsiTheme="minorHAnsi" w:cstheme="minorHAnsi"/>
          <w:sz w:val="22"/>
          <w:szCs w:val="22"/>
        </w:rPr>
        <w:t xml:space="preserve">, znajdujący się na nowo wydawanym dowodzie osobistym, tzw. </w:t>
      </w:r>
      <w:r w:rsidRPr="00127A38">
        <w:rPr>
          <w:rFonts w:asciiTheme="minorHAnsi" w:hAnsiTheme="minorHAnsi" w:cstheme="minorHAnsi"/>
          <w:b/>
          <w:sz w:val="22"/>
          <w:szCs w:val="22"/>
        </w:rPr>
        <w:t>e</w:t>
      </w:r>
      <w:r w:rsidRPr="00127A38">
        <w:rPr>
          <w:rFonts w:asciiTheme="minorHAnsi" w:hAnsiTheme="minorHAnsi" w:cstheme="minorHAnsi"/>
          <w:b/>
          <w:sz w:val="22"/>
          <w:szCs w:val="22"/>
        </w:rPr>
        <w:noBreakHyphen/>
        <w:t>dowodzie</w:t>
      </w:r>
      <w:r w:rsidRPr="00127A38">
        <w:rPr>
          <w:rFonts w:asciiTheme="minorHAnsi" w:hAnsiTheme="minorHAnsi" w:cstheme="minorHAnsi"/>
          <w:sz w:val="22"/>
          <w:szCs w:val="22"/>
        </w:rPr>
        <w:t>. Podpis osobisty wywołuje dla</w:t>
      </w:r>
      <w:r w:rsidR="00075B62" w:rsidRPr="00127A38">
        <w:rPr>
          <w:rFonts w:asciiTheme="minorHAnsi" w:hAnsiTheme="minorHAnsi" w:cstheme="minorHAnsi"/>
          <w:sz w:val="22"/>
          <w:szCs w:val="22"/>
        </w:rPr>
        <w:t xml:space="preserve"> </w:t>
      </w:r>
      <w:r w:rsidRPr="00127A38">
        <w:rPr>
          <w:rFonts w:asciiTheme="minorHAnsi" w:hAnsiTheme="minorHAnsi" w:cstheme="minorHAnsi"/>
          <w:sz w:val="22"/>
          <w:szCs w:val="22"/>
        </w:rPr>
        <w:t>podmiotu publicznego taki sam skutek prawny jak podpis własnoręczny</w:t>
      </w:r>
      <w:r w:rsidR="00075B62" w:rsidRPr="00127A38">
        <w:rPr>
          <w:rFonts w:asciiTheme="minorHAnsi" w:hAnsiTheme="minorHAnsi" w:cstheme="minorHAnsi"/>
          <w:sz w:val="22"/>
          <w:szCs w:val="22"/>
        </w:rPr>
        <w:t>, jednak z uwagi na fakt, że niniejsze postępowani</w:t>
      </w:r>
      <w:r w:rsidR="00206275">
        <w:rPr>
          <w:rFonts w:asciiTheme="minorHAnsi" w:hAnsiTheme="minorHAnsi" w:cstheme="minorHAnsi"/>
          <w:sz w:val="22"/>
          <w:szCs w:val="22"/>
        </w:rPr>
        <w:t>e</w:t>
      </w:r>
      <w:r w:rsidR="00075B62" w:rsidRPr="00127A38">
        <w:rPr>
          <w:rFonts w:asciiTheme="minorHAnsi" w:hAnsiTheme="minorHAnsi" w:cstheme="minorHAnsi"/>
          <w:sz w:val="22"/>
          <w:szCs w:val="22"/>
        </w:rPr>
        <w:t xml:space="preserve"> prowadzone jest wyłącznie przy użyciu środków komunikacji elektronicznej, oferta </w:t>
      </w:r>
      <w:r w:rsidR="00127A38">
        <w:rPr>
          <w:rFonts w:asciiTheme="minorHAnsi" w:hAnsiTheme="minorHAnsi" w:cstheme="minorHAnsi"/>
          <w:sz w:val="22"/>
          <w:szCs w:val="22"/>
        </w:rPr>
        <w:t>sporządzona w </w:t>
      </w:r>
      <w:r w:rsidR="00731D85" w:rsidRPr="00127A38">
        <w:rPr>
          <w:rFonts w:asciiTheme="minorHAnsi" w:hAnsiTheme="minorHAnsi" w:cstheme="minorHAnsi"/>
          <w:sz w:val="22"/>
          <w:szCs w:val="22"/>
        </w:rPr>
        <w:t xml:space="preserve">postaci papierowej i </w:t>
      </w:r>
      <w:r w:rsidR="00075B62" w:rsidRPr="00127A38">
        <w:rPr>
          <w:rFonts w:asciiTheme="minorHAnsi" w:hAnsiTheme="minorHAnsi" w:cstheme="minorHAnsi"/>
          <w:sz w:val="22"/>
          <w:szCs w:val="22"/>
        </w:rPr>
        <w:t>podpisana własnoręcznie a następnie zeskanowana</w:t>
      </w:r>
      <w:r w:rsidR="00731D85" w:rsidRPr="00127A38">
        <w:rPr>
          <w:rFonts w:asciiTheme="minorHAnsi" w:hAnsiTheme="minorHAnsi" w:cstheme="minorHAnsi"/>
          <w:sz w:val="22"/>
          <w:szCs w:val="22"/>
        </w:rPr>
        <w:t>,</w:t>
      </w:r>
      <w:r w:rsidR="00075B62" w:rsidRPr="00127A38">
        <w:rPr>
          <w:rFonts w:asciiTheme="minorHAnsi" w:hAnsiTheme="minorHAnsi" w:cstheme="minorHAnsi"/>
          <w:sz w:val="22"/>
          <w:szCs w:val="22"/>
        </w:rPr>
        <w:t xml:space="preserve"> musi ostatecznie zostać podpisane podpisem osobistym</w:t>
      </w:r>
      <w:r w:rsidR="00731D85" w:rsidRPr="00127A38">
        <w:rPr>
          <w:rFonts w:asciiTheme="minorHAnsi" w:hAnsiTheme="minorHAnsi" w:cstheme="minorHAnsi"/>
          <w:sz w:val="22"/>
          <w:szCs w:val="22"/>
        </w:rPr>
        <w:t xml:space="preserve"> (elektronicznym) </w:t>
      </w:r>
      <w:r w:rsidR="00075B62" w:rsidRPr="00127A38">
        <w:rPr>
          <w:rFonts w:asciiTheme="minorHAnsi" w:hAnsiTheme="minorHAnsi" w:cstheme="minorHAnsi"/>
          <w:sz w:val="22"/>
          <w:szCs w:val="22"/>
        </w:rPr>
        <w:t>z e-dowodu, pod rygorem nieważności</w:t>
      </w:r>
      <w:r w:rsidRPr="00127A38">
        <w:rPr>
          <w:rFonts w:asciiTheme="minorHAnsi" w:hAnsiTheme="minorHAnsi" w:cstheme="minorHAnsi"/>
          <w:sz w:val="22"/>
          <w:szCs w:val="22"/>
        </w:rPr>
        <w:t>.</w:t>
      </w:r>
    </w:p>
    <w:p w14:paraId="50ED10A6" w14:textId="77777777" w:rsidR="00127A38" w:rsidRPr="00127A38" w:rsidRDefault="00075B62" w:rsidP="00127A38">
      <w:pPr>
        <w:pStyle w:val="Tekstpodstawowy2"/>
        <w:spacing w:after="6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27A38">
        <w:rPr>
          <w:rFonts w:asciiTheme="minorHAnsi" w:hAnsiTheme="minorHAnsi" w:cstheme="minorHAnsi"/>
          <w:sz w:val="22"/>
          <w:szCs w:val="22"/>
        </w:rPr>
        <w:t xml:space="preserve">Wystarczające jest sporządzenie oferty w postaci elektronicznej </w:t>
      </w:r>
      <w:r w:rsidR="00AE7E1F" w:rsidRPr="00127A38">
        <w:rPr>
          <w:rFonts w:asciiTheme="minorHAnsi" w:hAnsiTheme="minorHAnsi" w:cstheme="minorHAnsi"/>
          <w:sz w:val="22"/>
          <w:szCs w:val="22"/>
        </w:rPr>
        <w:t>i od razu podpisanie podpisem elektronicznym, bez konieczności wcześniejszego własnoręcznego podpisywania i skanowania.</w:t>
      </w:r>
    </w:p>
    <w:p w14:paraId="57F3A713" w14:textId="31A4856D" w:rsidR="00127A38" w:rsidRDefault="00127A38" w:rsidP="003C1B18">
      <w:pPr>
        <w:pStyle w:val="Tekstpodstawowy2"/>
        <w:spacing w:after="120"/>
        <w:ind w:left="284"/>
        <w:jc w:val="both"/>
        <w:rPr>
          <w:rFonts w:ascii="Calibri" w:hAnsi="Calibri" w:cs="Calibri"/>
          <w:sz w:val="22"/>
          <w:szCs w:val="22"/>
        </w:rPr>
      </w:pPr>
      <w:r w:rsidRPr="00127A38">
        <w:rPr>
          <w:rFonts w:ascii="Calibri" w:hAnsi="Calibri" w:cs="Calibri"/>
          <w:bCs/>
          <w:sz w:val="22"/>
          <w:szCs w:val="22"/>
        </w:rPr>
        <w:t xml:space="preserve">W przypadku podpisywania oferty </w:t>
      </w:r>
      <w:r w:rsidRPr="00127A38">
        <w:rPr>
          <w:rFonts w:ascii="Calibri" w:hAnsi="Calibri" w:cs="Calibri"/>
          <w:bCs/>
          <w:sz w:val="22"/>
          <w:szCs w:val="22"/>
          <w:u w:val="single"/>
        </w:rPr>
        <w:t>podpisem zaufanym</w:t>
      </w:r>
      <w:r w:rsidRPr="00127A38">
        <w:rPr>
          <w:rFonts w:ascii="Calibri" w:hAnsi="Calibri" w:cs="Calibri"/>
          <w:bCs/>
          <w:sz w:val="22"/>
          <w:szCs w:val="22"/>
        </w:rPr>
        <w:t>, należy się zapoznać z instrukcją zamieszczoną na stronie</w:t>
      </w:r>
      <w:r w:rsidRPr="00127A38">
        <w:rPr>
          <w:rFonts w:ascii="Calibri" w:hAnsi="Calibri" w:cs="Calibri"/>
          <w:sz w:val="22"/>
          <w:szCs w:val="22"/>
        </w:rPr>
        <w:t xml:space="preserve">: </w:t>
      </w:r>
      <w:hyperlink r:id="rId16" w:history="1">
        <w:r>
          <w:rPr>
            <w:rStyle w:val="Hipercze"/>
            <w:rFonts w:ascii="Calibri" w:hAnsi="Calibri" w:cs="Calibri"/>
            <w:sz w:val="22"/>
            <w:szCs w:val="22"/>
          </w:rPr>
          <w:t>https://www.gov.pl/web/cyfryzacja/podpisz-dowolny-dokument-wykorzystaj-do-tego-profil-zaufany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6F8CF2C9" w14:textId="7EDD9C05" w:rsidR="001B37C3" w:rsidRPr="009C16DC" w:rsidRDefault="0099522C" w:rsidP="00051D9E">
      <w:pPr>
        <w:pStyle w:val="Tekstpodstawowy2"/>
        <w:numPr>
          <w:ilvl w:val="0"/>
          <w:numId w:val="4"/>
        </w:numPr>
        <w:tabs>
          <w:tab w:val="clear" w:pos="567"/>
          <w:tab w:val="num" w:pos="284"/>
        </w:tabs>
        <w:spacing w:after="60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16DC">
        <w:rPr>
          <w:rFonts w:asciiTheme="minorHAnsi" w:hAnsiTheme="minorHAnsi" w:cstheme="minorHAnsi"/>
          <w:b/>
          <w:sz w:val="22"/>
          <w:szCs w:val="22"/>
          <w:u w:val="single"/>
        </w:rPr>
        <w:t xml:space="preserve">Wraz z </w:t>
      </w:r>
      <w:r w:rsidRPr="00613EED">
        <w:rPr>
          <w:rFonts w:asciiTheme="minorHAnsi" w:hAnsiTheme="minorHAnsi" w:cstheme="minorHAnsi"/>
          <w:b/>
          <w:sz w:val="22"/>
          <w:szCs w:val="22"/>
          <w:u w:val="single"/>
        </w:rPr>
        <w:t xml:space="preserve">ofertą </w:t>
      </w:r>
      <w:r w:rsidR="00A568CD" w:rsidRPr="00613EED">
        <w:rPr>
          <w:rFonts w:asciiTheme="minorHAnsi" w:hAnsiTheme="minorHAnsi" w:cstheme="minorHAnsi"/>
          <w:sz w:val="22"/>
          <w:szCs w:val="22"/>
        </w:rPr>
        <w:t xml:space="preserve">(dotyczy oferty składanej w odpowiedzi na ogłoszenie o zamówieniu) </w:t>
      </w:r>
      <w:r w:rsidRPr="009C16DC">
        <w:rPr>
          <w:rFonts w:asciiTheme="minorHAnsi" w:hAnsiTheme="minorHAnsi" w:cstheme="minorHAnsi"/>
          <w:b/>
          <w:sz w:val="22"/>
          <w:szCs w:val="22"/>
          <w:u w:val="single"/>
        </w:rPr>
        <w:t>należy złożyć</w:t>
      </w:r>
      <w:r w:rsidR="001B37C3" w:rsidRPr="009C16DC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4621D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2D855630" w14:textId="6C0D48E1" w:rsidR="006E6764" w:rsidRPr="001C5ABC" w:rsidRDefault="001139F7" w:rsidP="001C5ABC">
      <w:pPr>
        <w:spacing w:before="60" w:after="60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1139F7">
        <w:rPr>
          <w:rFonts w:ascii="Calibri" w:hAnsi="Calibri" w:cs="Calibri"/>
          <w:sz w:val="22"/>
          <w:szCs w:val="22"/>
        </w:rPr>
        <w:t>5.1.</w:t>
      </w:r>
      <w:r w:rsidR="00875ADF">
        <w:rPr>
          <w:rFonts w:ascii="Calibri" w:hAnsi="Calibri" w:cs="Calibri"/>
          <w:b/>
          <w:sz w:val="22"/>
          <w:szCs w:val="22"/>
        </w:rPr>
        <w:t> </w:t>
      </w:r>
      <w:r w:rsidR="008A2C7E">
        <w:rPr>
          <w:rFonts w:ascii="Calibri" w:hAnsi="Calibri" w:cs="Calibri"/>
          <w:b/>
          <w:sz w:val="22"/>
          <w:szCs w:val="22"/>
        </w:rPr>
        <w:t>o</w:t>
      </w:r>
      <w:r w:rsidR="00EA0279" w:rsidRPr="0052107D">
        <w:rPr>
          <w:rFonts w:ascii="Calibri" w:hAnsi="Calibri" w:cs="Calibri"/>
          <w:b/>
          <w:sz w:val="22"/>
          <w:szCs w:val="22"/>
        </w:rPr>
        <w:t>świadczenie, o którym mowa w art. 125 ust. 1</w:t>
      </w:r>
      <w:r w:rsidR="001B37C3" w:rsidRPr="0052107D">
        <w:rPr>
          <w:rFonts w:ascii="Calibri" w:hAnsi="Calibri" w:cs="Calibri"/>
          <w:b/>
          <w:sz w:val="22"/>
          <w:szCs w:val="22"/>
        </w:rPr>
        <w:t xml:space="preserve"> ustawy</w:t>
      </w:r>
      <w:r w:rsidR="00796925" w:rsidRPr="0052107D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96925" w:rsidRPr="0052107D">
        <w:rPr>
          <w:rFonts w:ascii="Calibri" w:hAnsi="Calibri" w:cs="Calibri"/>
          <w:b/>
          <w:sz w:val="22"/>
          <w:szCs w:val="22"/>
        </w:rPr>
        <w:t>Pzp</w:t>
      </w:r>
      <w:proofErr w:type="spellEnd"/>
      <w:r w:rsidR="001B37C3" w:rsidRPr="0052107D">
        <w:rPr>
          <w:rFonts w:ascii="Calibri" w:hAnsi="Calibri" w:cs="Calibri"/>
          <w:sz w:val="22"/>
          <w:szCs w:val="22"/>
        </w:rPr>
        <w:t xml:space="preserve">, </w:t>
      </w:r>
      <w:r w:rsidR="00EA0279" w:rsidRPr="0052107D">
        <w:rPr>
          <w:rFonts w:ascii="Calibri" w:hAnsi="Calibri" w:cs="Calibri"/>
          <w:sz w:val="22"/>
          <w:szCs w:val="22"/>
        </w:rPr>
        <w:t>o niepodleganiu wykluczeniu</w:t>
      </w:r>
      <w:r w:rsidR="003474BE" w:rsidRPr="0052107D">
        <w:rPr>
          <w:rFonts w:ascii="Calibri" w:hAnsi="Calibri" w:cs="Calibri"/>
          <w:sz w:val="22"/>
          <w:szCs w:val="22"/>
        </w:rPr>
        <w:t xml:space="preserve"> z postępowania</w:t>
      </w:r>
      <w:r w:rsidR="006E22BE" w:rsidRPr="0052107D">
        <w:rPr>
          <w:rFonts w:ascii="Calibri" w:hAnsi="Calibri" w:cs="Calibri"/>
          <w:sz w:val="22"/>
          <w:szCs w:val="22"/>
        </w:rPr>
        <w:t xml:space="preserve"> oraz spełniani</w:t>
      </w:r>
      <w:r w:rsidR="00DF2822">
        <w:rPr>
          <w:rFonts w:ascii="Calibri" w:hAnsi="Calibri" w:cs="Calibri"/>
          <w:sz w:val="22"/>
          <w:szCs w:val="22"/>
        </w:rPr>
        <w:t>u</w:t>
      </w:r>
      <w:r w:rsidR="006E22BE" w:rsidRPr="0052107D">
        <w:rPr>
          <w:rFonts w:ascii="Calibri" w:hAnsi="Calibri" w:cs="Calibri"/>
          <w:sz w:val="22"/>
          <w:szCs w:val="22"/>
        </w:rPr>
        <w:t xml:space="preserve"> warunków udziału w postępowaniu</w:t>
      </w:r>
      <w:r w:rsidR="003474BE" w:rsidRPr="0052107D">
        <w:rPr>
          <w:rFonts w:ascii="Calibri" w:hAnsi="Calibri" w:cs="Calibri"/>
          <w:sz w:val="22"/>
          <w:szCs w:val="22"/>
        </w:rPr>
        <w:t>,</w:t>
      </w:r>
      <w:r w:rsidR="006E22BE" w:rsidRPr="0052107D">
        <w:rPr>
          <w:rFonts w:ascii="Calibri" w:hAnsi="Calibri" w:cs="Calibri"/>
          <w:sz w:val="22"/>
          <w:szCs w:val="22"/>
        </w:rPr>
        <w:t xml:space="preserve"> </w:t>
      </w:r>
      <w:r w:rsidR="00EA0279" w:rsidRPr="0052107D">
        <w:rPr>
          <w:rFonts w:ascii="Calibri" w:hAnsi="Calibri" w:cs="Calibri"/>
          <w:sz w:val="22"/>
          <w:szCs w:val="22"/>
        </w:rPr>
        <w:t>w zakresie wskazanym w</w:t>
      </w:r>
      <w:r w:rsidR="003474BE" w:rsidRPr="0052107D">
        <w:rPr>
          <w:rFonts w:ascii="Calibri" w:hAnsi="Calibri" w:cs="Calibri"/>
          <w:sz w:val="22"/>
          <w:szCs w:val="22"/>
        </w:rPr>
        <w:t> </w:t>
      </w:r>
      <w:r w:rsidR="00EA0279" w:rsidRPr="006E6764">
        <w:rPr>
          <w:rFonts w:ascii="Calibri" w:hAnsi="Calibri" w:cs="Calibri"/>
          <w:sz w:val="22"/>
          <w:szCs w:val="22"/>
        </w:rPr>
        <w:t xml:space="preserve">rozdziale </w:t>
      </w:r>
      <w:r w:rsidR="000C4B23" w:rsidRPr="006E6764">
        <w:rPr>
          <w:rFonts w:ascii="Calibri" w:hAnsi="Calibri" w:cs="Calibri"/>
          <w:sz w:val="22"/>
          <w:szCs w:val="22"/>
        </w:rPr>
        <w:t>X</w:t>
      </w:r>
      <w:r w:rsidR="00680153" w:rsidRPr="006E6764">
        <w:rPr>
          <w:rFonts w:ascii="Calibri" w:hAnsi="Calibri" w:cs="Calibri"/>
          <w:sz w:val="22"/>
          <w:szCs w:val="22"/>
        </w:rPr>
        <w:t>III</w:t>
      </w:r>
      <w:r w:rsidR="00EA0279" w:rsidRPr="006E6764">
        <w:rPr>
          <w:rFonts w:ascii="Calibri" w:hAnsi="Calibri" w:cs="Calibri"/>
          <w:sz w:val="22"/>
          <w:szCs w:val="22"/>
        </w:rPr>
        <w:t xml:space="preserve"> SWZ</w:t>
      </w:r>
      <w:r w:rsidR="003474BE" w:rsidRPr="0052107D">
        <w:rPr>
          <w:rFonts w:ascii="Calibri" w:hAnsi="Calibri" w:cs="Calibri"/>
          <w:sz w:val="22"/>
          <w:szCs w:val="22"/>
        </w:rPr>
        <w:t xml:space="preserve"> – zgodnie z </w:t>
      </w:r>
      <w:r w:rsidR="003474BE" w:rsidRPr="00D35E83">
        <w:rPr>
          <w:rFonts w:ascii="Calibri" w:hAnsi="Calibri" w:cs="Calibri"/>
          <w:b/>
          <w:sz w:val="22"/>
          <w:szCs w:val="22"/>
        </w:rPr>
        <w:t xml:space="preserve">załącznikiem nr </w:t>
      </w:r>
      <w:r w:rsidR="006E6764" w:rsidRPr="00D35E83">
        <w:rPr>
          <w:rFonts w:ascii="Calibri" w:hAnsi="Calibri" w:cs="Calibri"/>
          <w:b/>
          <w:sz w:val="22"/>
          <w:szCs w:val="22"/>
        </w:rPr>
        <w:t>3</w:t>
      </w:r>
      <w:r w:rsidR="001F1A5D" w:rsidRPr="00D35E83">
        <w:rPr>
          <w:rFonts w:ascii="Calibri" w:hAnsi="Calibri" w:cs="Calibri"/>
          <w:sz w:val="22"/>
          <w:szCs w:val="22"/>
        </w:rPr>
        <w:t xml:space="preserve"> </w:t>
      </w:r>
      <w:r w:rsidR="003474BE" w:rsidRPr="00D35E83">
        <w:rPr>
          <w:rFonts w:ascii="Calibri" w:hAnsi="Calibri" w:cs="Calibri"/>
          <w:sz w:val="22"/>
          <w:szCs w:val="22"/>
        </w:rPr>
        <w:t>do</w:t>
      </w:r>
      <w:r w:rsidR="003474BE" w:rsidRPr="0052107D">
        <w:rPr>
          <w:rFonts w:ascii="Calibri" w:hAnsi="Calibri" w:cs="Calibri"/>
          <w:sz w:val="22"/>
          <w:szCs w:val="22"/>
        </w:rPr>
        <w:t xml:space="preserve"> SWZ.</w:t>
      </w:r>
      <w:r w:rsidR="00897F93" w:rsidRPr="0052107D">
        <w:rPr>
          <w:rFonts w:ascii="Calibri" w:hAnsi="Calibri" w:cs="Calibri"/>
          <w:sz w:val="22"/>
          <w:szCs w:val="22"/>
        </w:rPr>
        <w:t xml:space="preserve"> </w:t>
      </w:r>
      <w:r w:rsidR="00AD11EE">
        <w:rPr>
          <w:rFonts w:ascii="Calibri" w:hAnsi="Calibri" w:cs="Calibri"/>
          <w:sz w:val="22"/>
          <w:szCs w:val="22"/>
        </w:rPr>
        <w:t xml:space="preserve">Oświadczenie stanowi dowód potwierdzający brak podstaw wykluczenia </w:t>
      </w:r>
      <w:r w:rsidR="006E6764">
        <w:rPr>
          <w:rFonts w:ascii="Calibri" w:hAnsi="Calibri" w:cs="Calibri"/>
          <w:b/>
          <w:sz w:val="22"/>
          <w:szCs w:val="22"/>
        </w:rPr>
        <w:t>na</w:t>
      </w:r>
      <w:r w:rsidR="00A117BB">
        <w:rPr>
          <w:rFonts w:ascii="Calibri" w:hAnsi="Calibri" w:cs="Calibri"/>
          <w:b/>
          <w:sz w:val="22"/>
          <w:szCs w:val="22"/>
        </w:rPr>
        <w:t xml:space="preserve"> </w:t>
      </w:r>
      <w:r w:rsidR="00AD11EE">
        <w:rPr>
          <w:rFonts w:ascii="Calibri" w:hAnsi="Calibri" w:cs="Calibri"/>
          <w:b/>
          <w:sz w:val="22"/>
          <w:szCs w:val="22"/>
        </w:rPr>
        <w:t xml:space="preserve">dzień składania ofert. </w:t>
      </w:r>
      <w:r w:rsidR="00897F93" w:rsidRPr="002C6017">
        <w:rPr>
          <w:rFonts w:ascii="Calibri" w:hAnsi="Calibri" w:cs="Calibri"/>
          <w:sz w:val="22"/>
          <w:szCs w:val="22"/>
        </w:rPr>
        <w:t>Oświadczeni</w:t>
      </w:r>
      <w:r w:rsidR="00796925" w:rsidRPr="002C6017">
        <w:rPr>
          <w:rFonts w:ascii="Calibri" w:hAnsi="Calibri" w:cs="Calibri"/>
          <w:sz w:val="22"/>
          <w:szCs w:val="22"/>
        </w:rPr>
        <w:t>e</w:t>
      </w:r>
      <w:r w:rsidR="00897F93" w:rsidRPr="002C6017">
        <w:rPr>
          <w:rFonts w:ascii="Calibri" w:hAnsi="Calibri" w:cs="Calibri"/>
          <w:sz w:val="22"/>
          <w:szCs w:val="22"/>
        </w:rPr>
        <w:t xml:space="preserve"> składa się, pod rygorem nieważności, </w:t>
      </w:r>
      <w:r w:rsidR="00897F93" w:rsidRPr="002C6017">
        <w:rPr>
          <w:rFonts w:ascii="Calibri" w:hAnsi="Calibri" w:cs="Calibri"/>
          <w:b/>
          <w:bCs/>
          <w:sz w:val="22"/>
          <w:szCs w:val="22"/>
        </w:rPr>
        <w:t>w formie elektronicznej</w:t>
      </w:r>
      <w:r w:rsidR="0099522C" w:rsidRPr="002C6017">
        <w:rPr>
          <w:rFonts w:ascii="Calibri" w:hAnsi="Calibri" w:cs="Calibri"/>
          <w:sz w:val="22"/>
          <w:szCs w:val="22"/>
        </w:rPr>
        <w:t xml:space="preserve"> (w postaci elektronicznej opatrzonej kwalifikowanym podpisem elektronicznym)</w:t>
      </w:r>
      <w:r w:rsidR="00897F93" w:rsidRPr="002C6017">
        <w:rPr>
          <w:rFonts w:ascii="Calibri" w:hAnsi="Calibri" w:cs="Calibri"/>
          <w:sz w:val="22"/>
          <w:szCs w:val="22"/>
        </w:rPr>
        <w:t xml:space="preserve"> lub </w:t>
      </w:r>
      <w:r w:rsidR="00897F93" w:rsidRPr="002C6017">
        <w:rPr>
          <w:rFonts w:ascii="Calibri" w:hAnsi="Calibri" w:cs="Calibri"/>
          <w:b/>
          <w:bCs/>
          <w:sz w:val="22"/>
          <w:szCs w:val="22"/>
        </w:rPr>
        <w:t>w</w:t>
      </w:r>
      <w:r w:rsidR="0099522C" w:rsidRPr="002C601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97F93" w:rsidRPr="002C6017">
        <w:rPr>
          <w:rFonts w:ascii="Calibri" w:hAnsi="Calibri" w:cs="Calibri"/>
          <w:b/>
          <w:bCs/>
          <w:sz w:val="22"/>
          <w:szCs w:val="22"/>
        </w:rPr>
        <w:t xml:space="preserve">postaci elektronicznej </w:t>
      </w:r>
      <w:r w:rsidR="00897F93" w:rsidRPr="002C6017">
        <w:rPr>
          <w:rFonts w:ascii="Calibri" w:hAnsi="Calibri" w:cs="Calibri"/>
          <w:sz w:val="22"/>
          <w:szCs w:val="22"/>
        </w:rPr>
        <w:t xml:space="preserve">opatrzonej podpisem zaufanym lub podpisem </w:t>
      </w:r>
      <w:r w:rsidR="00897F93" w:rsidRPr="005E1023">
        <w:rPr>
          <w:rFonts w:ascii="Calibri" w:hAnsi="Calibri" w:cs="Calibri"/>
          <w:sz w:val="22"/>
          <w:szCs w:val="22"/>
        </w:rPr>
        <w:t>osobistym.</w:t>
      </w:r>
      <w:r w:rsidR="003474BE" w:rsidRPr="005E1023">
        <w:rPr>
          <w:rFonts w:ascii="Calibri" w:hAnsi="Calibri" w:cs="Calibri"/>
          <w:sz w:val="22"/>
          <w:szCs w:val="22"/>
        </w:rPr>
        <w:t xml:space="preserve"> </w:t>
      </w:r>
    </w:p>
    <w:p w14:paraId="65D2F9C4" w14:textId="66607B29" w:rsidR="001B37C3" w:rsidRDefault="006E6764" w:rsidP="009412C7">
      <w:pPr>
        <w:pStyle w:val="StyleStyleRozdziaICenteredLeft667cmLeftLeft0cm"/>
        <w:spacing w:before="60" w:after="60"/>
        <w:ind w:left="992" w:hanging="567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5.1.</w:t>
      </w:r>
      <w:r w:rsidR="001C5ABC">
        <w:rPr>
          <w:rFonts w:ascii="Calibri" w:hAnsi="Calibri" w:cs="Calibri"/>
          <w:b w:val="0"/>
          <w:bCs w:val="0"/>
          <w:sz w:val="22"/>
          <w:szCs w:val="22"/>
        </w:rPr>
        <w:t>1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1139F7" w:rsidRPr="00280875">
        <w:rPr>
          <w:rFonts w:ascii="Calibri" w:hAnsi="Calibri" w:cs="Calibri"/>
          <w:b w:val="0"/>
          <w:bCs w:val="0"/>
          <w:sz w:val="22"/>
          <w:szCs w:val="22"/>
        </w:rPr>
        <w:t xml:space="preserve">W przypadku </w:t>
      </w:r>
      <w:r w:rsidR="001139F7" w:rsidRPr="00280875">
        <w:rPr>
          <w:rFonts w:ascii="Calibri" w:hAnsi="Calibri" w:cs="Calibri"/>
          <w:bCs w:val="0"/>
          <w:sz w:val="22"/>
          <w:szCs w:val="22"/>
        </w:rPr>
        <w:t xml:space="preserve">wspólnego ubiegania się o zamówienie </w:t>
      </w:r>
      <w:r w:rsidR="001139F7" w:rsidRPr="00280875">
        <w:rPr>
          <w:rFonts w:ascii="Calibri" w:hAnsi="Calibri" w:cs="Calibri"/>
          <w:b w:val="0"/>
          <w:bCs w:val="0"/>
          <w:sz w:val="22"/>
          <w:szCs w:val="22"/>
        </w:rPr>
        <w:t>p</w:t>
      </w:r>
      <w:r w:rsidR="00FB7C0E">
        <w:rPr>
          <w:rFonts w:ascii="Calibri" w:hAnsi="Calibri" w:cs="Calibri"/>
          <w:b w:val="0"/>
          <w:bCs w:val="0"/>
          <w:sz w:val="22"/>
          <w:szCs w:val="22"/>
        </w:rPr>
        <w:t>rzez Wykonawców</w:t>
      </w:r>
      <w:r w:rsidR="00794B3C">
        <w:rPr>
          <w:rFonts w:ascii="Calibri" w:hAnsi="Calibri" w:cs="Calibri"/>
          <w:b w:val="0"/>
          <w:bCs w:val="0"/>
          <w:sz w:val="22"/>
          <w:szCs w:val="22"/>
        </w:rPr>
        <w:t>,</w:t>
      </w:r>
      <w:r w:rsidR="00FB7C0E">
        <w:rPr>
          <w:rFonts w:ascii="Calibri" w:hAnsi="Calibri" w:cs="Calibri"/>
          <w:b w:val="0"/>
          <w:bCs w:val="0"/>
          <w:sz w:val="22"/>
          <w:szCs w:val="22"/>
        </w:rPr>
        <w:t xml:space="preserve"> oświadczenie, o </w:t>
      </w:r>
      <w:r w:rsidR="001139F7" w:rsidRPr="00280875">
        <w:rPr>
          <w:rFonts w:ascii="Calibri" w:hAnsi="Calibri" w:cs="Calibri"/>
          <w:b w:val="0"/>
          <w:bCs w:val="0"/>
          <w:sz w:val="22"/>
          <w:szCs w:val="22"/>
        </w:rPr>
        <w:t xml:space="preserve">którym mowa w </w:t>
      </w:r>
      <w:r w:rsidR="001139F7">
        <w:rPr>
          <w:rFonts w:ascii="Calibri" w:hAnsi="Calibri" w:cs="Calibri"/>
          <w:b w:val="0"/>
          <w:bCs w:val="0"/>
          <w:sz w:val="22"/>
          <w:szCs w:val="22"/>
        </w:rPr>
        <w:t>pkt.</w:t>
      </w:r>
      <w:r w:rsidR="001139F7" w:rsidRPr="00280875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bCs w:val="0"/>
          <w:sz w:val="22"/>
          <w:szCs w:val="22"/>
        </w:rPr>
        <w:t>5</w:t>
      </w:r>
      <w:r w:rsidR="001139F7">
        <w:rPr>
          <w:rFonts w:ascii="Calibri" w:hAnsi="Calibri" w:cs="Calibri"/>
          <w:b w:val="0"/>
          <w:bCs w:val="0"/>
          <w:sz w:val="22"/>
          <w:szCs w:val="22"/>
        </w:rPr>
        <w:t>.1.</w:t>
      </w:r>
      <w:r w:rsidR="00794B3C">
        <w:rPr>
          <w:rFonts w:ascii="Calibri" w:hAnsi="Calibri" w:cs="Calibri"/>
          <w:b w:val="0"/>
          <w:bCs w:val="0"/>
          <w:sz w:val="22"/>
          <w:szCs w:val="22"/>
        </w:rPr>
        <w:t>,</w:t>
      </w:r>
      <w:r w:rsidR="001139F7">
        <w:rPr>
          <w:rFonts w:ascii="Calibri" w:hAnsi="Calibri" w:cs="Calibri"/>
          <w:b w:val="0"/>
          <w:bCs w:val="0"/>
          <w:sz w:val="22"/>
          <w:szCs w:val="22"/>
        </w:rPr>
        <w:t xml:space="preserve"> składa każdy z</w:t>
      </w:r>
      <w:r w:rsidR="001139F7" w:rsidRPr="00280875">
        <w:rPr>
          <w:rFonts w:ascii="Calibri" w:hAnsi="Calibri" w:cs="Calibri"/>
          <w:b w:val="0"/>
          <w:bCs w:val="0"/>
          <w:sz w:val="22"/>
          <w:szCs w:val="22"/>
        </w:rPr>
        <w:t xml:space="preserve"> Wykonawców</w:t>
      </w:r>
      <w:r w:rsidR="001139F7">
        <w:rPr>
          <w:rFonts w:ascii="Calibri" w:hAnsi="Calibri" w:cs="Calibri"/>
          <w:b w:val="0"/>
          <w:bCs w:val="0"/>
          <w:sz w:val="22"/>
          <w:szCs w:val="22"/>
        </w:rPr>
        <w:t xml:space="preserve">. </w:t>
      </w:r>
      <w:r w:rsidR="00794B3C">
        <w:rPr>
          <w:rFonts w:ascii="Calibri" w:hAnsi="Calibri" w:cs="Calibri"/>
          <w:b w:val="0"/>
          <w:bCs w:val="0"/>
          <w:sz w:val="22"/>
          <w:szCs w:val="22"/>
        </w:rPr>
        <w:t>Oświadczenia</w:t>
      </w:r>
      <w:r w:rsidR="001139F7" w:rsidRPr="00B44C8E">
        <w:rPr>
          <w:rFonts w:ascii="Calibri" w:hAnsi="Calibri" w:cs="Calibri"/>
          <w:b w:val="0"/>
          <w:bCs w:val="0"/>
          <w:sz w:val="22"/>
          <w:szCs w:val="22"/>
        </w:rPr>
        <w:t xml:space="preserve"> te potwierdzaj</w:t>
      </w:r>
      <w:r w:rsidR="001139F7">
        <w:rPr>
          <w:rFonts w:ascii="Calibri" w:hAnsi="Calibri" w:cs="Calibri"/>
          <w:b w:val="0"/>
          <w:bCs w:val="0"/>
          <w:sz w:val="22"/>
          <w:szCs w:val="22"/>
        </w:rPr>
        <w:t xml:space="preserve">ą </w:t>
      </w:r>
      <w:r w:rsidR="001139F7" w:rsidRPr="00B44C8E">
        <w:rPr>
          <w:rFonts w:ascii="Calibri" w:hAnsi="Calibri" w:cs="Calibri"/>
          <w:b w:val="0"/>
          <w:bCs w:val="0"/>
          <w:sz w:val="22"/>
          <w:szCs w:val="22"/>
        </w:rPr>
        <w:t>brak podstaw wykluczen</w:t>
      </w:r>
      <w:r w:rsidR="001139F7">
        <w:rPr>
          <w:rFonts w:ascii="Calibri" w:hAnsi="Calibri" w:cs="Calibri"/>
          <w:b w:val="0"/>
          <w:bCs w:val="0"/>
          <w:sz w:val="22"/>
          <w:szCs w:val="22"/>
        </w:rPr>
        <w:t xml:space="preserve">ia </w:t>
      </w:r>
      <w:r w:rsidR="001C5ABC">
        <w:rPr>
          <w:rFonts w:ascii="Calibri" w:hAnsi="Calibri" w:cs="Calibri"/>
          <w:b w:val="0"/>
          <w:bCs w:val="0"/>
          <w:sz w:val="22"/>
          <w:szCs w:val="22"/>
        </w:rPr>
        <w:t>z postępowania</w:t>
      </w:r>
      <w:r w:rsidR="001139F7" w:rsidRPr="00B44C8E">
        <w:rPr>
          <w:rFonts w:ascii="Calibri" w:hAnsi="Calibri" w:cs="Calibri"/>
          <w:b w:val="0"/>
          <w:bCs w:val="0"/>
          <w:sz w:val="22"/>
          <w:szCs w:val="22"/>
        </w:rPr>
        <w:t>.</w:t>
      </w:r>
    </w:p>
    <w:p w14:paraId="1E61B215" w14:textId="30F11146" w:rsidR="00BB37C3" w:rsidRPr="009412C7" w:rsidRDefault="00BB37C3" w:rsidP="009412C7">
      <w:pPr>
        <w:pStyle w:val="StyleStyleRozdziaICenteredLeft667cmLeftLeft0cm"/>
        <w:spacing w:before="60" w:after="60"/>
        <w:ind w:left="992" w:hanging="567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5.1.2 </w:t>
      </w:r>
      <w:r w:rsidRPr="00BB37C3">
        <w:rPr>
          <w:rFonts w:ascii="Calibri" w:hAnsi="Calibri" w:cs="Calibri"/>
          <w:b w:val="0"/>
          <w:bCs w:val="0"/>
          <w:sz w:val="22"/>
          <w:szCs w:val="22"/>
        </w:rPr>
        <w:t xml:space="preserve">Wykonawca, w przypadku </w:t>
      </w:r>
      <w:r w:rsidRPr="00F87883">
        <w:rPr>
          <w:rFonts w:ascii="Calibri" w:hAnsi="Calibri" w:cs="Calibri"/>
          <w:sz w:val="22"/>
          <w:szCs w:val="22"/>
        </w:rPr>
        <w:t>polegania na zdolnościach lub sytuacji podmiotów udostępniających zasoby</w:t>
      </w:r>
      <w:r w:rsidRPr="00BB37C3">
        <w:rPr>
          <w:rFonts w:ascii="Calibri" w:hAnsi="Calibri" w:cs="Calibri"/>
          <w:b w:val="0"/>
          <w:bCs w:val="0"/>
          <w:sz w:val="22"/>
          <w:szCs w:val="22"/>
        </w:rPr>
        <w:t xml:space="preserve">, przedstawia wraz z oświadczeniem, o którym mowa w ust. </w:t>
      </w:r>
      <w:r>
        <w:rPr>
          <w:rFonts w:ascii="Calibri" w:hAnsi="Calibri" w:cs="Calibri"/>
          <w:b w:val="0"/>
          <w:bCs w:val="0"/>
          <w:sz w:val="22"/>
          <w:szCs w:val="22"/>
        </w:rPr>
        <w:t>5.1</w:t>
      </w:r>
      <w:r w:rsidRPr="00BB37C3">
        <w:rPr>
          <w:rFonts w:ascii="Calibri" w:hAnsi="Calibri" w:cs="Calibri"/>
          <w:b w:val="0"/>
          <w:bCs w:val="0"/>
          <w:sz w:val="22"/>
          <w:szCs w:val="22"/>
        </w:rPr>
        <w:t xml:space="preserve"> także oświadczenie podmiotu udostępniającego zasoby, potwierdzające brak podstaw wykluczenia tego podmiotu oraz odpowiednio spełnianie warunków udziału w postępowaniu, w zakresie, w jakim wykonawca </w:t>
      </w:r>
      <w:r w:rsidRPr="00796559">
        <w:rPr>
          <w:rFonts w:ascii="Calibri" w:hAnsi="Calibri" w:cs="Calibri"/>
          <w:b w:val="0"/>
          <w:bCs w:val="0"/>
          <w:sz w:val="22"/>
          <w:szCs w:val="22"/>
        </w:rPr>
        <w:t xml:space="preserve">powołuje się na jego zasoby zgodnie ze wzorem oświadczenia. Wzór oświadczenia stanowi załącznik nr </w:t>
      </w:r>
      <w:r w:rsidR="00796559" w:rsidRPr="00F87883">
        <w:rPr>
          <w:rFonts w:ascii="Calibri" w:hAnsi="Calibri" w:cs="Calibri"/>
          <w:b w:val="0"/>
          <w:bCs w:val="0"/>
          <w:sz w:val="22"/>
          <w:szCs w:val="22"/>
        </w:rPr>
        <w:t xml:space="preserve">3A </w:t>
      </w:r>
      <w:r w:rsidRPr="00796559">
        <w:rPr>
          <w:rFonts w:ascii="Calibri" w:hAnsi="Calibri" w:cs="Calibri"/>
          <w:b w:val="0"/>
          <w:bCs w:val="0"/>
          <w:sz w:val="22"/>
          <w:szCs w:val="22"/>
        </w:rPr>
        <w:t>do SWZ.</w:t>
      </w:r>
    </w:p>
    <w:p w14:paraId="46F6FF90" w14:textId="4820336F" w:rsidR="00D84A8A" w:rsidRDefault="006E6764" w:rsidP="005F3B2C">
      <w:pPr>
        <w:pStyle w:val="Tekstpodstawowy2"/>
        <w:spacing w:before="80"/>
        <w:ind w:left="567" w:right="28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E6764">
        <w:rPr>
          <w:rFonts w:asciiTheme="minorHAnsi" w:hAnsiTheme="minorHAnsi" w:cstheme="minorHAnsi"/>
          <w:sz w:val="22"/>
          <w:szCs w:val="22"/>
        </w:rPr>
        <w:t>5.</w:t>
      </w:r>
      <w:r w:rsidR="009412C7">
        <w:rPr>
          <w:rFonts w:asciiTheme="minorHAnsi" w:hAnsiTheme="minorHAnsi" w:cstheme="minorHAnsi"/>
          <w:sz w:val="22"/>
          <w:szCs w:val="22"/>
        </w:rPr>
        <w:t>2</w:t>
      </w:r>
      <w:r w:rsidRPr="006E6764">
        <w:rPr>
          <w:rFonts w:asciiTheme="minorHAnsi" w:hAnsiTheme="minorHAnsi" w:cstheme="minorHAnsi"/>
          <w:sz w:val="22"/>
          <w:szCs w:val="22"/>
        </w:rPr>
        <w:t>.</w:t>
      </w:r>
      <w:r w:rsidR="00875ADF">
        <w:rPr>
          <w:rFonts w:asciiTheme="minorHAnsi" w:hAnsiTheme="minorHAnsi" w:cstheme="minorHAnsi"/>
          <w:b/>
          <w:sz w:val="22"/>
          <w:szCs w:val="22"/>
        </w:rPr>
        <w:t> </w:t>
      </w:r>
      <w:r w:rsidR="00D84A8A" w:rsidRPr="00D84A8A">
        <w:rPr>
          <w:rFonts w:asciiTheme="minorHAnsi" w:hAnsiTheme="minorHAnsi" w:cstheme="minorHAnsi"/>
          <w:b/>
          <w:sz w:val="22"/>
          <w:szCs w:val="22"/>
        </w:rPr>
        <w:t>zobowiązanie podmiotu udostępniającego zasoby</w:t>
      </w:r>
      <w:r w:rsidR="00D84A8A" w:rsidRPr="00F87883">
        <w:rPr>
          <w:rFonts w:asciiTheme="minorHAnsi" w:hAnsiTheme="minorHAnsi" w:cstheme="minorHAnsi"/>
          <w:bCs/>
          <w:sz w:val="22"/>
          <w:szCs w:val="22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 – o ile dotyczy</w:t>
      </w:r>
      <w:r w:rsidR="00D84A8A">
        <w:rPr>
          <w:rFonts w:asciiTheme="minorHAnsi" w:hAnsiTheme="minorHAnsi" w:cstheme="minorHAnsi"/>
          <w:bCs/>
          <w:sz w:val="22"/>
          <w:szCs w:val="22"/>
        </w:rPr>
        <w:t>;</w:t>
      </w:r>
    </w:p>
    <w:p w14:paraId="38ED3377" w14:textId="14DC5060" w:rsidR="00D84A8A" w:rsidRPr="00D84A8A" w:rsidRDefault="00D84A8A" w:rsidP="00F87883">
      <w:pPr>
        <w:pStyle w:val="Tekstpodstawowy2"/>
        <w:spacing w:before="80"/>
        <w:ind w:left="1134" w:right="28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5.2.1 </w:t>
      </w:r>
      <w:r w:rsidRPr="00D84A8A">
        <w:rPr>
          <w:rFonts w:asciiTheme="minorHAnsi" w:hAnsiTheme="minorHAnsi" w:cstheme="minorHAnsi"/>
          <w:bCs/>
          <w:sz w:val="22"/>
          <w:szCs w:val="22"/>
        </w:rPr>
        <w:t>Zobowiązanie podmiotu udostępniającego zasoby, o którym mowa w pkt 3, powinno potwierdzać, że stosunek łączący wykonawcę z podmiotami udostępniającymi zasoby gwarantuje rzeczywisty dostęp do tych zasobów oraz określać w szczególności:</w:t>
      </w:r>
    </w:p>
    <w:p w14:paraId="7EDC40C8" w14:textId="3214D2CC" w:rsidR="00D84A8A" w:rsidRPr="00D84A8A" w:rsidRDefault="00D84A8A" w:rsidP="00F87883">
      <w:pPr>
        <w:pStyle w:val="Tekstpodstawowy2"/>
        <w:spacing w:before="80"/>
        <w:ind w:left="1842" w:right="28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4A8A">
        <w:rPr>
          <w:rFonts w:asciiTheme="minorHAnsi" w:hAnsiTheme="minorHAnsi" w:cstheme="minorHAnsi"/>
          <w:bCs/>
          <w:sz w:val="22"/>
          <w:szCs w:val="22"/>
        </w:rPr>
        <w:t>a)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84A8A">
        <w:rPr>
          <w:rFonts w:asciiTheme="minorHAnsi" w:hAnsiTheme="minorHAnsi" w:cstheme="minorHAnsi"/>
          <w:bCs/>
          <w:sz w:val="22"/>
          <w:szCs w:val="22"/>
        </w:rPr>
        <w:t>zakres dostępnych wykonawcy zasobów podmiotu udostępniającego zasoby;</w:t>
      </w:r>
    </w:p>
    <w:p w14:paraId="62AE2FB7" w14:textId="4B757A5D" w:rsidR="00D84A8A" w:rsidRPr="00D84A8A" w:rsidRDefault="00D84A8A" w:rsidP="00F87883">
      <w:pPr>
        <w:pStyle w:val="Tekstpodstawowy2"/>
        <w:spacing w:before="80"/>
        <w:ind w:left="1417" w:right="28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4A8A">
        <w:rPr>
          <w:rFonts w:asciiTheme="minorHAnsi" w:hAnsiTheme="minorHAnsi" w:cstheme="minorHAnsi"/>
          <w:bCs/>
          <w:sz w:val="22"/>
          <w:szCs w:val="22"/>
        </w:rPr>
        <w:t>b)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84A8A">
        <w:rPr>
          <w:rFonts w:asciiTheme="minorHAnsi" w:hAnsiTheme="minorHAnsi" w:cstheme="minorHAnsi"/>
          <w:bCs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0E7CB1C" w14:textId="53C7E002" w:rsidR="00D84A8A" w:rsidRDefault="00D84A8A" w:rsidP="00F87883">
      <w:pPr>
        <w:pStyle w:val="Tekstpodstawowy2"/>
        <w:spacing w:before="80"/>
        <w:ind w:left="1417" w:right="28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4A8A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 c)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84A8A">
        <w:rPr>
          <w:rFonts w:asciiTheme="minorHAnsi" w:hAnsiTheme="minorHAnsi" w:cstheme="minorHAnsi"/>
          <w:bCs/>
          <w:sz w:val="22"/>
          <w:szCs w:val="22"/>
        </w:rPr>
        <w:t>czy i w jakim zakresie podmiot udostępniający zasoby, na zdolnościach którego wykonawca polega w odniesieniu do warunków udziału w postępowaniu dotyczących doświadczenia, zrealizuje usługi, których wskazane zdolności dotyczą.</w:t>
      </w:r>
    </w:p>
    <w:p w14:paraId="35E97EC6" w14:textId="1061A424" w:rsidR="00EE4BEC" w:rsidRPr="00F87883" w:rsidRDefault="00EE4BEC" w:rsidP="00F87883">
      <w:pPr>
        <w:pStyle w:val="Tekstpodstawowy2"/>
        <w:spacing w:before="80"/>
        <w:ind w:right="2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 xml:space="preserve">- </w:t>
      </w:r>
      <w:r w:rsidRPr="00E40618">
        <w:rPr>
          <w:rFonts w:asciiTheme="minorHAnsi" w:hAnsiTheme="minorHAnsi" w:cstheme="minorHAnsi"/>
          <w:bCs/>
          <w:sz w:val="22"/>
          <w:szCs w:val="22"/>
        </w:rPr>
        <w:t xml:space="preserve">zgodnie z załącznikiem nr </w:t>
      </w:r>
      <w:r w:rsidR="00E40618" w:rsidRPr="00F87883">
        <w:rPr>
          <w:rFonts w:asciiTheme="minorHAnsi" w:hAnsiTheme="minorHAnsi" w:cstheme="minorHAnsi"/>
          <w:bCs/>
          <w:sz w:val="22"/>
          <w:szCs w:val="22"/>
        </w:rPr>
        <w:t xml:space="preserve">6 </w:t>
      </w:r>
      <w:r w:rsidRPr="00E40618">
        <w:rPr>
          <w:rFonts w:asciiTheme="minorHAnsi" w:hAnsiTheme="minorHAnsi" w:cstheme="minorHAnsi"/>
          <w:bCs/>
          <w:sz w:val="22"/>
          <w:szCs w:val="22"/>
        </w:rPr>
        <w:t xml:space="preserve">do SWZ </w:t>
      </w:r>
    </w:p>
    <w:p w14:paraId="69C4B4A2" w14:textId="206DAF01" w:rsidR="006C42DD" w:rsidRPr="0054644E" w:rsidRDefault="00D84A8A" w:rsidP="005F3B2C">
      <w:pPr>
        <w:pStyle w:val="Tekstpodstawowy2"/>
        <w:spacing w:before="80"/>
        <w:ind w:left="567" w:right="28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0618">
        <w:rPr>
          <w:rFonts w:asciiTheme="minorHAnsi" w:hAnsiTheme="minorHAnsi" w:cstheme="minorHAnsi"/>
          <w:b/>
          <w:sz w:val="22"/>
          <w:szCs w:val="22"/>
        </w:rPr>
        <w:t xml:space="preserve">5.3 </w:t>
      </w:r>
      <w:r w:rsidR="00B33088" w:rsidRPr="00E40618">
        <w:rPr>
          <w:rFonts w:asciiTheme="minorHAnsi" w:hAnsiTheme="minorHAnsi" w:cstheme="minorHAnsi"/>
          <w:b/>
          <w:sz w:val="22"/>
          <w:szCs w:val="22"/>
        </w:rPr>
        <w:t>p</w:t>
      </w:r>
      <w:r w:rsidR="001B37C3" w:rsidRPr="00E40618">
        <w:rPr>
          <w:rFonts w:asciiTheme="minorHAnsi" w:hAnsiTheme="minorHAnsi" w:cstheme="minorHAnsi"/>
          <w:b/>
          <w:sz w:val="22"/>
          <w:szCs w:val="22"/>
        </w:rPr>
        <w:t>ełnomocnictwo ustanowione do reprezentowania</w:t>
      </w:r>
      <w:r w:rsidR="001B37C3" w:rsidRPr="0054644E">
        <w:rPr>
          <w:rFonts w:asciiTheme="minorHAnsi" w:hAnsiTheme="minorHAnsi" w:cstheme="minorHAnsi"/>
          <w:b/>
          <w:sz w:val="22"/>
          <w:szCs w:val="22"/>
        </w:rPr>
        <w:t xml:space="preserve"> Wykonawcy/ów ubiegającego/</w:t>
      </w:r>
      <w:proofErr w:type="spellStart"/>
      <w:r w:rsidR="001B37C3" w:rsidRPr="0054644E">
        <w:rPr>
          <w:rFonts w:asciiTheme="minorHAnsi" w:hAnsiTheme="minorHAnsi" w:cstheme="minorHAnsi"/>
          <w:b/>
          <w:sz w:val="22"/>
          <w:szCs w:val="22"/>
        </w:rPr>
        <w:t>cych</w:t>
      </w:r>
      <w:proofErr w:type="spellEnd"/>
      <w:r w:rsidR="001B37C3" w:rsidRPr="0054644E">
        <w:rPr>
          <w:rFonts w:asciiTheme="minorHAnsi" w:hAnsiTheme="minorHAnsi" w:cstheme="minorHAnsi"/>
          <w:b/>
          <w:sz w:val="22"/>
          <w:szCs w:val="22"/>
        </w:rPr>
        <w:t xml:space="preserve"> się o udzielenie zamówienia publicznego</w:t>
      </w:r>
      <w:r w:rsidR="00E40618">
        <w:rPr>
          <w:rFonts w:asciiTheme="minorHAnsi" w:hAnsiTheme="minorHAnsi" w:cstheme="minorHAnsi"/>
          <w:b/>
          <w:sz w:val="22"/>
          <w:szCs w:val="22"/>
        </w:rPr>
        <w:t>/podmiotu udostępniającego zasoby</w:t>
      </w:r>
      <w:r w:rsidR="001B37C3" w:rsidRPr="0054644E">
        <w:rPr>
          <w:rFonts w:asciiTheme="minorHAnsi" w:hAnsiTheme="minorHAnsi" w:cstheme="minorHAnsi"/>
          <w:b/>
          <w:sz w:val="22"/>
          <w:szCs w:val="22"/>
        </w:rPr>
        <w:t>.</w:t>
      </w:r>
    </w:p>
    <w:p w14:paraId="3A52A24A" w14:textId="77777777" w:rsidR="006F02D1" w:rsidRDefault="001B37C3" w:rsidP="005F3B2C">
      <w:pPr>
        <w:pStyle w:val="Tekstpodstawowy2"/>
        <w:tabs>
          <w:tab w:val="left" w:pos="567"/>
        </w:tabs>
        <w:ind w:left="567" w:right="2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644E">
        <w:rPr>
          <w:rFonts w:asciiTheme="minorHAnsi" w:hAnsiTheme="minorHAnsi" w:cstheme="minorHAnsi"/>
          <w:bCs/>
          <w:sz w:val="22"/>
          <w:szCs w:val="22"/>
        </w:rPr>
        <w:t xml:space="preserve">Pełnomocnictwo </w:t>
      </w:r>
      <w:r w:rsidR="00F27035" w:rsidRPr="0054644E">
        <w:rPr>
          <w:rFonts w:asciiTheme="minorHAnsi" w:hAnsiTheme="minorHAnsi" w:cstheme="minorHAnsi"/>
          <w:bCs/>
          <w:sz w:val="22"/>
          <w:szCs w:val="22"/>
        </w:rPr>
        <w:t>przekazuje się</w:t>
      </w:r>
      <w:r w:rsidRPr="005464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72EC9">
        <w:rPr>
          <w:rFonts w:asciiTheme="minorHAnsi" w:hAnsiTheme="minorHAnsi" w:cstheme="minorHAnsi"/>
          <w:bCs/>
          <w:sz w:val="22"/>
          <w:szCs w:val="22"/>
          <w:u w:val="single"/>
        </w:rPr>
        <w:t xml:space="preserve">w </w:t>
      </w:r>
      <w:r w:rsidR="0099522C" w:rsidRPr="00472EC9">
        <w:rPr>
          <w:rFonts w:asciiTheme="minorHAnsi" w:hAnsiTheme="minorHAnsi" w:cstheme="minorHAnsi"/>
          <w:bCs/>
          <w:sz w:val="22"/>
          <w:szCs w:val="22"/>
          <w:u w:val="single"/>
        </w:rPr>
        <w:t xml:space="preserve">postaci elektronicznej </w:t>
      </w:r>
      <w:r w:rsidR="00F27035" w:rsidRPr="00472EC9">
        <w:rPr>
          <w:rFonts w:asciiTheme="minorHAnsi" w:hAnsiTheme="minorHAnsi" w:cstheme="minorHAnsi"/>
          <w:bCs/>
          <w:sz w:val="22"/>
          <w:szCs w:val="22"/>
          <w:u w:val="single"/>
        </w:rPr>
        <w:t>i opatruje kwalifikowanym podpisem elektronicznym, podpisem zaufanym lub podpisem osobistym</w:t>
      </w:r>
      <w:r w:rsidR="00F27035" w:rsidRPr="0054644E">
        <w:rPr>
          <w:rFonts w:asciiTheme="minorHAnsi" w:hAnsiTheme="minorHAnsi" w:cstheme="minorHAnsi"/>
          <w:bCs/>
          <w:sz w:val="22"/>
          <w:szCs w:val="22"/>
        </w:rPr>
        <w:t xml:space="preserve">. W przypadku, gdy pełnomocnictwo zostało wystawione w postaci papierowej i opatrzone własnoręcznym podpisem, </w:t>
      </w:r>
      <w:r w:rsidR="00F27035" w:rsidRPr="00472EC9">
        <w:rPr>
          <w:rFonts w:asciiTheme="minorHAnsi" w:hAnsiTheme="minorHAnsi" w:cstheme="minorHAnsi"/>
          <w:bCs/>
          <w:sz w:val="22"/>
          <w:szCs w:val="22"/>
          <w:u w:val="single"/>
        </w:rPr>
        <w:t xml:space="preserve">przekazuje się </w:t>
      </w:r>
      <w:r w:rsidR="0099522C" w:rsidRPr="00472EC9">
        <w:rPr>
          <w:rFonts w:asciiTheme="minorHAnsi" w:hAnsiTheme="minorHAnsi" w:cstheme="minorHAnsi"/>
          <w:bCs/>
          <w:sz w:val="22"/>
          <w:szCs w:val="22"/>
          <w:u w:val="single"/>
        </w:rPr>
        <w:t>cyfrowe odwzorowani</w:t>
      </w:r>
      <w:r w:rsidR="00376D87" w:rsidRPr="00472EC9">
        <w:rPr>
          <w:rFonts w:asciiTheme="minorHAnsi" w:hAnsiTheme="minorHAnsi" w:cstheme="minorHAnsi"/>
          <w:bCs/>
          <w:sz w:val="22"/>
          <w:szCs w:val="22"/>
          <w:u w:val="single"/>
        </w:rPr>
        <w:t>e</w:t>
      </w:r>
      <w:r w:rsidR="0099522C" w:rsidRPr="00472EC9">
        <w:rPr>
          <w:rFonts w:asciiTheme="minorHAnsi" w:hAnsiTheme="minorHAnsi" w:cstheme="minorHAnsi"/>
          <w:bCs/>
          <w:sz w:val="22"/>
          <w:szCs w:val="22"/>
          <w:u w:val="single"/>
        </w:rPr>
        <w:t xml:space="preserve"> tego dokumentu</w:t>
      </w:r>
      <w:r w:rsidR="0099522C" w:rsidRPr="0054644E">
        <w:rPr>
          <w:rFonts w:asciiTheme="minorHAnsi" w:hAnsiTheme="minorHAnsi" w:cstheme="minorHAnsi"/>
          <w:bCs/>
          <w:sz w:val="22"/>
          <w:szCs w:val="22"/>
        </w:rPr>
        <w:t>, opatrzone</w:t>
      </w:r>
      <w:r w:rsidR="00376D87" w:rsidRPr="0054644E">
        <w:rPr>
          <w:rFonts w:asciiTheme="minorHAnsi" w:hAnsiTheme="minorHAnsi" w:cstheme="minorHAnsi"/>
          <w:bCs/>
          <w:sz w:val="22"/>
          <w:szCs w:val="22"/>
        </w:rPr>
        <w:t xml:space="preserve"> kwalifikowanym podpisem elektronicznym, podpisem zaufanym lub podpisem osobistym, poświadczającym zgodność cyfrowego odwzorowania z dokumentem w postaci papierowej.</w:t>
      </w:r>
      <w:r w:rsidR="0099522C" w:rsidRPr="005464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76D87" w:rsidRPr="0054644E">
        <w:rPr>
          <w:rFonts w:asciiTheme="minorHAnsi" w:hAnsiTheme="minorHAnsi" w:cstheme="minorHAnsi"/>
          <w:bCs/>
          <w:sz w:val="22"/>
          <w:szCs w:val="22"/>
        </w:rPr>
        <w:t>Poświadczenia zgodności cyfrowego odwzorowania z</w:t>
      </w:r>
      <w:r w:rsidR="000D596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76D87" w:rsidRPr="0054644E">
        <w:rPr>
          <w:rFonts w:asciiTheme="minorHAnsi" w:hAnsiTheme="minorHAnsi" w:cstheme="minorHAnsi"/>
          <w:bCs/>
          <w:sz w:val="22"/>
          <w:szCs w:val="22"/>
        </w:rPr>
        <w:t xml:space="preserve">pełnomocnictwem w postaci papierowej może dokonać </w:t>
      </w:r>
      <w:r w:rsidR="001C4190" w:rsidRPr="00472EC9">
        <w:rPr>
          <w:rFonts w:asciiTheme="minorHAnsi" w:hAnsiTheme="minorHAnsi" w:cstheme="minorHAnsi"/>
          <w:bCs/>
          <w:sz w:val="22"/>
          <w:szCs w:val="22"/>
          <w:u w:val="single"/>
        </w:rPr>
        <w:t>mocodawc</w:t>
      </w:r>
      <w:r w:rsidR="00376D87" w:rsidRPr="00472EC9">
        <w:rPr>
          <w:rFonts w:asciiTheme="minorHAnsi" w:hAnsiTheme="minorHAnsi" w:cstheme="minorHAnsi"/>
          <w:bCs/>
          <w:sz w:val="22"/>
          <w:szCs w:val="22"/>
          <w:u w:val="single"/>
        </w:rPr>
        <w:t>a</w:t>
      </w:r>
      <w:r w:rsidR="001C4190" w:rsidRPr="00472EC9">
        <w:rPr>
          <w:rFonts w:asciiTheme="minorHAnsi" w:hAnsiTheme="minorHAnsi" w:cstheme="minorHAnsi"/>
          <w:bCs/>
          <w:sz w:val="22"/>
          <w:szCs w:val="22"/>
          <w:u w:val="single"/>
        </w:rPr>
        <w:t xml:space="preserve"> (osob</w:t>
      </w:r>
      <w:r w:rsidR="00376D87" w:rsidRPr="00472EC9">
        <w:rPr>
          <w:rFonts w:asciiTheme="minorHAnsi" w:hAnsiTheme="minorHAnsi" w:cstheme="minorHAnsi"/>
          <w:bCs/>
          <w:sz w:val="22"/>
          <w:szCs w:val="22"/>
          <w:u w:val="single"/>
        </w:rPr>
        <w:t>a</w:t>
      </w:r>
      <w:r w:rsidR="001C4190" w:rsidRPr="00472EC9">
        <w:rPr>
          <w:rFonts w:asciiTheme="minorHAnsi" w:hAnsiTheme="minorHAnsi" w:cstheme="minorHAnsi"/>
          <w:bCs/>
          <w:sz w:val="22"/>
          <w:szCs w:val="22"/>
          <w:u w:val="single"/>
        </w:rPr>
        <w:t xml:space="preserve">/osoby wystawiające pełnomocnictwo) lub </w:t>
      </w:r>
      <w:r w:rsidR="0099522C" w:rsidRPr="00472EC9">
        <w:rPr>
          <w:rFonts w:asciiTheme="minorHAnsi" w:hAnsiTheme="minorHAnsi" w:cstheme="minorHAnsi"/>
          <w:bCs/>
          <w:sz w:val="22"/>
          <w:szCs w:val="22"/>
          <w:u w:val="single"/>
        </w:rPr>
        <w:t>notariusz</w:t>
      </w:r>
      <w:r w:rsidR="00D70537" w:rsidRPr="0054644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C4A04E9" w14:textId="5160F425" w:rsidR="00EF643F" w:rsidRDefault="00A460EB" w:rsidP="0098067E">
      <w:pPr>
        <w:pStyle w:val="Tekstpodstawowy2"/>
        <w:numPr>
          <w:ilvl w:val="0"/>
          <w:numId w:val="66"/>
        </w:numPr>
        <w:tabs>
          <w:tab w:val="clear" w:pos="567"/>
          <w:tab w:val="num" w:pos="284"/>
        </w:tabs>
        <w:spacing w:before="60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7644CC">
        <w:rPr>
          <w:rFonts w:asciiTheme="minorHAnsi" w:hAnsiTheme="minorHAnsi" w:cstheme="minorHAnsi"/>
          <w:sz w:val="22"/>
          <w:szCs w:val="22"/>
        </w:rPr>
        <w:t>Każdy Wykonawca może złożyć tylko jedną ofertę. Ofertę należy sporządzić zgodnie z</w:t>
      </w:r>
      <w:r w:rsidR="003B4176">
        <w:rPr>
          <w:rFonts w:asciiTheme="minorHAnsi" w:hAnsiTheme="minorHAnsi" w:cstheme="minorHAnsi"/>
          <w:sz w:val="22"/>
          <w:szCs w:val="22"/>
        </w:rPr>
        <w:t xml:space="preserve"> </w:t>
      </w:r>
      <w:r w:rsidRPr="007644CC">
        <w:rPr>
          <w:rFonts w:asciiTheme="minorHAnsi" w:hAnsiTheme="minorHAnsi" w:cstheme="minorHAnsi"/>
          <w:sz w:val="22"/>
          <w:szCs w:val="22"/>
        </w:rPr>
        <w:t>wymaganiami</w:t>
      </w:r>
      <w:r w:rsidR="00F049F5">
        <w:rPr>
          <w:rFonts w:asciiTheme="minorHAnsi" w:hAnsiTheme="minorHAnsi" w:cstheme="minorHAnsi"/>
          <w:sz w:val="22"/>
          <w:szCs w:val="22"/>
        </w:rPr>
        <w:t xml:space="preserve"> </w:t>
      </w:r>
      <w:r w:rsidRPr="007644CC">
        <w:rPr>
          <w:rFonts w:asciiTheme="minorHAnsi" w:hAnsiTheme="minorHAnsi" w:cstheme="minorHAnsi"/>
          <w:sz w:val="22"/>
          <w:szCs w:val="22"/>
        </w:rPr>
        <w:t xml:space="preserve">SWZ. </w:t>
      </w:r>
    </w:p>
    <w:p w14:paraId="5FA3BE01" w14:textId="77777777" w:rsidR="00731D85" w:rsidRDefault="001B37C3" w:rsidP="0098067E">
      <w:pPr>
        <w:pStyle w:val="Akapitzlist"/>
        <w:numPr>
          <w:ilvl w:val="0"/>
          <w:numId w:val="6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643F">
        <w:rPr>
          <w:rFonts w:asciiTheme="minorHAnsi" w:hAnsiTheme="minorHAnsi" w:cstheme="minorHAnsi"/>
          <w:b/>
          <w:bCs/>
          <w:sz w:val="22"/>
          <w:szCs w:val="22"/>
        </w:rPr>
        <w:t>Oferta musi być sporządzona pod rygorem nieważności w formie elektronicznej</w:t>
      </w:r>
      <w:r w:rsidR="00376729" w:rsidRPr="00EF643F">
        <w:rPr>
          <w:rFonts w:asciiTheme="minorHAnsi" w:hAnsiTheme="minorHAnsi" w:cstheme="minorHAnsi"/>
          <w:sz w:val="22"/>
          <w:szCs w:val="22"/>
        </w:rPr>
        <w:t xml:space="preserve"> (w postaci elektronicznej opatrzonej kwalifikowanym podpisem elektronicznym)</w:t>
      </w:r>
      <w:r w:rsidR="00DF387B" w:rsidRPr="00EF643F">
        <w:rPr>
          <w:rFonts w:asciiTheme="minorHAnsi" w:hAnsiTheme="minorHAnsi" w:cstheme="minorHAnsi"/>
          <w:sz w:val="22"/>
          <w:szCs w:val="22"/>
        </w:rPr>
        <w:t xml:space="preserve"> albo </w:t>
      </w:r>
      <w:r w:rsidR="00DF387B" w:rsidRPr="00EF643F">
        <w:rPr>
          <w:rFonts w:asciiTheme="minorHAnsi" w:hAnsiTheme="minorHAnsi" w:cstheme="minorHAnsi"/>
          <w:b/>
          <w:bCs/>
          <w:sz w:val="22"/>
          <w:szCs w:val="22"/>
        </w:rPr>
        <w:t>w postaci elektronicznej</w:t>
      </w:r>
      <w:r w:rsidR="00DF387B" w:rsidRPr="00EF643F">
        <w:rPr>
          <w:rFonts w:asciiTheme="minorHAnsi" w:hAnsiTheme="minorHAnsi" w:cstheme="minorHAnsi"/>
          <w:sz w:val="22"/>
          <w:szCs w:val="22"/>
        </w:rPr>
        <w:t xml:space="preserve"> opatrzonej podpisem zaufanym lub podpisem osobistym</w:t>
      </w:r>
      <w:r w:rsidRPr="00EF643F">
        <w:rPr>
          <w:rFonts w:asciiTheme="minorHAnsi" w:hAnsiTheme="minorHAnsi" w:cstheme="minorHAnsi"/>
          <w:sz w:val="22"/>
          <w:szCs w:val="22"/>
        </w:rPr>
        <w:t>, w języku polskim</w:t>
      </w:r>
      <w:r w:rsidR="00A86488">
        <w:rPr>
          <w:rFonts w:asciiTheme="minorHAnsi" w:hAnsiTheme="minorHAnsi" w:cstheme="minorHAnsi"/>
          <w:sz w:val="22"/>
          <w:szCs w:val="22"/>
        </w:rPr>
        <w:t>.</w:t>
      </w:r>
    </w:p>
    <w:p w14:paraId="3A276C4D" w14:textId="28F8FC3C" w:rsidR="00731D85" w:rsidRDefault="00A72638" w:rsidP="0098067E">
      <w:pPr>
        <w:pStyle w:val="Akapitzlist"/>
        <w:numPr>
          <w:ilvl w:val="0"/>
          <w:numId w:val="6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1D85">
        <w:rPr>
          <w:rFonts w:asciiTheme="minorHAnsi" w:hAnsiTheme="minorHAnsi" w:cstheme="minorHAnsi"/>
          <w:sz w:val="22"/>
          <w:szCs w:val="22"/>
        </w:rPr>
        <w:t>Podmiotowe środki dowodowe</w:t>
      </w:r>
      <w:r w:rsidR="000F550C">
        <w:rPr>
          <w:rFonts w:asciiTheme="minorHAnsi" w:hAnsiTheme="minorHAnsi" w:cstheme="minorHAnsi"/>
          <w:sz w:val="22"/>
          <w:szCs w:val="22"/>
        </w:rPr>
        <w:t xml:space="preserve">, </w:t>
      </w:r>
      <w:r w:rsidR="000F550C" w:rsidRPr="005315EA">
        <w:rPr>
          <w:rFonts w:asciiTheme="minorHAnsi" w:hAnsiTheme="minorHAnsi" w:cstheme="minorHAnsi"/>
          <w:sz w:val="22"/>
          <w:szCs w:val="22"/>
        </w:rPr>
        <w:t>przedmiotowe środki dowodowe</w:t>
      </w:r>
      <w:r w:rsidR="009139D4" w:rsidRPr="005315EA">
        <w:rPr>
          <w:rFonts w:asciiTheme="minorHAnsi" w:hAnsiTheme="minorHAnsi" w:cstheme="minorHAnsi"/>
          <w:sz w:val="22"/>
          <w:szCs w:val="22"/>
        </w:rPr>
        <w:t xml:space="preserve"> </w:t>
      </w:r>
      <w:r w:rsidRPr="00731D85">
        <w:rPr>
          <w:rFonts w:asciiTheme="minorHAnsi" w:hAnsiTheme="minorHAnsi" w:cstheme="minorHAnsi"/>
          <w:sz w:val="22"/>
          <w:szCs w:val="22"/>
        </w:rPr>
        <w:t>oraz inne dokumenty lub oświadczenia, sporządzone w języku obcym przekazuje się wraz z tłumaczeniem na język polski</w:t>
      </w:r>
      <w:r w:rsidR="001B37C3" w:rsidRPr="00731D85">
        <w:rPr>
          <w:rFonts w:asciiTheme="minorHAnsi" w:hAnsiTheme="minorHAnsi" w:cstheme="minorHAnsi"/>
          <w:sz w:val="22"/>
          <w:szCs w:val="22"/>
        </w:rPr>
        <w:t>.</w:t>
      </w:r>
    </w:p>
    <w:p w14:paraId="6F2C6563" w14:textId="77777777" w:rsidR="00731D85" w:rsidRDefault="001B37C3" w:rsidP="0098067E">
      <w:pPr>
        <w:pStyle w:val="Akapitzlist"/>
        <w:numPr>
          <w:ilvl w:val="0"/>
          <w:numId w:val="6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1D85">
        <w:rPr>
          <w:rFonts w:asciiTheme="minorHAnsi" w:hAnsiTheme="minorHAnsi" w:cstheme="minorHAnsi"/>
          <w:sz w:val="22"/>
          <w:szCs w:val="22"/>
        </w:rPr>
        <w:t>Oferta musi być podpisana przez osobę/y upoważnioną</w:t>
      </w:r>
      <w:r w:rsidR="00731D85">
        <w:rPr>
          <w:rFonts w:asciiTheme="minorHAnsi" w:hAnsiTheme="minorHAnsi" w:cstheme="minorHAnsi"/>
          <w:sz w:val="22"/>
          <w:szCs w:val="22"/>
        </w:rPr>
        <w:t>/e do reprezentowania Wykonawcy.</w:t>
      </w:r>
    </w:p>
    <w:p w14:paraId="7F15A1BA" w14:textId="2EF17B76" w:rsidR="00F34D52" w:rsidRDefault="001B37C3" w:rsidP="0098067E">
      <w:pPr>
        <w:pStyle w:val="Akapitzlist"/>
        <w:numPr>
          <w:ilvl w:val="0"/>
          <w:numId w:val="66"/>
        </w:numPr>
        <w:tabs>
          <w:tab w:val="clear" w:pos="567"/>
          <w:tab w:val="num" w:pos="426"/>
        </w:tabs>
        <w:spacing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31D85">
        <w:rPr>
          <w:rFonts w:asciiTheme="minorHAnsi" w:hAnsiTheme="minorHAnsi" w:cstheme="minorHAnsi"/>
          <w:sz w:val="22"/>
          <w:szCs w:val="22"/>
        </w:rPr>
        <w:t xml:space="preserve">Upoważnienie (pełnomocnictwo) do podpisania oferty, </w:t>
      </w:r>
      <w:r w:rsidRPr="00875ADF">
        <w:rPr>
          <w:rFonts w:asciiTheme="minorHAnsi" w:hAnsiTheme="minorHAnsi" w:cstheme="minorHAnsi"/>
          <w:sz w:val="22"/>
          <w:szCs w:val="22"/>
        </w:rPr>
        <w:t>do poświadczania dokumentów za zgodność z oryginałem należy dołączyć do oferty</w:t>
      </w:r>
      <w:r w:rsidR="00A72638" w:rsidRPr="00875ADF">
        <w:rPr>
          <w:rFonts w:asciiTheme="minorHAnsi" w:hAnsiTheme="minorHAnsi" w:cstheme="minorHAnsi"/>
          <w:sz w:val="22"/>
          <w:szCs w:val="22"/>
        </w:rPr>
        <w:t xml:space="preserve"> zgodnie z ust. </w:t>
      </w:r>
      <w:r w:rsidR="00F34D52" w:rsidRPr="00875ADF">
        <w:rPr>
          <w:rFonts w:asciiTheme="minorHAnsi" w:hAnsiTheme="minorHAnsi" w:cstheme="minorHAnsi"/>
          <w:sz w:val="22"/>
          <w:szCs w:val="22"/>
        </w:rPr>
        <w:t>5</w:t>
      </w:r>
      <w:r w:rsidR="00680153" w:rsidRPr="00875ADF">
        <w:rPr>
          <w:rFonts w:asciiTheme="minorHAnsi" w:hAnsiTheme="minorHAnsi" w:cstheme="minorHAnsi"/>
          <w:sz w:val="22"/>
          <w:szCs w:val="22"/>
        </w:rPr>
        <w:t xml:space="preserve"> pkt </w:t>
      </w:r>
      <w:r w:rsidR="00F34D52" w:rsidRPr="00875ADF">
        <w:rPr>
          <w:rFonts w:asciiTheme="minorHAnsi" w:hAnsiTheme="minorHAnsi" w:cstheme="minorHAnsi"/>
          <w:sz w:val="22"/>
          <w:szCs w:val="22"/>
        </w:rPr>
        <w:t>5</w:t>
      </w:r>
      <w:r w:rsidR="00A72638" w:rsidRPr="00875ADF">
        <w:rPr>
          <w:rFonts w:asciiTheme="minorHAnsi" w:hAnsiTheme="minorHAnsi" w:cstheme="minorHAnsi"/>
          <w:sz w:val="22"/>
          <w:szCs w:val="22"/>
        </w:rPr>
        <w:t>.</w:t>
      </w:r>
      <w:r w:rsidR="00B238B6">
        <w:rPr>
          <w:rFonts w:asciiTheme="minorHAnsi" w:hAnsiTheme="minorHAnsi" w:cstheme="minorHAnsi"/>
          <w:sz w:val="22"/>
          <w:szCs w:val="22"/>
        </w:rPr>
        <w:t>2</w:t>
      </w:r>
      <w:r w:rsidR="00A72638" w:rsidRPr="00875ADF">
        <w:rPr>
          <w:rFonts w:asciiTheme="minorHAnsi" w:hAnsiTheme="minorHAnsi" w:cstheme="minorHAnsi"/>
          <w:sz w:val="22"/>
          <w:szCs w:val="22"/>
        </w:rPr>
        <w:t>. niniejszego</w:t>
      </w:r>
      <w:r w:rsidR="00A72638" w:rsidRPr="00731D85">
        <w:rPr>
          <w:rFonts w:asciiTheme="minorHAnsi" w:hAnsiTheme="minorHAnsi" w:cstheme="minorHAnsi"/>
          <w:sz w:val="22"/>
          <w:szCs w:val="22"/>
        </w:rPr>
        <w:t xml:space="preserve"> rozdziału SWZ</w:t>
      </w:r>
      <w:r w:rsidRPr="00731D85">
        <w:rPr>
          <w:rFonts w:asciiTheme="minorHAnsi" w:hAnsiTheme="minorHAnsi" w:cstheme="minorHAnsi"/>
          <w:sz w:val="22"/>
          <w:szCs w:val="22"/>
        </w:rPr>
        <w:t>, o ile nie wynika ono z</w:t>
      </w:r>
      <w:r w:rsidR="00F34D52">
        <w:rPr>
          <w:rFonts w:asciiTheme="minorHAnsi" w:hAnsiTheme="minorHAnsi" w:cstheme="minorHAnsi"/>
          <w:sz w:val="22"/>
          <w:szCs w:val="22"/>
        </w:rPr>
        <w:t xml:space="preserve"> </w:t>
      </w:r>
      <w:r w:rsidRPr="00731D85">
        <w:rPr>
          <w:rFonts w:asciiTheme="minorHAnsi" w:hAnsiTheme="minorHAnsi" w:cstheme="minorHAnsi"/>
          <w:sz w:val="22"/>
          <w:szCs w:val="22"/>
        </w:rPr>
        <w:t>dokumentów rejestrowych Wykonawcy</w:t>
      </w:r>
      <w:r w:rsidR="00A72638" w:rsidRPr="00731D85">
        <w:rPr>
          <w:rFonts w:asciiTheme="minorHAnsi" w:hAnsiTheme="minorHAnsi" w:cstheme="minorHAnsi"/>
          <w:sz w:val="22"/>
          <w:szCs w:val="22"/>
        </w:rPr>
        <w:t>, jeżeli Zamawiający może je</w:t>
      </w:r>
      <w:r w:rsidR="00E97F83" w:rsidRPr="00731D85">
        <w:rPr>
          <w:rFonts w:asciiTheme="minorHAnsi" w:hAnsiTheme="minorHAnsi" w:cstheme="minorHAnsi"/>
          <w:sz w:val="22"/>
          <w:szCs w:val="22"/>
        </w:rPr>
        <w:t> </w:t>
      </w:r>
      <w:r w:rsidR="00A72638" w:rsidRPr="00731D85">
        <w:rPr>
          <w:rFonts w:asciiTheme="minorHAnsi" w:hAnsiTheme="minorHAnsi" w:cstheme="minorHAnsi"/>
          <w:sz w:val="22"/>
          <w:szCs w:val="22"/>
        </w:rPr>
        <w:t>uzyskać za pomocą bezpłatnych i ogólnodostępnych baz danych.</w:t>
      </w:r>
    </w:p>
    <w:p w14:paraId="68C20FDC" w14:textId="7BEA4DA2" w:rsidR="00711F25" w:rsidRPr="00F34D52" w:rsidRDefault="00711F25" w:rsidP="0098067E">
      <w:pPr>
        <w:pStyle w:val="Akapitzlist"/>
        <w:numPr>
          <w:ilvl w:val="0"/>
          <w:numId w:val="66"/>
        </w:numPr>
        <w:tabs>
          <w:tab w:val="clear" w:pos="567"/>
          <w:tab w:val="num" w:pos="426"/>
        </w:tabs>
        <w:spacing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34D52">
        <w:rPr>
          <w:rFonts w:asciiTheme="minorHAnsi" w:hAnsiTheme="minorHAnsi" w:cstheme="minorHAnsi"/>
          <w:sz w:val="22"/>
          <w:szCs w:val="22"/>
        </w:rPr>
        <w:t xml:space="preserve">W przypadku, gdy w opatrzonej kwalifikowanym podpisem elektronicznym, podpisem zaufanym lub podpisem osobistym ofercie lub oświadczeniu Wykonawcy, zostały naniesione zmiany, oferta/oświadczenie Wykonawcy </w:t>
      </w:r>
      <w:r w:rsidRPr="00F34D52">
        <w:rPr>
          <w:rFonts w:asciiTheme="minorHAnsi" w:hAnsiTheme="minorHAnsi" w:cstheme="minorHAnsi"/>
          <w:b/>
          <w:sz w:val="22"/>
          <w:szCs w:val="22"/>
        </w:rPr>
        <w:t>muszą być ponownie</w:t>
      </w:r>
      <w:r w:rsidRPr="00F34D52">
        <w:rPr>
          <w:rFonts w:asciiTheme="minorHAnsi" w:hAnsiTheme="minorHAnsi" w:cstheme="minorHAnsi"/>
          <w:sz w:val="22"/>
          <w:szCs w:val="22"/>
        </w:rPr>
        <w:t xml:space="preserve"> podpisane kwalifikowanym podpisem elektronicznym lub podpisem zaufanym lub podpisem osobistym przez Wykonawcę lub osobę/y upoważnioną/e do reprezentowania Wykonawcy/ów wspólnie ubiegających się o</w:t>
      </w:r>
      <w:r w:rsidR="000D5966" w:rsidRPr="00F34D52">
        <w:rPr>
          <w:rFonts w:asciiTheme="minorHAnsi" w:hAnsiTheme="minorHAnsi" w:cstheme="minorHAnsi"/>
          <w:sz w:val="22"/>
          <w:szCs w:val="22"/>
        </w:rPr>
        <w:t xml:space="preserve"> </w:t>
      </w:r>
      <w:r w:rsidRPr="00F34D52">
        <w:rPr>
          <w:rFonts w:asciiTheme="minorHAnsi" w:hAnsiTheme="minorHAnsi" w:cstheme="minorHAnsi"/>
          <w:sz w:val="22"/>
          <w:szCs w:val="22"/>
        </w:rPr>
        <w:t>udzielenie zamówienia publicznego.</w:t>
      </w:r>
    </w:p>
    <w:p w14:paraId="77E74C40" w14:textId="3A827E96" w:rsidR="001B37C3" w:rsidRPr="0054644E" w:rsidRDefault="001B37C3" w:rsidP="0098067E">
      <w:pPr>
        <w:numPr>
          <w:ilvl w:val="0"/>
          <w:numId w:val="65"/>
        </w:numPr>
        <w:spacing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Wykonawca może wycofać złożoną przez siebie ofertę</w:t>
      </w:r>
      <w:r w:rsidR="00734CE2">
        <w:rPr>
          <w:rFonts w:asciiTheme="minorHAnsi" w:hAnsiTheme="minorHAnsi" w:cstheme="minorHAnsi"/>
          <w:sz w:val="22"/>
          <w:szCs w:val="22"/>
        </w:rPr>
        <w:t xml:space="preserve"> </w:t>
      </w:r>
      <w:r w:rsidR="00EF643F" w:rsidRPr="00F34D52">
        <w:rPr>
          <w:rFonts w:asciiTheme="minorHAnsi" w:hAnsiTheme="minorHAnsi" w:cstheme="minorHAnsi"/>
          <w:sz w:val="22"/>
          <w:szCs w:val="22"/>
        </w:rPr>
        <w:t>i</w:t>
      </w:r>
      <w:r w:rsidR="00734CE2" w:rsidRPr="00F34D52">
        <w:rPr>
          <w:rFonts w:asciiTheme="minorHAnsi" w:hAnsiTheme="minorHAnsi" w:cstheme="minorHAnsi"/>
          <w:sz w:val="22"/>
          <w:szCs w:val="22"/>
        </w:rPr>
        <w:t xml:space="preserve"> złożyć nową</w:t>
      </w:r>
      <w:r w:rsidR="00580F17" w:rsidRPr="00F34D52">
        <w:rPr>
          <w:rFonts w:asciiTheme="minorHAnsi" w:hAnsiTheme="minorHAnsi" w:cstheme="minorHAnsi"/>
          <w:sz w:val="22"/>
          <w:szCs w:val="22"/>
        </w:rPr>
        <w:t>. S</w:t>
      </w:r>
      <w:r w:rsidRPr="00F34D52">
        <w:rPr>
          <w:rFonts w:asciiTheme="minorHAnsi" w:hAnsiTheme="minorHAnsi" w:cstheme="minorHAnsi"/>
          <w:sz w:val="22"/>
          <w:szCs w:val="22"/>
        </w:rPr>
        <w:t xml:space="preserve">posób wycofania </w:t>
      </w:r>
      <w:r w:rsidR="006A0E9E" w:rsidRPr="00F34D52">
        <w:rPr>
          <w:rFonts w:asciiTheme="minorHAnsi" w:hAnsiTheme="minorHAnsi" w:cstheme="minorHAnsi"/>
          <w:sz w:val="22"/>
          <w:szCs w:val="22"/>
        </w:rPr>
        <w:t xml:space="preserve">i złożenia nowej </w:t>
      </w:r>
      <w:r w:rsidRPr="00F34D52">
        <w:rPr>
          <w:rFonts w:asciiTheme="minorHAnsi" w:hAnsiTheme="minorHAnsi" w:cstheme="minorHAnsi"/>
          <w:sz w:val="22"/>
          <w:szCs w:val="22"/>
        </w:rPr>
        <w:t>oferty został op</w:t>
      </w:r>
      <w:r w:rsidR="00FD1627" w:rsidRPr="0054644E">
        <w:rPr>
          <w:rFonts w:asciiTheme="minorHAnsi" w:hAnsiTheme="minorHAnsi" w:cstheme="minorHAnsi"/>
          <w:sz w:val="22"/>
          <w:szCs w:val="22"/>
        </w:rPr>
        <w:t>isany w</w:t>
      </w:r>
      <w:r w:rsidR="00F34D52">
        <w:rPr>
          <w:rFonts w:asciiTheme="minorHAnsi" w:hAnsiTheme="minorHAnsi" w:cstheme="minorHAnsi"/>
          <w:sz w:val="22"/>
          <w:szCs w:val="22"/>
        </w:rPr>
        <w:t xml:space="preserve"> </w:t>
      </w:r>
      <w:r w:rsidR="00C547B5" w:rsidRPr="0054644E">
        <w:rPr>
          <w:rFonts w:asciiTheme="minorHAnsi" w:hAnsiTheme="minorHAnsi" w:cstheme="minorHAnsi"/>
          <w:sz w:val="22"/>
          <w:szCs w:val="22"/>
        </w:rPr>
        <w:t>instrukcjach uży</w:t>
      </w:r>
      <w:r w:rsidR="00594660" w:rsidRPr="0054644E">
        <w:rPr>
          <w:rFonts w:asciiTheme="minorHAnsi" w:hAnsiTheme="minorHAnsi" w:cstheme="minorHAnsi"/>
          <w:sz w:val="22"/>
          <w:szCs w:val="22"/>
        </w:rPr>
        <w:t>tkownika, o</w:t>
      </w:r>
      <w:r w:rsidR="006A0E9E">
        <w:rPr>
          <w:rFonts w:asciiTheme="minorHAnsi" w:hAnsiTheme="minorHAnsi" w:cstheme="minorHAnsi"/>
          <w:sz w:val="22"/>
          <w:szCs w:val="22"/>
        </w:rPr>
        <w:t xml:space="preserve"> </w:t>
      </w:r>
      <w:r w:rsidR="00594660" w:rsidRPr="0054644E">
        <w:rPr>
          <w:rFonts w:asciiTheme="minorHAnsi" w:hAnsiTheme="minorHAnsi" w:cstheme="minorHAnsi"/>
          <w:sz w:val="22"/>
          <w:szCs w:val="22"/>
        </w:rPr>
        <w:t xml:space="preserve">których mowa </w:t>
      </w:r>
      <w:r w:rsidR="00594660" w:rsidRPr="00875ADF">
        <w:rPr>
          <w:rFonts w:asciiTheme="minorHAnsi" w:hAnsiTheme="minorHAnsi" w:cstheme="minorHAnsi"/>
          <w:sz w:val="22"/>
          <w:szCs w:val="22"/>
        </w:rPr>
        <w:t>w ust.</w:t>
      </w:r>
      <w:r w:rsidR="00246FB5" w:rsidRPr="00875ADF">
        <w:rPr>
          <w:rFonts w:asciiTheme="minorHAnsi" w:hAnsiTheme="minorHAnsi" w:cstheme="minorHAnsi"/>
          <w:sz w:val="22"/>
          <w:szCs w:val="22"/>
        </w:rPr>
        <w:t xml:space="preserve"> </w:t>
      </w:r>
      <w:r w:rsidR="007449E7" w:rsidRPr="00875ADF">
        <w:rPr>
          <w:rFonts w:asciiTheme="minorHAnsi" w:hAnsiTheme="minorHAnsi" w:cstheme="minorHAnsi"/>
          <w:sz w:val="22"/>
          <w:szCs w:val="22"/>
        </w:rPr>
        <w:t>1</w:t>
      </w:r>
      <w:r w:rsidR="00EF643F" w:rsidRPr="00875ADF">
        <w:rPr>
          <w:rFonts w:asciiTheme="minorHAnsi" w:hAnsiTheme="minorHAnsi" w:cstheme="minorHAnsi"/>
          <w:sz w:val="22"/>
          <w:szCs w:val="22"/>
        </w:rPr>
        <w:t xml:space="preserve">-3 </w:t>
      </w:r>
      <w:r w:rsidR="00C547B5" w:rsidRPr="00875ADF">
        <w:rPr>
          <w:rFonts w:asciiTheme="minorHAnsi" w:hAnsiTheme="minorHAnsi" w:cstheme="minorHAnsi"/>
          <w:sz w:val="22"/>
          <w:szCs w:val="22"/>
        </w:rPr>
        <w:t xml:space="preserve">rozdziału </w:t>
      </w:r>
      <w:r w:rsidR="0048639D" w:rsidRPr="00875ADF">
        <w:rPr>
          <w:rFonts w:asciiTheme="minorHAnsi" w:hAnsiTheme="minorHAnsi" w:cstheme="minorHAnsi"/>
          <w:sz w:val="22"/>
          <w:szCs w:val="22"/>
        </w:rPr>
        <w:t>V</w:t>
      </w:r>
      <w:r w:rsidR="00D03DCA" w:rsidRPr="00875ADF">
        <w:rPr>
          <w:rFonts w:asciiTheme="minorHAnsi" w:hAnsiTheme="minorHAnsi" w:cstheme="minorHAnsi"/>
          <w:sz w:val="22"/>
          <w:szCs w:val="22"/>
        </w:rPr>
        <w:t>III</w:t>
      </w:r>
      <w:r w:rsidR="00C547B5" w:rsidRPr="0054644E">
        <w:rPr>
          <w:rFonts w:asciiTheme="minorHAnsi" w:hAnsiTheme="minorHAnsi" w:cstheme="minorHAnsi"/>
          <w:sz w:val="22"/>
          <w:szCs w:val="22"/>
        </w:rPr>
        <w:t xml:space="preserve"> SWZ </w:t>
      </w:r>
      <w:r w:rsidR="00C45705">
        <w:rPr>
          <w:rFonts w:asciiTheme="minorHAnsi" w:hAnsiTheme="minorHAnsi" w:cstheme="minorHAnsi"/>
          <w:sz w:val="22"/>
          <w:szCs w:val="22"/>
        </w:rPr>
        <w:t>-</w:t>
      </w:r>
      <w:r w:rsidR="00C547B5" w:rsidRPr="0054644E">
        <w:rPr>
          <w:rFonts w:asciiTheme="minorHAnsi" w:hAnsiTheme="minorHAnsi" w:cstheme="minorHAnsi"/>
          <w:sz w:val="22"/>
          <w:szCs w:val="22"/>
        </w:rPr>
        <w:t xml:space="preserve"> </w:t>
      </w:r>
      <w:r w:rsidR="00C547B5" w:rsidRPr="00F34D52">
        <w:rPr>
          <w:rFonts w:asciiTheme="minorHAnsi" w:hAnsiTheme="minorHAnsi" w:cstheme="minorHAnsi"/>
          <w:i/>
          <w:sz w:val="22"/>
          <w:szCs w:val="22"/>
        </w:rPr>
        <w:t>Informacje o</w:t>
      </w:r>
      <w:r w:rsidR="00F34D52" w:rsidRPr="00F34D5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547B5" w:rsidRPr="00F34D52">
        <w:rPr>
          <w:rFonts w:asciiTheme="minorHAnsi" w:hAnsiTheme="minorHAnsi" w:cstheme="minorHAnsi"/>
          <w:i/>
          <w:sz w:val="22"/>
          <w:szCs w:val="22"/>
        </w:rPr>
        <w:t>wymaganiach technicznych i</w:t>
      </w:r>
      <w:r w:rsidR="006A0E9E" w:rsidRPr="00F34D5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547B5" w:rsidRPr="00F34D52">
        <w:rPr>
          <w:rFonts w:asciiTheme="minorHAnsi" w:hAnsiTheme="minorHAnsi" w:cstheme="minorHAnsi"/>
          <w:i/>
          <w:sz w:val="22"/>
          <w:szCs w:val="22"/>
        </w:rPr>
        <w:t>organizacy</w:t>
      </w:r>
      <w:r w:rsidR="00794B3C">
        <w:rPr>
          <w:rFonts w:asciiTheme="minorHAnsi" w:hAnsiTheme="minorHAnsi" w:cstheme="minorHAnsi"/>
          <w:i/>
          <w:sz w:val="22"/>
          <w:szCs w:val="22"/>
        </w:rPr>
        <w:t>jnych sporządzania, wysyłania i </w:t>
      </w:r>
      <w:r w:rsidR="00C547B5" w:rsidRPr="00F34D52">
        <w:rPr>
          <w:rFonts w:asciiTheme="minorHAnsi" w:hAnsiTheme="minorHAnsi" w:cstheme="minorHAnsi"/>
          <w:i/>
          <w:sz w:val="22"/>
          <w:szCs w:val="22"/>
        </w:rPr>
        <w:t>odbierania korespondencji elektronicznej</w:t>
      </w:r>
      <w:r w:rsidR="00C547B5" w:rsidRPr="0054644E">
        <w:rPr>
          <w:rFonts w:asciiTheme="minorHAnsi" w:hAnsiTheme="minorHAnsi" w:cstheme="minorHAnsi"/>
          <w:sz w:val="22"/>
          <w:szCs w:val="22"/>
        </w:rPr>
        <w:t>.</w:t>
      </w:r>
    </w:p>
    <w:p w14:paraId="7F653193" w14:textId="51A94DCF" w:rsidR="001B37C3" w:rsidRPr="0054644E" w:rsidRDefault="00F31894" w:rsidP="0098067E">
      <w:pPr>
        <w:numPr>
          <w:ilvl w:val="0"/>
          <w:numId w:val="6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Protokół postępowania </w:t>
      </w:r>
      <w:r w:rsidR="00294939" w:rsidRPr="0054644E">
        <w:rPr>
          <w:rFonts w:asciiTheme="minorHAnsi" w:hAnsiTheme="minorHAnsi" w:cstheme="minorHAnsi"/>
          <w:sz w:val="22"/>
          <w:szCs w:val="22"/>
        </w:rPr>
        <w:t xml:space="preserve">o udzielenie zamówienia </w:t>
      </w:r>
      <w:r w:rsidRPr="0054644E">
        <w:rPr>
          <w:rFonts w:asciiTheme="minorHAnsi" w:hAnsiTheme="minorHAnsi" w:cstheme="minorHAnsi"/>
          <w:sz w:val="22"/>
          <w:szCs w:val="22"/>
        </w:rPr>
        <w:t>wraz z załącznikami, w tym oferta Wykonawcy wraz z załącznikami</w:t>
      </w:r>
      <w:r w:rsidR="00294939" w:rsidRPr="0054644E">
        <w:rPr>
          <w:rFonts w:asciiTheme="minorHAnsi" w:hAnsiTheme="minorHAnsi" w:cstheme="minorHAnsi"/>
          <w:sz w:val="22"/>
          <w:szCs w:val="22"/>
        </w:rPr>
        <w:t>,</w:t>
      </w:r>
      <w:r w:rsidRPr="0054644E">
        <w:rPr>
          <w:rFonts w:asciiTheme="minorHAnsi" w:hAnsiTheme="minorHAnsi" w:cstheme="minorHAnsi"/>
          <w:sz w:val="22"/>
          <w:szCs w:val="22"/>
        </w:rPr>
        <w:t xml:space="preserve"> </w:t>
      </w:r>
      <w:r w:rsidR="00294939" w:rsidRPr="0054644E">
        <w:rPr>
          <w:rFonts w:asciiTheme="minorHAnsi" w:hAnsiTheme="minorHAnsi" w:cstheme="minorHAnsi"/>
          <w:sz w:val="22"/>
          <w:szCs w:val="22"/>
        </w:rPr>
        <w:t>są</w:t>
      </w:r>
      <w:r w:rsidRPr="0054644E">
        <w:rPr>
          <w:rFonts w:asciiTheme="minorHAnsi" w:hAnsiTheme="minorHAnsi" w:cstheme="minorHAnsi"/>
          <w:sz w:val="22"/>
          <w:szCs w:val="22"/>
        </w:rPr>
        <w:t xml:space="preserve"> jawn</w:t>
      </w:r>
      <w:r w:rsidR="00294939" w:rsidRPr="0054644E">
        <w:rPr>
          <w:rFonts w:asciiTheme="minorHAnsi" w:hAnsiTheme="minorHAnsi" w:cstheme="minorHAnsi"/>
          <w:sz w:val="22"/>
          <w:szCs w:val="22"/>
        </w:rPr>
        <w:t>e</w:t>
      </w:r>
      <w:r w:rsidR="001B37C3" w:rsidRPr="0054644E">
        <w:rPr>
          <w:rFonts w:asciiTheme="minorHAnsi" w:hAnsiTheme="minorHAnsi" w:cstheme="minorHAnsi"/>
          <w:sz w:val="22"/>
          <w:szCs w:val="22"/>
        </w:rPr>
        <w:t>,</w:t>
      </w:r>
      <w:r w:rsidRPr="0054644E">
        <w:rPr>
          <w:rFonts w:asciiTheme="minorHAnsi" w:hAnsiTheme="minorHAnsi" w:cstheme="minorHAnsi"/>
          <w:sz w:val="22"/>
          <w:szCs w:val="22"/>
        </w:rPr>
        <w:t xml:space="preserve"> </w:t>
      </w:r>
      <w:r w:rsidR="001B37C3" w:rsidRPr="0054644E">
        <w:rPr>
          <w:rFonts w:asciiTheme="minorHAnsi" w:hAnsiTheme="minorHAnsi" w:cstheme="minorHAnsi"/>
          <w:sz w:val="22"/>
          <w:szCs w:val="22"/>
        </w:rPr>
        <w:t>z wyjątkiem informacji stanowiących tajemnicę przedsiębiorstwa w</w:t>
      </w:r>
      <w:r w:rsidR="00E97F83">
        <w:rPr>
          <w:rFonts w:asciiTheme="minorHAnsi" w:hAnsiTheme="minorHAnsi" w:cstheme="minorHAnsi"/>
          <w:sz w:val="22"/>
          <w:szCs w:val="22"/>
        </w:rPr>
        <w:t> </w:t>
      </w:r>
      <w:r w:rsidR="001B37C3" w:rsidRPr="0054644E">
        <w:rPr>
          <w:rFonts w:asciiTheme="minorHAnsi" w:hAnsiTheme="minorHAnsi" w:cstheme="minorHAnsi"/>
          <w:sz w:val="22"/>
          <w:szCs w:val="22"/>
        </w:rPr>
        <w:t xml:space="preserve">rozumieniu przepisów o zwalczaniu nieuczciwej konkurencji, </w:t>
      </w:r>
      <w:r w:rsidR="00294939" w:rsidRPr="0054644E">
        <w:rPr>
          <w:rFonts w:asciiTheme="minorHAnsi" w:hAnsiTheme="minorHAnsi" w:cstheme="minorHAnsi"/>
          <w:sz w:val="22"/>
          <w:szCs w:val="22"/>
        </w:rPr>
        <w:t>jeżeli</w:t>
      </w:r>
      <w:r w:rsidR="001B37C3" w:rsidRPr="0054644E">
        <w:rPr>
          <w:rFonts w:asciiTheme="minorHAnsi" w:hAnsiTheme="minorHAnsi" w:cstheme="minorHAnsi"/>
          <w:sz w:val="22"/>
          <w:szCs w:val="22"/>
        </w:rPr>
        <w:t xml:space="preserve"> Wykonawca</w:t>
      </w:r>
      <w:r w:rsidR="00294939" w:rsidRPr="0054644E">
        <w:rPr>
          <w:rFonts w:asciiTheme="minorHAnsi" w:hAnsiTheme="minorHAnsi" w:cstheme="minorHAnsi"/>
          <w:sz w:val="22"/>
          <w:szCs w:val="22"/>
        </w:rPr>
        <w:t xml:space="preserve"> wraz z</w:t>
      </w:r>
      <w:r w:rsidR="00361FFE">
        <w:rPr>
          <w:rFonts w:asciiTheme="minorHAnsi" w:hAnsiTheme="minorHAnsi" w:cstheme="minorHAnsi"/>
          <w:sz w:val="22"/>
          <w:szCs w:val="22"/>
        </w:rPr>
        <w:t> </w:t>
      </w:r>
      <w:r w:rsidR="00294939" w:rsidRPr="0054644E">
        <w:rPr>
          <w:rFonts w:asciiTheme="minorHAnsi" w:hAnsiTheme="minorHAnsi" w:cstheme="minorHAnsi"/>
          <w:sz w:val="22"/>
          <w:szCs w:val="22"/>
        </w:rPr>
        <w:t xml:space="preserve">przekazaniem takich informacji zastrzegł, że </w:t>
      </w:r>
      <w:r w:rsidR="003B4F41" w:rsidRPr="0054644E">
        <w:rPr>
          <w:rFonts w:asciiTheme="minorHAnsi" w:hAnsiTheme="minorHAnsi" w:cstheme="minorHAnsi"/>
          <w:sz w:val="22"/>
          <w:szCs w:val="22"/>
        </w:rPr>
        <w:t>nie mogą być one udostępniane oraz wykazał, że</w:t>
      </w:r>
      <w:r w:rsidR="00794B3C">
        <w:rPr>
          <w:rFonts w:asciiTheme="minorHAnsi" w:hAnsiTheme="minorHAnsi" w:cstheme="minorHAnsi"/>
          <w:sz w:val="22"/>
          <w:szCs w:val="22"/>
        </w:rPr>
        <w:t> </w:t>
      </w:r>
      <w:r w:rsidR="003B4F41" w:rsidRPr="0054644E">
        <w:rPr>
          <w:rFonts w:asciiTheme="minorHAnsi" w:hAnsiTheme="minorHAnsi" w:cstheme="minorHAnsi"/>
          <w:sz w:val="22"/>
          <w:szCs w:val="22"/>
        </w:rPr>
        <w:t>zastrzeżone informacje stanowią tajemnicę przedsiębiorstwa.</w:t>
      </w:r>
      <w:r w:rsidR="00294939" w:rsidRPr="0054644E">
        <w:rPr>
          <w:rFonts w:asciiTheme="minorHAnsi" w:hAnsiTheme="minorHAnsi" w:cstheme="minorHAnsi"/>
          <w:sz w:val="22"/>
          <w:szCs w:val="22"/>
        </w:rPr>
        <w:t xml:space="preserve"> </w:t>
      </w:r>
      <w:r w:rsidR="001B37C3" w:rsidRPr="0054644E">
        <w:rPr>
          <w:rFonts w:asciiTheme="minorHAnsi" w:hAnsiTheme="minorHAnsi" w:cstheme="minorHAnsi"/>
          <w:sz w:val="22"/>
          <w:szCs w:val="22"/>
        </w:rPr>
        <w:t>Wykonawca nie</w:t>
      </w:r>
      <w:r w:rsidR="000D5966">
        <w:rPr>
          <w:rFonts w:asciiTheme="minorHAnsi" w:hAnsiTheme="minorHAnsi" w:cstheme="minorHAnsi"/>
          <w:sz w:val="22"/>
          <w:szCs w:val="22"/>
        </w:rPr>
        <w:t xml:space="preserve"> </w:t>
      </w:r>
      <w:r w:rsidR="001B37C3" w:rsidRPr="0054644E">
        <w:rPr>
          <w:rFonts w:asciiTheme="minorHAnsi" w:hAnsiTheme="minorHAnsi" w:cstheme="minorHAnsi"/>
          <w:sz w:val="22"/>
          <w:szCs w:val="22"/>
        </w:rPr>
        <w:t xml:space="preserve">może zastrzec informacji, o których mowa </w:t>
      </w:r>
      <w:r w:rsidR="0032298D" w:rsidRPr="0054644E">
        <w:rPr>
          <w:rFonts w:asciiTheme="minorHAnsi" w:hAnsiTheme="minorHAnsi" w:cstheme="minorHAnsi"/>
          <w:sz w:val="22"/>
          <w:szCs w:val="22"/>
        </w:rPr>
        <w:t>w art. 222 ust. 5</w:t>
      </w:r>
      <w:r w:rsidR="00EF64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643F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="001B37C3" w:rsidRPr="0054644E">
        <w:rPr>
          <w:rFonts w:asciiTheme="minorHAnsi" w:hAnsiTheme="minorHAnsi" w:cstheme="minorHAnsi"/>
          <w:sz w:val="22"/>
          <w:szCs w:val="22"/>
        </w:rPr>
        <w:t>.</w:t>
      </w:r>
    </w:p>
    <w:p w14:paraId="682BDE31" w14:textId="77777777" w:rsidR="001B37C3" w:rsidRPr="0054644E" w:rsidRDefault="001B37C3" w:rsidP="0098067E">
      <w:pPr>
        <w:pStyle w:val="Akapitzlist"/>
        <w:numPr>
          <w:ilvl w:val="1"/>
          <w:numId w:val="65"/>
        </w:numPr>
        <w:ind w:left="709" w:hanging="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54644E">
        <w:rPr>
          <w:rFonts w:asciiTheme="minorHAnsi" w:hAnsiTheme="minorHAnsi" w:cstheme="minorHAnsi"/>
          <w:color w:val="000000" w:themeColor="text1"/>
          <w:sz w:val="22"/>
          <w:szCs w:val="22"/>
        </w:rPr>
        <w:t>W przypadku, gdy Wykonawca nie wykaże, że zastrzeżone informacje stanowią tajemnicę przedsiębiorstwa w rozumieniu art. 11 ust. 2 ustawy</w:t>
      </w:r>
      <w:r w:rsidR="00397F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dnia 16 kwietnia </w:t>
      </w:r>
      <w:r w:rsidRPr="005464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1993 r. </w:t>
      </w:r>
      <w:r w:rsidRPr="00397FF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o zwalczaniu nieuczciwej konkurencji</w:t>
      </w:r>
      <w:r w:rsidRPr="005464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Pr="0054644E">
        <w:rPr>
          <w:rFonts w:asciiTheme="minorHAnsi" w:hAnsiTheme="minorHAnsi" w:cstheme="minorHAnsi"/>
          <w:sz w:val="22"/>
          <w:szCs w:val="22"/>
        </w:rPr>
        <w:t>tj. Dz. U. z 2020</w:t>
      </w:r>
      <w:r w:rsidR="00397FF2"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r. poz. 1913</w:t>
      </w:r>
      <w:r w:rsidRPr="0054644E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397FF2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5464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Zamawiający uzna zastrzeżenie tajemnicy za bezskuteczne, o czym poinformuje Wykonawcę.</w:t>
      </w:r>
    </w:p>
    <w:p w14:paraId="75F7FF80" w14:textId="1A759E34" w:rsidR="000D5966" w:rsidRDefault="001B37C3" w:rsidP="0098067E">
      <w:pPr>
        <w:numPr>
          <w:ilvl w:val="1"/>
          <w:numId w:val="65"/>
        </w:numPr>
        <w:ind w:left="709" w:hanging="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54644E">
        <w:rPr>
          <w:rFonts w:asciiTheme="minorHAnsi" w:hAnsiTheme="minorHAnsi" w:cstheme="minorHAnsi"/>
          <w:color w:val="000000" w:themeColor="text1"/>
          <w:sz w:val="22"/>
          <w:szCs w:val="22"/>
        </w:rPr>
        <w:t>Informacje stanowiące tajemnicę przedsiębiorstwa powinny być zgrupowane i</w:t>
      </w:r>
      <w:r w:rsidR="00883A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3E5F9A" w:rsidRPr="005464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tanowić oddzielną część oferty - odrębny plik lub pliki elektroniczne. Plik (pliki) należy opatrzyć </w:t>
      </w:r>
      <w:r w:rsidR="003E5F9A" w:rsidRPr="0054644E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dopiskiem</w:t>
      </w:r>
      <w:r w:rsidRPr="005464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„tajemnica </w:t>
      </w:r>
      <w:r w:rsidR="003E5F9A" w:rsidRPr="0054644E">
        <w:rPr>
          <w:rFonts w:asciiTheme="minorHAnsi" w:hAnsiTheme="minorHAnsi" w:cstheme="minorHAnsi"/>
          <w:color w:val="000000" w:themeColor="text1"/>
          <w:sz w:val="22"/>
          <w:szCs w:val="22"/>
        </w:rPr>
        <w:t>przedsiębiorstwa</w:t>
      </w:r>
      <w:r w:rsidRPr="0054644E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="003E5F9A" w:rsidRPr="005464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innym (</w:t>
      </w:r>
      <w:r w:rsidR="003E5F9A" w:rsidRPr="0054644E">
        <w:rPr>
          <w:rFonts w:asciiTheme="minorHAnsi" w:hAnsiTheme="minorHAnsi" w:cstheme="minorHAnsi"/>
          <w:sz w:val="22"/>
          <w:szCs w:val="22"/>
        </w:rPr>
        <w:t>n</w:t>
      </w:r>
      <w:r w:rsidRPr="0054644E">
        <w:rPr>
          <w:rFonts w:asciiTheme="minorHAnsi" w:hAnsiTheme="minorHAnsi" w:cstheme="minorHAnsi"/>
          <w:sz w:val="22"/>
          <w:szCs w:val="22"/>
        </w:rPr>
        <w:t>azwa pliku powi</w:t>
      </w:r>
      <w:r w:rsidR="00794B3C">
        <w:rPr>
          <w:rFonts w:asciiTheme="minorHAnsi" w:hAnsiTheme="minorHAnsi" w:cstheme="minorHAnsi"/>
          <w:sz w:val="22"/>
          <w:szCs w:val="22"/>
        </w:rPr>
        <w:t>nna jednoznacznie wskazywać, iż</w:t>
      </w:r>
      <w:r w:rsidR="00883AEA"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dane w nim zawarte stanowią tajemnicę przedsiębiorstwa</w:t>
      </w:r>
      <w:r w:rsidR="003E5F9A" w:rsidRPr="0054644E">
        <w:rPr>
          <w:rFonts w:asciiTheme="minorHAnsi" w:hAnsiTheme="minorHAnsi" w:cstheme="minorHAnsi"/>
          <w:sz w:val="22"/>
          <w:szCs w:val="22"/>
        </w:rPr>
        <w:t>).</w:t>
      </w:r>
    </w:p>
    <w:p w14:paraId="06C5FB58" w14:textId="22960808" w:rsidR="005315EA" w:rsidRPr="00C45705" w:rsidRDefault="003C08F2" w:rsidP="0098067E">
      <w:pPr>
        <w:numPr>
          <w:ilvl w:val="1"/>
          <w:numId w:val="65"/>
        </w:numPr>
        <w:spacing w:after="120"/>
        <w:ind w:left="709" w:hanging="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0D5966">
        <w:rPr>
          <w:rFonts w:asciiTheme="minorHAnsi" w:hAnsiTheme="minorHAnsi" w:cstheme="minorHAnsi"/>
          <w:color w:val="000000" w:themeColor="text1"/>
          <w:sz w:val="22"/>
          <w:szCs w:val="22"/>
        </w:rPr>
        <w:t>Protokół postępowania wraz z załącznikami, w tym oferty wraz z załącznikami, udostępnia się na</w:t>
      </w:r>
      <w:r w:rsidR="00361FFE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0D5966">
        <w:rPr>
          <w:rFonts w:asciiTheme="minorHAnsi" w:hAnsiTheme="minorHAnsi" w:cstheme="minorHAnsi"/>
          <w:color w:val="000000" w:themeColor="text1"/>
          <w:sz w:val="22"/>
          <w:szCs w:val="22"/>
        </w:rPr>
        <w:t>wniosek</w:t>
      </w:r>
      <w:r w:rsidR="001B37C3" w:rsidRPr="000D596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B44FD6B" w14:textId="32D246A8" w:rsidR="00D9277A" w:rsidRPr="00F810B6" w:rsidRDefault="00F810B6" w:rsidP="00DD5AA9">
      <w:pPr>
        <w:pStyle w:val="Akapitzlist"/>
        <w:numPr>
          <w:ilvl w:val="0"/>
          <w:numId w:val="42"/>
        </w:numPr>
        <w:spacing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F810B6">
        <w:rPr>
          <w:rFonts w:asciiTheme="minorHAnsi" w:hAnsiTheme="minorHAnsi" w:cstheme="minorHAnsi"/>
          <w:b/>
          <w:sz w:val="22"/>
          <w:szCs w:val="22"/>
        </w:rPr>
        <w:t xml:space="preserve">Informacja na temat </w:t>
      </w:r>
      <w:r w:rsidR="00875ADF" w:rsidRPr="00F810B6">
        <w:rPr>
          <w:rFonts w:asciiTheme="minorHAnsi" w:hAnsiTheme="minorHAnsi" w:cstheme="minorHAnsi"/>
          <w:b/>
          <w:sz w:val="22"/>
          <w:szCs w:val="22"/>
        </w:rPr>
        <w:t>WSPÓLNEGO</w:t>
      </w:r>
      <w:r w:rsidRPr="00F810B6">
        <w:rPr>
          <w:rFonts w:asciiTheme="minorHAnsi" w:hAnsiTheme="minorHAnsi" w:cstheme="minorHAnsi"/>
          <w:b/>
          <w:sz w:val="22"/>
          <w:szCs w:val="22"/>
        </w:rPr>
        <w:t xml:space="preserve"> ubiegania się </w:t>
      </w:r>
      <w:r w:rsidR="000D5966">
        <w:rPr>
          <w:rFonts w:asciiTheme="minorHAnsi" w:hAnsiTheme="minorHAnsi" w:cstheme="minorHAnsi"/>
          <w:b/>
          <w:sz w:val="22"/>
          <w:szCs w:val="22"/>
        </w:rPr>
        <w:t>W</w:t>
      </w:r>
      <w:r w:rsidRPr="00F810B6">
        <w:rPr>
          <w:rFonts w:asciiTheme="minorHAnsi" w:hAnsiTheme="minorHAnsi" w:cstheme="minorHAnsi"/>
          <w:b/>
          <w:sz w:val="22"/>
          <w:szCs w:val="22"/>
        </w:rPr>
        <w:t>ykonawców o udzielenie zamówienia</w:t>
      </w:r>
    </w:p>
    <w:p w14:paraId="70BABBAC" w14:textId="77777777" w:rsidR="000F5653" w:rsidRPr="0054644E" w:rsidRDefault="000F5653" w:rsidP="00F34D52">
      <w:pPr>
        <w:pStyle w:val="Akapitzlist"/>
        <w:numPr>
          <w:ilvl w:val="1"/>
          <w:numId w:val="2"/>
        </w:numPr>
        <w:tabs>
          <w:tab w:val="clear" w:pos="510"/>
          <w:tab w:val="num" w:pos="284"/>
        </w:tabs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Wykonawcy mogą wspólnie ubiegać się o udzielenie zamówienia.</w:t>
      </w:r>
    </w:p>
    <w:p w14:paraId="46BEB277" w14:textId="77777777" w:rsidR="00116A9D" w:rsidRPr="0054644E" w:rsidRDefault="00116A9D" w:rsidP="00F34D52">
      <w:pPr>
        <w:pStyle w:val="Akapitzlist"/>
        <w:numPr>
          <w:ilvl w:val="1"/>
          <w:numId w:val="2"/>
        </w:numPr>
        <w:tabs>
          <w:tab w:val="clear" w:pos="510"/>
        </w:tabs>
        <w:spacing w:before="60"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Wykonawcy wspólnie ubiegający się o </w:t>
      </w:r>
      <w:r w:rsidR="000F5653" w:rsidRPr="0054644E">
        <w:rPr>
          <w:rFonts w:asciiTheme="minorHAnsi" w:hAnsiTheme="minorHAnsi" w:cstheme="minorHAnsi"/>
          <w:sz w:val="22"/>
          <w:szCs w:val="22"/>
        </w:rPr>
        <w:t>udzielenie zamówienia ustanawiają</w:t>
      </w:r>
      <w:r w:rsidRPr="0054644E">
        <w:rPr>
          <w:rFonts w:asciiTheme="minorHAnsi" w:hAnsiTheme="minorHAnsi" w:cstheme="minorHAnsi"/>
          <w:sz w:val="22"/>
          <w:szCs w:val="22"/>
        </w:rPr>
        <w:t xml:space="preserve"> pełnomocnika do</w:t>
      </w:r>
      <w:r w:rsidR="00EC5DCB">
        <w:rPr>
          <w:rFonts w:asciiTheme="minorHAnsi" w:hAnsiTheme="minorHAnsi" w:cstheme="minorHAnsi"/>
          <w:sz w:val="22"/>
          <w:szCs w:val="22"/>
        </w:rPr>
        <w:t> </w:t>
      </w:r>
      <w:r w:rsidRPr="0054644E">
        <w:rPr>
          <w:rFonts w:asciiTheme="minorHAnsi" w:hAnsiTheme="minorHAnsi" w:cstheme="minorHAnsi"/>
          <w:sz w:val="22"/>
          <w:szCs w:val="22"/>
        </w:rPr>
        <w:t>reprezentowania ich w postępowaniu o udzielenie zamówienia albo reprezentowania</w:t>
      </w:r>
      <w:r w:rsidR="00D77264"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 xml:space="preserve">w postępowaniu i zawarcia umowy w sprawie zamówienia publicznego </w:t>
      </w:r>
      <w:r w:rsidR="003839F0">
        <w:rPr>
          <w:rFonts w:asciiTheme="minorHAnsi" w:hAnsiTheme="minorHAnsi" w:cstheme="minorHAnsi"/>
          <w:sz w:val="22"/>
          <w:szCs w:val="22"/>
        </w:rPr>
        <w:t>(</w:t>
      </w:r>
      <w:r w:rsidRPr="0054644E">
        <w:rPr>
          <w:rFonts w:asciiTheme="minorHAnsi" w:hAnsiTheme="minorHAnsi" w:cstheme="minorHAnsi"/>
          <w:sz w:val="22"/>
          <w:szCs w:val="22"/>
        </w:rPr>
        <w:t>nie dotyczy spółki cywilnej, o ile upoważnienie/pełnomocnictwo do występowania w imieniu tej spółki wynika z</w:t>
      </w:r>
      <w:r w:rsidR="000D5966"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dołączonej do</w:t>
      </w:r>
      <w:r w:rsidR="00EC5DCB">
        <w:rPr>
          <w:rFonts w:asciiTheme="minorHAnsi" w:hAnsiTheme="minorHAnsi" w:cstheme="minorHAnsi"/>
          <w:sz w:val="22"/>
          <w:szCs w:val="22"/>
        </w:rPr>
        <w:t> </w:t>
      </w:r>
      <w:r w:rsidRPr="0054644E">
        <w:rPr>
          <w:rFonts w:asciiTheme="minorHAnsi" w:hAnsiTheme="minorHAnsi" w:cstheme="minorHAnsi"/>
          <w:sz w:val="22"/>
          <w:szCs w:val="22"/>
        </w:rPr>
        <w:t>oferty umowy spółki</w:t>
      </w:r>
      <w:r w:rsidR="00F91228">
        <w:rPr>
          <w:rFonts w:asciiTheme="minorHAnsi" w:hAnsiTheme="minorHAnsi" w:cstheme="minorHAnsi"/>
          <w:sz w:val="22"/>
          <w:szCs w:val="22"/>
        </w:rPr>
        <w:t>,</w:t>
      </w:r>
      <w:r w:rsidRPr="0054644E">
        <w:rPr>
          <w:rFonts w:asciiTheme="minorHAnsi" w:hAnsiTheme="minorHAnsi" w:cstheme="minorHAnsi"/>
          <w:sz w:val="22"/>
          <w:szCs w:val="22"/>
        </w:rPr>
        <w:t xml:space="preserve"> bądź wszyscy wspólnicy podpiszą ofertę</w:t>
      </w:r>
      <w:r w:rsidR="003839F0">
        <w:rPr>
          <w:rFonts w:asciiTheme="minorHAnsi" w:hAnsiTheme="minorHAnsi" w:cstheme="minorHAnsi"/>
          <w:sz w:val="22"/>
          <w:szCs w:val="22"/>
        </w:rPr>
        <w:t>)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1CD1582C" w14:textId="75C612DE" w:rsidR="00116A9D" w:rsidRPr="0054644E" w:rsidRDefault="00116A9D" w:rsidP="00C45705">
      <w:pPr>
        <w:numPr>
          <w:ilvl w:val="1"/>
          <w:numId w:val="2"/>
        </w:numPr>
        <w:tabs>
          <w:tab w:val="clear" w:pos="510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Wykonawcy </w:t>
      </w:r>
      <w:r w:rsidR="000F5653" w:rsidRPr="0054644E">
        <w:rPr>
          <w:rFonts w:asciiTheme="minorHAnsi" w:hAnsiTheme="minorHAnsi" w:cstheme="minorHAnsi"/>
          <w:sz w:val="22"/>
          <w:szCs w:val="22"/>
        </w:rPr>
        <w:t>wspólnie ubiegaj</w:t>
      </w:r>
      <w:r w:rsidR="007A6F1B">
        <w:rPr>
          <w:rFonts w:asciiTheme="minorHAnsi" w:hAnsiTheme="minorHAnsi" w:cstheme="minorHAnsi"/>
          <w:sz w:val="22"/>
          <w:szCs w:val="22"/>
        </w:rPr>
        <w:t xml:space="preserve">ący się </w:t>
      </w:r>
      <w:r w:rsidR="007A6F1B" w:rsidRPr="00875ADF">
        <w:rPr>
          <w:rFonts w:asciiTheme="minorHAnsi" w:hAnsiTheme="minorHAnsi" w:cstheme="minorHAnsi"/>
          <w:sz w:val="22"/>
          <w:szCs w:val="22"/>
        </w:rPr>
        <w:t>o udzielenie zamówienia</w:t>
      </w:r>
      <w:r w:rsidR="000F5653" w:rsidRPr="00875ADF">
        <w:rPr>
          <w:rFonts w:asciiTheme="minorHAnsi" w:hAnsiTheme="minorHAnsi" w:cstheme="minorHAnsi"/>
          <w:sz w:val="22"/>
          <w:szCs w:val="22"/>
        </w:rPr>
        <w:t xml:space="preserve"> zobowiązani s</w:t>
      </w:r>
      <w:r w:rsidR="003839F0" w:rsidRPr="00875ADF">
        <w:rPr>
          <w:rFonts w:asciiTheme="minorHAnsi" w:hAnsiTheme="minorHAnsi" w:cstheme="minorHAnsi"/>
          <w:sz w:val="22"/>
          <w:szCs w:val="22"/>
        </w:rPr>
        <w:t>ą</w:t>
      </w:r>
      <w:r w:rsidR="000F5653" w:rsidRPr="00875ADF">
        <w:rPr>
          <w:rFonts w:asciiTheme="minorHAnsi" w:hAnsiTheme="minorHAnsi" w:cstheme="minorHAnsi"/>
          <w:sz w:val="22"/>
          <w:szCs w:val="22"/>
        </w:rPr>
        <w:t xml:space="preserve"> złożyć wraz z</w:t>
      </w:r>
      <w:r w:rsidR="000D5966" w:rsidRPr="00875ADF">
        <w:rPr>
          <w:rFonts w:asciiTheme="minorHAnsi" w:hAnsiTheme="minorHAnsi" w:cstheme="minorHAnsi"/>
          <w:sz w:val="22"/>
          <w:szCs w:val="22"/>
        </w:rPr>
        <w:t xml:space="preserve"> </w:t>
      </w:r>
      <w:r w:rsidR="000F5653" w:rsidRPr="00875ADF">
        <w:rPr>
          <w:rFonts w:asciiTheme="minorHAnsi" w:hAnsiTheme="minorHAnsi" w:cstheme="minorHAnsi"/>
          <w:sz w:val="22"/>
          <w:szCs w:val="22"/>
        </w:rPr>
        <w:t xml:space="preserve">ofertą </w:t>
      </w:r>
      <w:r w:rsidRPr="00875ADF">
        <w:rPr>
          <w:rFonts w:asciiTheme="minorHAnsi" w:hAnsiTheme="minorHAnsi" w:cstheme="minorHAnsi"/>
          <w:sz w:val="22"/>
          <w:szCs w:val="22"/>
        </w:rPr>
        <w:t xml:space="preserve">stosowne pełnomocnictwo – zgodnie z </w:t>
      </w:r>
      <w:r w:rsidR="00F34D52" w:rsidRPr="00875ADF">
        <w:rPr>
          <w:rFonts w:asciiTheme="minorHAnsi" w:hAnsiTheme="minorHAnsi" w:cstheme="minorHAnsi"/>
          <w:sz w:val="22"/>
          <w:szCs w:val="22"/>
        </w:rPr>
        <w:t>rozdziałem</w:t>
      </w:r>
      <w:r w:rsidR="0048639D" w:rsidRPr="00875ADF">
        <w:rPr>
          <w:rFonts w:asciiTheme="minorHAnsi" w:hAnsiTheme="minorHAnsi" w:cstheme="minorHAnsi"/>
          <w:sz w:val="22"/>
          <w:szCs w:val="22"/>
        </w:rPr>
        <w:t xml:space="preserve"> XI ust. </w:t>
      </w:r>
      <w:r w:rsidR="00875ADF" w:rsidRPr="00875ADF">
        <w:rPr>
          <w:rFonts w:asciiTheme="minorHAnsi" w:hAnsiTheme="minorHAnsi" w:cstheme="minorHAnsi"/>
          <w:sz w:val="22"/>
          <w:szCs w:val="22"/>
        </w:rPr>
        <w:t>5</w:t>
      </w:r>
      <w:r w:rsidR="0048639D" w:rsidRPr="00875ADF">
        <w:rPr>
          <w:rFonts w:asciiTheme="minorHAnsi" w:hAnsiTheme="minorHAnsi" w:cstheme="minorHAnsi"/>
          <w:sz w:val="22"/>
          <w:szCs w:val="22"/>
        </w:rPr>
        <w:t xml:space="preserve"> pkt </w:t>
      </w:r>
      <w:r w:rsidR="00875ADF" w:rsidRPr="00875ADF">
        <w:rPr>
          <w:rFonts w:asciiTheme="minorHAnsi" w:hAnsiTheme="minorHAnsi" w:cstheme="minorHAnsi"/>
          <w:sz w:val="22"/>
          <w:szCs w:val="22"/>
        </w:rPr>
        <w:t>5</w:t>
      </w:r>
      <w:r w:rsidR="0048639D" w:rsidRPr="00875ADF">
        <w:rPr>
          <w:rFonts w:asciiTheme="minorHAnsi" w:hAnsiTheme="minorHAnsi" w:cstheme="minorHAnsi"/>
          <w:sz w:val="22"/>
          <w:szCs w:val="22"/>
        </w:rPr>
        <w:t>.</w:t>
      </w:r>
      <w:r w:rsidR="00552B6A" w:rsidRPr="00552B6A">
        <w:rPr>
          <w:rFonts w:asciiTheme="minorHAnsi" w:hAnsiTheme="minorHAnsi" w:cstheme="minorHAnsi"/>
          <w:sz w:val="22"/>
          <w:szCs w:val="22"/>
        </w:rPr>
        <w:t>2</w:t>
      </w:r>
      <w:r w:rsidR="0048639D" w:rsidRPr="00875ADF">
        <w:rPr>
          <w:rFonts w:asciiTheme="minorHAnsi" w:hAnsiTheme="minorHAnsi" w:cstheme="minorHAnsi"/>
          <w:sz w:val="22"/>
          <w:szCs w:val="22"/>
        </w:rPr>
        <w:t xml:space="preserve"> SWZ</w:t>
      </w:r>
      <w:r w:rsidR="00F34D52" w:rsidRPr="00875ADF">
        <w:rPr>
          <w:rFonts w:asciiTheme="minorHAnsi" w:hAnsiTheme="minorHAnsi" w:cstheme="minorHAnsi"/>
          <w:sz w:val="22"/>
          <w:szCs w:val="22"/>
        </w:rPr>
        <w:t xml:space="preserve"> (</w:t>
      </w:r>
      <w:r w:rsidRPr="00875ADF">
        <w:rPr>
          <w:rFonts w:asciiTheme="minorHAnsi" w:hAnsiTheme="minorHAnsi" w:cstheme="minorHAnsi"/>
          <w:sz w:val="22"/>
          <w:szCs w:val="22"/>
        </w:rPr>
        <w:t>nie</w:t>
      </w:r>
      <w:r w:rsidRPr="0054644E">
        <w:rPr>
          <w:rFonts w:asciiTheme="minorHAnsi" w:hAnsiTheme="minorHAnsi" w:cstheme="minorHAnsi"/>
          <w:sz w:val="22"/>
          <w:szCs w:val="22"/>
        </w:rPr>
        <w:t xml:space="preserve"> dotyczy spółki cywilnej</w:t>
      </w:r>
      <w:r w:rsidR="00F34D52">
        <w:rPr>
          <w:rFonts w:asciiTheme="minorHAnsi" w:hAnsiTheme="minorHAnsi" w:cstheme="minorHAnsi"/>
          <w:sz w:val="22"/>
          <w:szCs w:val="22"/>
        </w:rPr>
        <w:t>)</w:t>
      </w:r>
      <w:r w:rsidRPr="0054644E">
        <w:rPr>
          <w:rFonts w:asciiTheme="minorHAnsi" w:hAnsiTheme="minorHAnsi" w:cstheme="minorHAnsi"/>
          <w:sz w:val="22"/>
          <w:szCs w:val="22"/>
        </w:rPr>
        <w:t>, o ile upoważnienie/pełnomocnictwo do występowania w imieniu tej spółki wynika z</w:t>
      </w:r>
      <w:r w:rsidR="001C4EDB">
        <w:rPr>
          <w:rFonts w:asciiTheme="minorHAnsi" w:hAnsiTheme="minorHAnsi" w:cstheme="minorHAnsi"/>
          <w:sz w:val="22"/>
          <w:szCs w:val="22"/>
        </w:rPr>
        <w:t> </w:t>
      </w:r>
      <w:r w:rsidRPr="0054644E">
        <w:rPr>
          <w:rFonts w:asciiTheme="minorHAnsi" w:hAnsiTheme="minorHAnsi" w:cstheme="minorHAnsi"/>
          <w:sz w:val="22"/>
          <w:szCs w:val="22"/>
        </w:rPr>
        <w:t>dołączonej do</w:t>
      </w:r>
      <w:r w:rsidR="001C4EDB"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oferty umowy spółki bądź wszyscy wspólnicy podpiszą ofertę.</w:t>
      </w:r>
    </w:p>
    <w:p w14:paraId="26305AC4" w14:textId="77777777" w:rsidR="00116A9D" w:rsidRPr="0054644E" w:rsidRDefault="00116A9D" w:rsidP="00C45705">
      <w:pPr>
        <w:tabs>
          <w:tab w:val="num" w:pos="567"/>
        </w:tabs>
        <w:spacing w:after="6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 xml:space="preserve">Pełnomocnictwo, o którym mowa powyżej </w:t>
      </w:r>
      <w:r w:rsidR="00B22F1F" w:rsidRPr="0054644E">
        <w:rPr>
          <w:rFonts w:asciiTheme="minorHAnsi" w:hAnsiTheme="minorHAnsi" w:cstheme="minorHAnsi"/>
          <w:b/>
          <w:sz w:val="22"/>
          <w:szCs w:val="22"/>
        </w:rPr>
        <w:t xml:space="preserve">może wynikać albo z </w:t>
      </w:r>
      <w:r w:rsidRPr="0054644E">
        <w:rPr>
          <w:rFonts w:asciiTheme="minorHAnsi" w:hAnsiTheme="minorHAnsi" w:cstheme="minorHAnsi"/>
          <w:b/>
          <w:sz w:val="22"/>
          <w:szCs w:val="22"/>
        </w:rPr>
        <w:t xml:space="preserve">dokumentu pod taką samą nazwą, albo z umowy </w:t>
      </w:r>
      <w:r w:rsidR="00883FE1" w:rsidRPr="0054644E">
        <w:rPr>
          <w:rFonts w:asciiTheme="minorHAnsi" w:hAnsiTheme="minorHAnsi" w:cstheme="minorHAnsi"/>
          <w:b/>
          <w:sz w:val="22"/>
          <w:szCs w:val="22"/>
        </w:rPr>
        <w:t>Wykonawców wspólnie ubiegających się o udzielenie zamówienia</w:t>
      </w:r>
      <w:r w:rsidRPr="0054644E">
        <w:rPr>
          <w:rFonts w:asciiTheme="minorHAnsi" w:hAnsiTheme="minorHAnsi" w:cstheme="minorHAnsi"/>
          <w:b/>
          <w:sz w:val="22"/>
          <w:szCs w:val="22"/>
        </w:rPr>
        <w:t>.</w:t>
      </w:r>
    </w:p>
    <w:p w14:paraId="2816CF52" w14:textId="77777777" w:rsidR="00116A9D" w:rsidRPr="0054644E" w:rsidRDefault="00116A9D" w:rsidP="00F34D52">
      <w:pPr>
        <w:numPr>
          <w:ilvl w:val="1"/>
          <w:numId w:val="2"/>
        </w:numPr>
        <w:tabs>
          <w:tab w:val="clear" w:pos="510"/>
        </w:tabs>
        <w:spacing w:before="60"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Oferta musi być podpisana w taki sposób, by prawnie zobowiązywała wszystkich Wykonawców występujących wspólnie (przez każdego z Wykonawców lub </w:t>
      </w:r>
      <w:r w:rsidR="00B22F1F" w:rsidRPr="0054644E">
        <w:rPr>
          <w:rFonts w:asciiTheme="minorHAnsi" w:hAnsiTheme="minorHAnsi" w:cstheme="minorHAnsi"/>
          <w:sz w:val="22"/>
          <w:szCs w:val="22"/>
        </w:rPr>
        <w:t xml:space="preserve">upoważnionego </w:t>
      </w:r>
      <w:r w:rsidRPr="0054644E">
        <w:rPr>
          <w:rFonts w:asciiTheme="minorHAnsi" w:hAnsiTheme="minorHAnsi" w:cstheme="minorHAnsi"/>
          <w:sz w:val="22"/>
          <w:szCs w:val="22"/>
        </w:rPr>
        <w:t>pełnomocnika).</w:t>
      </w:r>
    </w:p>
    <w:p w14:paraId="66BFE594" w14:textId="55A9CD96" w:rsidR="00005ACE" w:rsidRPr="008D76B2" w:rsidRDefault="00116A9D" w:rsidP="008D76B2">
      <w:pPr>
        <w:numPr>
          <w:ilvl w:val="1"/>
          <w:numId w:val="2"/>
        </w:numPr>
        <w:tabs>
          <w:tab w:val="clear" w:pos="510"/>
        </w:tabs>
        <w:spacing w:before="60"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056D">
        <w:rPr>
          <w:rFonts w:asciiTheme="minorHAnsi" w:hAnsiTheme="minorHAnsi" w:cstheme="minorHAnsi"/>
          <w:bCs/>
          <w:sz w:val="22"/>
          <w:szCs w:val="22"/>
        </w:rPr>
        <w:t>W przypadku wspólnego ubiegania</w:t>
      </w:r>
      <w:r w:rsidRPr="007A6F1B">
        <w:rPr>
          <w:rFonts w:asciiTheme="minorHAnsi" w:hAnsiTheme="minorHAnsi" w:cstheme="minorHAnsi"/>
          <w:bCs/>
          <w:sz w:val="22"/>
          <w:szCs w:val="22"/>
        </w:rPr>
        <w:t xml:space="preserve"> się o </w:t>
      </w:r>
      <w:r w:rsidR="00B22F1F" w:rsidRPr="007A6F1B">
        <w:rPr>
          <w:rFonts w:asciiTheme="minorHAnsi" w:hAnsiTheme="minorHAnsi" w:cstheme="minorHAnsi"/>
          <w:bCs/>
          <w:sz w:val="22"/>
          <w:szCs w:val="22"/>
        </w:rPr>
        <w:t xml:space="preserve">udzielenie </w:t>
      </w:r>
      <w:r w:rsidRPr="00087759">
        <w:rPr>
          <w:rFonts w:asciiTheme="minorHAnsi" w:hAnsiTheme="minorHAnsi" w:cstheme="minorHAnsi"/>
          <w:bCs/>
          <w:sz w:val="22"/>
          <w:szCs w:val="22"/>
        </w:rPr>
        <w:t>zamówieni</w:t>
      </w:r>
      <w:r w:rsidR="003839F0" w:rsidRPr="00087759">
        <w:rPr>
          <w:rFonts w:asciiTheme="minorHAnsi" w:hAnsiTheme="minorHAnsi" w:cstheme="minorHAnsi"/>
          <w:bCs/>
          <w:sz w:val="22"/>
          <w:szCs w:val="22"/>
        </w:rPr>
        <w:t>a</w:t>
      </w:r>
      <w:r w:rsidRPr="00087759">
        <w:rPr>
          <w:rFonts w:asciiTheme="minorHAnsi" w:hAnsiTheme="minorHAnsi" w:cstheme="minorHAnsi"/>
          <w:bCs/>
          <w:sz w:val="22"/>
          <w:szCs w:val="22"/>
        </w:rPr>
        <w:t xml:space="preserve"> przez Wykonawców oświadczenie, </w:t>
      </w:r>
      <w:r w:rsidR="007A6F1B" w:rsidRPr="00087759">
        <w:rPr>
          <w:rFonts w:asciiTheme="minorHAnsi" w:hAnsiTheme="minorHAnsi" w:cstheme="minorHAnsi"/>
          <w:bCs/>
          <w:sz w:val="22"/>
          <w:szCs w:val="22"/>
        </w:rPr>
        <w:t>o </w:t>
      </w:r>
      <w:r w:rsidRPr="00087759">
        <w:rPr>
          <w:rFonts w:asciiTheme="minorHAnsi" w:hAnsiTheme="minorHAnsi" w:cstheme="minorHAnsi"/>
          <w:bCs/>
          <w:sz w:val="22"/>
          <w:szCs w:val="22"/>
        </w:rPr>
        <w:t xml:space="preserve">którym mowa w art. </w:t>
      </w:r>
      <w:r w:rsidR="00B22F1F" w:rsidRPr="00087759">
        <w:rPr>
          <w:rFonts w:asciiTheme="minorHAnsi" w:hAnsiTheme="minorHAnsi" w:cstheme="minorHAnsi"/>
          <w:bCs/>
          <w:sz w:val="22"/>
          <w:szCs w:val="22"/>
        </w:rPr>
        <w:t xml:space="preserve">125 </w:t>
      </w:r>
      <w:r w:rsidR="00875ADF" w:rsidRPr="00087759">
        <w:rPr>
          <w:rFonts w:asciiTheme="minorHAnsi" w:hAnsiTheme="minorHAnsi" w:cstheme="minorHAnsi"/>
          <w:bCs/>
          <w:sz w:val="22"/>
          <w:szCs w:val="22"/>
        </w:rPr>
        <w:t xml:space="preserve">ust. 1 </w:t>
      </w:r>
      <w:r w:rsidR="00B22F1F" w:rsidRPr="00087759">
        <w:rPr>
          <w:rFonts w:asciiTheme="minorHAnsi" w:hAnsiTheme="minorHAnsi" w:cstheme="minorHAnsi"/>
          <w:bCs/>
          <w:sz w:val="22"/>
          <w:szCs w:val="22"/>
        </w:rPr>
        <w:t>ustawy</w:t>
      </w:r>
      <w:r w:rsidR="007A6F1B" w:rsidRPr="0008775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7A6F1B" w:rsidRPr="00087759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="00B22F1F" w:rsidRPr="00087759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48639D" w:rsidRPr="00087759">
        <w:rPr>
          <w:rFonts w:asciiTheme="minorHAnsi" w:hAnsiTheme="minorHAnsi" w:cstheme="minorHAnsi"/>
          <w:bCs/>
          <w:sz w:val="22"/>
          <w:szCs w:val="22"/>
        </w:rPr>
        <w:t xml:space="preserve">rozdział XI ust. </w:t>
      </w:r>
      <w:r w:rsidR="00875ADF" w:rsidRPr="00087759">
        <w:rPr>
          <w:rFonts w:asciiTheme="minorHAnsi" w:hAnsiTheme="minorHAnsi" w:cstheme="minorHAnsi"/>
          <w:bCs/>
          <w:sz w:val="22"/>
          <w:szCs w:val="22"/>
        </w:rPr>
        <w:t>5</w:t>
      </w:r>
      <w:r w:rsidR="0048639D" w:rsidRPr="00087759">
        <w:rPr>
          <w:rFonts w:asciiTheme="minorHAnsi" w:hAnsiTheme="minorHAnsi" w:cstheme="minorHAnsi"/>
          <w:bCs/>
          <w:sz w:val="22"/>
          <w:szCs w:val="22"/>
        </w:rPr>
        <w:t xml:space="preserve"> pkt </w:t>
      </w:r>
      <w:r w:rsidR="00875ADF" w:rsidRPr="00087759">
        <w:rPr>
          <w:rFonts w:asciiTheme="minorHAnsi" w:hAnsiTheme="minorHAnsi" w:cstheme="minorHAnsi"/>
          <w:bCs/>
          <w:sz w:val="22"/>
          <w:szCs w:val="22"/>
        </w:rPr>
        <w:t>5</w:t>
      </w:r>
      <w:r w:rsidR="0048639D" w:rsidRPr="00087759">
        <w:rPr>
          <w:rFonts w:asciiTheme="minorHAnsi" w:hAnsiTheme="minorHAnsi" w:cstheme="minorHAnsi"/>
          <w:bCs/>
          <w:sz w:val="22"/>
          <w:szCs w:val="22"/>
        </w:rPr>
        <w:t>.1. SWZ</w:t>
      </w:r>
      <w:r w:rsidRPr="00087759">
        <w:rPr>
          <w:rFonts w:asciiTheme="minorHAnsi" w:hAnsiTheme="minorHAnsi" w:cstheme="minorHAnsi"/>
          <w:bCs/>
          <w:sz w:val="22"/>
          <w:szCs w:val="22"/>
        </w:rPr>
        <w:t>)</w:t>
      </w:r>
      <w:r w:rsidR="00B22F1F" w:rsidRPr="000877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75ADF" w:rsidRPr="00087759">
        <w:rPr>
          <w:rFonts w:ascii="Calibri" w:hAnsi="Calibri" w:cs="Calibri"/>
          <w:bCs/>
          <w:sz w:val="22"/>
          <w:szCs w:val="22"/>
        </w:rPr>
        <w:t>składa każdy z </w:t>
      </w:r>
      <w:r w:rsidR="00582C83" w:rsidRPr="00087759">
        <w:rPr>
          <w:rFonts w:ascii="Calibri" w:hAnsi="Calibri" w:cs="Calibri"/>
          <w:bCs/>
          <w:sz w:val="22"/>
          <w:szCs w:val="22"/>
        </w:rPr>
        <w:t xml:space="preserve">Wykonawców wspólnie ubiegających się o zamówienie. </w:t>
      </w:r>
      <w:bookmarkStart w:id="3" w:name="_Hlk62211323"/>
      <w:r w:rsidR="00556F69" w:rsidRPr="00087759">
        <w:rPr>
          <w:rFonts w:ascii="Calibri" w:hAnsi="Calibri" w:cs="Calibri"/>
          <w:bCs/>
          <w:sz w:val="22"/>
          <w:szCs w:val="22"/>
        </w:rPr>
        <w:t xml:space="preserve">Oświadczenia te potwierdzają </w:t>
      </w:r>
      <w:r w:rsidR="00556F69" w:rsidRPr="00556F69">
        <w:rPr>
          <w:rFonts w:ascii="Calibri" w:hAnsi="Calibri" w:cs="Calibri"/>
          <w:bCs/>
          <w:sz w:val="22"/>
          <w:szCs w:val="22"/>
        </w:rPr>
        <w:t xml:space="preserve">brak podstaw wykluczenia </w:t>
      </w:r>
      <w:r w:rsidR="00875ADF">
        <w:rPr>
          <w:rFonts w:ascii="Calibri" w:hAnsi="Calibri" w:cs="Calibri"/>
          <w:bCs/>
          <w:sz w:val="22"/>
          <w:szCs w:val="22"/>
        </w:rPr>
        <w:t>–</w:t>
      </w:r>
      <w:r w:rsidR="00556F69" w:rsidRPr="00556F69">
        <w:rPr>
          <w:rFonts w:ascii="Calibri" w:hAnsi="Calibri" w:cs="Calibri"/>
          <w:bCs/>
          <w:sz w:val="22"/>
          <w:szCs w:val="22"/>
        </w:rPr>
        <w:t xml:space="preserve"> każdy</w:t>
      </w:r>
      <w:r w:rsidR="00875ADF">
        <w:rPr>
          <w:rFonts w:ascii="Calibri" w:hAnsi="Calibri" w:cs="Calibri"/>
          <w:bCs/>
          <w:sz w:val="22"/>
          <w:szCs w:val="22"/>
        </w:rPr>
        <w:t xml:space="preserve"> </w:t>
      </w:r>
      <w:r w:rsidR="00556F69" w:rsidRPr="00556F69">
        <w:rPr>
          <w:rFonts w:ascii="Calibri" w:hAnsi="Calibri" w:cs="Calibri"/>
          <w:bCs/>
          <w:sz w:val="22"/>
          <w:szCs w:val="22"/>
        </w:rPr>
        <w:t>z</w:t>
      </w:r>
      <w:r w:rsidR="00875ADF">
        <w:rPr>
          <w:rFonts w:ascii="Calibri" w:hAnsi="Calibri" w:cs="Calibri"/>
          <w:bCs/>
          <w:sz w:val="22"/>
          <w:szCs w:val="22"/>
        </w:rPr>
        <w:t xml:space="preserve"> </w:t>
      </w:r>
      <w:r w:rsidR="00556F69" w:rsidRPr="00556F69">
        <w:rPr>
          <w:rFonts w:ascii="Calibri" w:hAnsi="Calibri" w:cs="Calibri"/>
          <w:bCs/>
          <w:sz w:val="22"/>
          <w:szCs w:val="22"/>
        </w:rPr>
        <w:t>Wykonawców wspólnie ubiegających się o udzielenie zamówienia nie może podlegać wykluczeniu z</w:t>
      </w:r>
      <w:r w:rsidR="00875ADF">
        <w:rPr>
          <w:rFonts w:ascii="Calibri" w:hAnsi="Calibri" w:cs="Calibri"/>
          <w:bCs/>
          <w:sz w:val="22"/>
          <w:szCs w:val="22"/>
        </w:rPr>
        <w:t xml:space="preserve"> </w:t>
      </w:r>
      <w:r w:rsidR="00556F69" w:rsidRPr="00556F69">
        <w:rPr>
          <w:rFonts w:ascii="Calibri" w:hAnsi="Calibri" w:cs="Calibri"/>
          <w:bCs/>
          <w:sz w:val="22"/>
          <w:szCs w:val="22"/>
        </w:rPr>
        <w:t xml:space="preserve">postępowania w oparciu o wskazane w SWZ podstawy wykluczenia. </w:t>
      </w:r>
      <w:bookmarkEnd w:id="3"/>
    </w:p>
    <w:p w14:paraId="197C7A05" w14:textId="5BD82BB7" w:rsidR="00116A9D" w:rsidRPr="00005ACE" w:rsidRDefault="00116A9D" w:rsidP="0098067E">
      <w:pPr>
        <w:pStyle w:val="Akapitzlist"/>
        <w:numPr>
          <w:ilvl w:val="0"/>
          <w:numId w:val="67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05ACE">
        <w:rPr>
          <w:rFonts w:asciiTheme="minorHAnsi" w:hAnsiTheme="minorHAnsi" w:cstheme="minorHAnsi"/>
          <w:sz w:val="22"/>
          <w:szCs w:val="22"/>
        </w:rPr>
        <w:t xml:space="preserve">Wszelka korespondencja prowadzona będzie wyłącznie z podmiotem występującym jako pełnomocnik Wykonawców </w:t>
      </w:r>
      <w:r w:rsidR="00362C62" w:rsidRPr="00005ACE">
        <w:rPr>
          <w:rFonts w:asciiTheme="minorHAnsi" w:hAnsiTheme="minorHAnsi" w:cstheme="minorHAnsi"/>
          <w:sz w:val="22"/>
          <w:szCs w:val="22"/>
        </w:rPr>
        <w:t>wspólnie ubiegających się o udzielenie zamówienia</w:t>
      </w:r>
      <w:r w:rsidRPr="00005ACE">
        <w:rPr>
          <w:rFonts w:asciiTheme="minorHAnsi" w:hAnsiTheme="minorHAnsi" w:cstheme="minorHAnsi"/>
          <w:sz w:val="22"/>
          <w:szCs w:val="22"/>
        </w:rPr>
        <w:t>.</w:t>
      </w:r>
    </w:p>
    <w:p w14:paraId="5761DBFF" w14:textId="77777777" w:rsidR="00E37293" w:rsidRPr="00E1013A" w:rsidRDefault="00E1013A" w:rsidP="00005ACE">
      <w:pPr>
        <w:pStyle w:val="Akapitzlist"/>
        <w:numPr>
          <w:ilvl w:val="0"/>
          <w:numId w:val="42"/>
        </w:numPr>
        <w:tabs>
          <w:tab w:val="left" w:pos="1701"/>
        </w:tabs>
        <w:spacing w:after="120"/>
        <w:ind w:left="567" w:right="28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013A">
        <w:rPr>
          <w:rFonts w:asciiTheme="minorHAnsi" w:hAnsiTheme="minorHAnsi" w:cstheme="minorHAnsi"/>
          <w:b/>
          <w:sz w:val="22"/>
          <w:szCs w:val="22"/>
        </w:rPr>
        <w:t>Podstawy (przesłanki) wykluczenia z postępowania</w:t>
      </w:r>
      <w:r w:rsidR="004543FF" w:rsidRPr="00E1013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1013A">
        <w:rPr>
          <w:rFonts w:asciiTheme="minorHAnsi" w:hAnsiTheme="minorHAnsi" w:cstheme="minorHAnsi"/>
          <w:b/>
          <w:sz w:val="22"/>
          <w:szCs w:val="22"/>
        </w:rPr>
        <w:t>warunki udziału w postępowaniu, wykaz podmiotowych środków dowodowych</w:t>
      </w:r>
    </w:p>
    <w:p w14:paraId="4F8D28A1" w14:textId="77777777" w:rsidR="00E37293" w:rsidRPr="00AB7CFA" w:rsidRDefault="00E37293" w:rsidP="00051D9E">
      <w:pPr>
        <w:pStyle w:val="Akapitzlist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19DF">
        <w:rPr>
          <w:rFonts w:asciiTheme="minorHAnsi" w:hAnsiTheme="minorHAnsi" w:cstheme="minorHAnsi"/>
          <w:bCs/>
          <w:sz w:val="22"/>
          <w:szCs w:val="22"/>
        </w:rPr>
        <w:t xml:space="preserve">O udzielenie zamówienia mogą się ubiegać Wykonawcy, </w:t>
      </w:r>
      <w:r w:rsidRPr="00AB7CFA">
        <w:rPr>
          <w:rFonts w:asciiTheme="minorHAnsi" w:hAnsiTheme="minorHAnsi" w:cstheme="minorHAnsi"/>
          <w:bCs/>
          <w:sz w:val="22"/>
          <w:szCs w:val="22"/>
        </w:rPr>
        <w:t>którzy:</w:t>
      </w:r>
    </w:p>
    <w:p w14:paraId="755C9B80" w14:textId="6E34BD14" w:rsidR="00E37293" w:rsidRPr="00AB7CFA" w:rsidRDefault="00F219DF" w:rsidP="00051D9E">
      <w:pPr>
        <w:pStyle w:val="Akapitzlist"/>
        <w:numPr>
          <w:ilvl w:val="0"/>
          <w:numId w:val="34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7CFA">
        <w:rPr>
          <w:rFonts w:asciiTheme="minorHAnsi" w:hAnsiTheme="minorHAnsi" w:cstheme="minorHAnsi"/>
          <w:b/>
          <w:sz w:val="22"/>
          <w:szCs w:val="22"/>
        </w:rPr>
        <w:t>nie podlegają wykluczeniu w okolicznościach</w:t>
      </w:r>
      <w:r w:rsidRPr="00AB7CFA">
        <w:rPr>
          <w:rFonts w:asciiTheme="minorHAnsi" w:hAnsiTheme="minorHAnsi" w:cstheme="minorHAnsi"/>
          <w:sz w:val="22"/>
          <w:szCs w:val="22"/>
        </w:rPr>
        <w:t xml:space="preserve">, o których mowa w art. 108 ust. 1 ustawy </w:t>
      </w:r>
      <w:proofErr w:type="spellStart"/>
      <w:r w:rsidRPr="00AB7CF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D07382">
        <w:rPr>
          <w:rFonts w:asciiTheme="minorHAnsi" w:hAnsiTheme="minorHAnsi" w:cstheme="minorHAnsi"/>
          <w:sz w:val="22"/>
          <w:szCs w:val="22"/>
        </w:rPr>
        <w:t xml:space="preserve">, oraz </w:t>
      </w:r>
      <w:r w:rsidR="003A754F">
        <w:rPr>
          <w:rFonts w:asciiTheme="minorHAnsi" w:hAnsiTheme="minorHAnsi" w:cstheme="minorHAnsi"/>
          <w:sz w:val="22"/>
          <w:szCs w:val="22"/>
        </w:rPr>
        <w:t>spełniają</w:t>
      </w:r>
      <w:r w:rsidR="00D07382">
        <w:rPr>
          <w:rFonts w:asciiTheme="minorHAnsi" w:hAnsiTheme="minorHAnsi" w:cstheme="minorHAnsi"/>
          <w:sz w:val="22"/>
          <w:szCs w:val="22"/>
        </w:rPr>
        <w:t xml:space="preserve"> wymagania określone w punkcie 3.</w:t>
      </w:r>
    </w:p>
    <w:p w14:paraId="64C5E03D" w14:textId="5E2A47B9" w:rsidR="00E37293" w:rsidRPr="00AB7CFA" w:rsidRDefault="00E37293" w:rsidP="00051D9E">
      <w:pPr>
        <w:pStyle w:val="Akapitzlist"/>
        <w:numPr>
          <w:ilvl w:val="0"/>
          <w:numId w:val="33"/>
        </w:numPr>
        <w:spacing w:after="6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7CFA">
        <w:rPr>
          <w:rFonts w:asciiTheme="minorHAnsi" w:hAnsiTheme="minorHAnsi" w:cstheme="minorHAnsi"/>
          <w:b/>
          <w:sz w:val="22"/>
          <w:szCs w:val="22"/>
        </w:rPr>
        <w:t>Podstawy wykluczenia</w:t>
      </w:r>
      <w:r w:rsidR="002D3D47">
        <w:rPr>
          <w:rFonts w:asciiTheme="minorHAnsi" w:hAnsiTheme="minorHAnsi" w:cstheme="minorHAnsi"/>
          <w:b/>
          <w:sz w:val="22"/>
          <w:szCs w:val="22"/>
        </w:rPr>
        <w:t xml:space="preserve"> (tzw. przesłanki wykluczenia obligatoryjne)</w:t>
      </w:r>
      <w:r w:rsidRPr="00AB7CFA">
        <w:rPr>
          <w:rFonts w:asciiTheme="minorHAnsi" w:hAnsiTheme="minorHAnsi" w:cstheme="minorHAnsi"/>
          <w:b/>
          <w:sz w:val="22"/>
          <w:szCs w:val="22"/>
        </w:rPr>
        <w:t>:</w:t>
      </w:r>
    </w:p>
    <w:p w14:paraId="16386B30" w14:textId="4D2EDB38" w:rsidR="00E37293" w:rsidRPr="00AB7CFA" w:rsidRDefault="00E37293" w:rsidP="00051D9E">
      <w:pPr>
        <w:pStyle w:val="Akapitzlist"/>
        <w:numPr>
          <w:ilvl w:val="1"/>
          <w:numId w:val="33"/>
        </w:numPr>
        <w:spacing w:after="60"/>
        <w:ind w:left="567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7CFA">
        <w:rPr>
          <w:rFonts w:asciiTheme="minorHAnsi" w:hAnsiTheme="minorHAnsi" w:cstheme="minorHAnsi"/>
          <w:b/>
          <w:sz w:val="22"/>
          <w:szCs w:val="22"/>
        </w:rPr>
        <w:t>Zamawiający wykl</w:t>
      </w:r>
      <w:r w:rsidR="00A52196" w:rsidRPr="00AB7CFA">
        <w:rPr>
          <w:rFonts w:asciiTheme="minorHAnsi" w:hAnsiTheme="minorHAnsi" w:cstheme="minorHAnsi"/>
          <w:b/>
          <w:sz w:val="22"/>
          <w:szCs w:val="22"/>
        </w:rPr>
        <w:t>uczy z postępowania</w:t>
      </w:r>
      <w:r w:rsidRPr="00AB7C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94B3C">
        <w:rPr>
          <w:rFonts w:asciiTheme="minorHAnsi" w:hAnsiTheme="minorHAnsi" w:cstheme="minorHAnsi"/>
          <w:sz w:val="22"/>
          <w:szCs w:val="22"/>
        </w:rPr>
        <w:t>w przypadkach, o których mowa</w:t>
      </w:r>
      <w:r w:rsidRPr="00AB7CFA">
        <w:rPr>
          <w:rFonts w:asciiTheme="minorHAnsi" w:hAnsiTheme="minorHAnsi" w:cstheme="minorHAnsi"/>
          <w:b/>
          <w:sz w:val="22"/>
          <w:szCs w:val="22"/>
        </w:rPr>
        <w:t xml:space="preserve"> w art. </w:t>
      </w:r>
      <w:r w:rsidR="0073736B" w:rsidRPr="00AB7CFA">
        <w:rPr>
          <w:rFonts w:asciiTheme="minorHAnsi" w:hAnsiTheme="minorHAnsi" w:cstheme="minorHAnsi"/>
          <w:b/>
          <w:sz w:val="22"/>
          <w:szCs w:val="22"/>
        </w:rPr>
        <w:t xml:space="preserve">108 </w:t>
      </w:r>
      <w:r w:rsidR="00B820D2" w:rsidRPr="00AB7CFA">
        <w:rPr>
          <w:rFonts w:asciiTheme="minorHAnsi" w:hAnsiTheme="minorHAnsi" w:cstheme="minorHAnsi"/>
          <w:b/>
          <w:sz w:val="22"/>
          <w:szCs w:val="22"/>
        </w:rPr>
        <w:t xml:space="preserve">ust. </w:t>
      </w:r>
      <w:r w:rsidR="00794B3C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="0073736B" w:rsidRPr="00AB7CFA">
        <w:rPr>
          <w:rFonts w:asciiTheme="minorHAnsi" w:hAnsiTheme="minorHAnsi" w:cstheme="minorHAnsi"/>
          <w:b/>
          <w:sz w:val="22"/>
          <w:szCs w:val="22"/>
        </w:rPr>
        <w:t>pkt 1-6</w:t>
      </w:r>
      <w:r w:rsidR="00A52196" w:rsidRPr="00AB7CF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52196" w:rsidRPr="00AB7CFA">
        <w:rPr>
          <w:rFonts w:asciiTheme="minorHAnsi" w:hAnsiTheme="minorHAnsi" w:cstheme="minorHAnsi"/>
          <w:b/>
          <w:sz w:val="22"/>
          <w:szCs w:val="22"/>
        </w:rPr>
        <w:t>u</w:t>
      </w:r>
      <w:r w:rsidR="00B820D2" w:rsidRPr="00AB7CFA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="00A52196" w:rsidRPr="00AB7CFA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73736B" w:rsidRPr="00AB7CFA">
        <w:rPr>
          <w:rFonts w:asciiTheme="minorHAnsi" w:hAnsiTheme="minorHAnsi" w:cstheme="minorHAnsi"/>
          <w:b/>
          <w:sz w:val="22"/>
          <w:szCs w:val="22"/>
        </w:rPr>
        <w:t>obligatoryjne</w:t>
      </w:r>
      <w:r w:rsidR="00A52196" w:rsidRPr="00AB7CFA">
        <w:rPr>
          <w:rFonts w:asciiTheme="minorHAnsi" w:hAnsiTheme="minorHAnsi" w:cstheme="minorHAnsi"/>
          <w:b/>
          <w:sz w:val="22"/>
          <w:szCs w:val="22"/>
        </w:rPr>
        <w:t xml:space="preserve"> przesłanki wykluczenia</w:t>
      </w:r>
      <w:r w:rsidR="0073736B" w:rsidRPr="00AB7CFA">
        <w:rPr>
          <w:rFonts w:asciiTheme="minorHAnsi" w:hAnsiTheme="minorHAnsi" w:cstheme="minorHAnsi"/>
          <w:b/>
          <w:sz w:val="22"/>
          <w:szCs w:val="22"/>
        </w:rPr>
        <w:t>)</w:t>
      </w:r>
      <w:r w:rsidR="00B820D2" w:rsidRPr="00AB7CFA">
        <w:rPr>
          <w:rFonts w:asciiTheme="minorHAnsi" w:hAnsiTheme="minorHAnsi" w:cstheme="minorHAnsi"/>
          <w:b/>
          <w:sz w:val="22"/>
          <w:szCs w:val="22"/>
        </w:rPr>
        <w:t xml:space="preserve">, z zastrzeżeniem art. 110 ust. 2 </w:t>
      </w:r>
      <w:proofErr w:type="spellStart"/>
      <w:r w:rsidR="00B820D2" w:rsidRPr="00AB7CFA">
        <w:rPr>
          <w:rFonts w:asciiTheme="minorHAnsi" w:hAnsiTheme="minorHAnsi" w:cstheme="minorHAnsi"/>
          <w:b/>
          <w:sz w:val="22"/>
          <w:szCs w:val="22"/>
        </w:rPr>
        <w:t>uPzp</w:t>
      </w:r>
      <w:proofErr w:type="spellEnd"/>
      <w:r w:rsidR="007A6F1B" w:rsidRPr="00AB7CFA">
        <w:rPr>
          <w:rFonts w:asciiTheme="minorHAnsi" w:hAnsiTheme="minorHAnsi" w:cstheme="minorHAnsi"/>
          <w:b/>
          <w:sz w:val="22"/>
          <w:szCs w:val="22"/>
        </w:rPr>
        <w:t>, Wykonawcę</w:t>
      </w:r>
      <w:r w:rsidR="0073736B" w:rsidRPr="00AB7CFA">
        <w:rPr>
          <w:rFonts w:asciiTheme="minorHAnsi" w:hAnsiTheme="minorHAnsi" w:cstheme="minorHAnsi"/>
          <w:b/>
          <w:sz w:val="22"/>
          <w:szCs w:val="22"/>
        </w:rPr>
        <w:t>:</w:t>
      </w:r>
    </w:p>
    <w:p w14:paraId="0D74E0EA" w14:textId="77777777" w:rsidR="00A52196" w:rsidRPr="000D5966" w:rsidRDefault="00A52196" w:rsidP="0098067E">
      <w:pPr>
        <w:pStyle w:val="Akapitzlist"/>
        <w:numPr>
          <w:ilvl w:val="2"/>
          <w:numId w:val="56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>będącego osobą fizyczną, którego prawomocnie skazano za przestępstwo:</w:t>
      </w:r>
    </w:p>
    <w:p w14:paraId="57E527A1" w14:textId="77777777" w:rsidR="00A52196" w:rsidRPr="000D5966" w:rsidRDefault="00A52196" w:rsidP="0098067E">
      <w:pPr>
        <w:pStyle w:val="Akapitzlist"/>
        <w:numPr>
          <w:ilvl w:val="1"/>
          <w:numId w:val="57"/>
        </w:numPr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udziału w zorganizowanej grupie przestępczej albo związku mającym na celu popełnienie przestępstwa lub przestępstwa skarbowego, o którym mowa w art. 258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</w:t>
      </w:r>
    </w:p>
    <w:p w14:paraId="0D2E354A" w14:textId="77777777" w:rsidR="00A52196" w:rsidRPr="000D5966" w:rsidRDefault="00A52196" w:rsidP="0098067E">
      <w:pPr>
        <w:pStyle w:val="Akapitzlist"/>
        <w:numPr>
          <w:ilvl w:val="1"/>
          <w:numId w:val="57"/>
        </w:numPr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handlu ludźmi, o którym mowa w art. 189a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</w:t>
      </w:r>
    </w:p>
    <w:p w14:paraId="40BF1DA4" w14:textId="77777777" w:rsidR="00A52196" w:rsidRPr="000D5966" w:rsidRDefault="00A52196" w:rsidP="0098067E">
      <w:pPr>
        <w:pStyle w:val="Akapitzlist"/>
        <w:numPr>
          <w:ilvl w:val="1"/>
          <w:numId w:val="57"/>
        </w:numPr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>o którym mowa w art. 228</w:t>
      </w:r>
      <w:r w:rsidR="00BF5C4B">
        <w:rPr>
          <w:rFonts w:asciiTheme="minorHAnsi" w:hAnsiTheme="minorHAnsi" w:cstheme="minorHAnsi"/>
          <w:sz w:val="22"/>
          <w:szCs w:val="22"/>
        </w:rPr>
        <w:t>-</w:t>
      </w:r>
      <w:r w:rsidRPr="000D5966">
        <w:rPr>
          <w:rFonts w:asciiTheme="minorHAnsi" w:hAnsiTheme="minorHAnsi" w:cstheme="minorHAnsi"/>
          <w:sz w:val="22"/>
          <w:szCs w:val="22"/>
        </w:rPr>
        <w:t xml:space="preserve">230a, art. 250a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 xml:space="preserve"> lub w art. 46 lub art. 48 ustawy z dnia 25 czerwca 2010 r. </w:t>
      </w:r>
      <w:r w:rsidRPr="00BF5C4B">
        <w:rPr>
          <w:rFonts w:asciiTheme="minorHAnsi" w:hAnsiTheme="minorHAnsi" w:cstheme="minorHAnsi"/>
          <w:i/>
          <w:sz w:val="22"/>
          <w:szCs w:val="22"/>
        </w:rPr>
        <w:t>o sporcie</w:t>
      </w:r>
      <w:r w:rsidRPr="000D5966">
        <w:rPr>
          <w:rFonts w:asciiTheme="minorHAnsi" w:hAnsiTheme="minorHAnsi" w:cstheme="minorHAnsi"/>
          <w:sz w:val="22"/>
          <w:szCs w:val="22"/>
        </w:rPr>
        <w:t>,</w:t>
      </w:r>
    </w:p>
    <w:p w14:paraId="7EE0FA89" w14:textId="77777777" w:rsidR="00A52196" w:rsidRPr="000D5966" w:rsidRDefault="00A52196" w:rsidP="0098067E">
      <w:pPr>
        <w:pStyle w:val="Akapitzlist"/>
        <w:numPr>
          <w:ilvl w:val="1"/>
          <w:numId w:val="57"/>
        </w:numPr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finansowania przestępstwa o charakterze terrorystycznym, o którym mowa w art. 165a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 xml:space="preserve">, lub przestępstwo udaremniania lub utrudniania stwierdzenia przestępnego pochodzenia pieniędzy lub ukrywania ich pochodzenia, o którym mowa w art. 299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</w:t>
      </w:r>
    </w:p>
    <w:p w14:paraId="17F8516F" w14:textId="77777777" w:rsidR="00A52196" w:rsidRPr="000D5966" w:rsidRDefault="00A52196" w:rsidP="0098067E">
      <w:pPr>
        <w:pStyle w:val="Akapitzlist"/>
        <w:numPr>
          <w:ilvl w:val="1"/>
          <w:numId w:val="57"/>
        </w:numPr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o charakterze terrorystycznym, o którym mowa w art. 115 § 20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 lub mające na celu popełnienie tego przestępstwa,</w:t>
      </w:r>
    </w:p>
    <w:p w14:paraId="2C58C5F3" w14:textId="77777777" w:rsidR="00A52196" w:rsidRPr="000D5966" w:rsidRDefault="00A52196" w:rsidP="0098067E">
      <w:pPr>
        <w:pStyle w:val="Akapitzlist"/>
        <w:numPr>
          <w:ilvl w:val="1"/>
          <w:numId w:val="57"/>
        </w:numPr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bCs/>
          <w:sz w:val="22"/>
          <w:szCs w:val="22"/>
        </w:rPr>
        <w:lastRenderedPageBreak/>
        <w:t>powierzenia wykonywania pracy małoletniemu cudzoziemcowi</w:t>
      </w:r>
      <w:r w:rsidRPr="000D5966">
        <w:rPr>
          <w:rFonts w:asciiTheme="minorHAnsi" w:hAnsiTheme="minorHAnsi" w:cstheme="minorHAnsi"/>
          <w:sz w:val="22"/>
          <w:szCs w:val="22"/>
        </w:rPr>
        <w:t>, o którym mowa w</w:t>
      </w:r>
      <w:r w:rsidR="000D5966">
        <w:rPr>
          <w:rFonts w:asciiTheme="minorHAnsi" w:hAnsiTheme="minorHAnsi" w:cstheme="minorHAnsi"/>
          <w:sz w:val="22"/>
          <w:szCs w:val="22"/>
        </w:rPr>
        <w:t xml:space="preserve"> </w:t>
      </w:r>
      <w:r w:rsidRPr="000D5966">
        <w:rPr>
          <w:rFonts w:asciiTheme="minorHAnsi" w:hAnsiTheme="minorHAnsi" w:cstheme="minorHAnsi"/>
          <w:sz w:val="22"/>
          <w:szCs w:val="22"/>
        </w:rPr>
        <w:t xml:space="preserve">art. 9 ust. 2 ustawy z dnia 15 czerwca 2012 r. </w:t>
      </w:r>
      <w:r w:rsidRPr="00BF5C4B">
        <w:rPr>
          <w:rFonts w:asciiTheme="minorHAnsi" w:hAnsiTheme="minorHAnsi" w:cstheme="minorHAnsi"/>
          <w:i/>
          <w:sz w:val="22"/>
          <w:szCs w:val="22"/>
        </w:rPr>
        <w:t>o skutkach powierzania wykonywania pracy cudzoziemcom przebywającym wbrew przepisom na terytorium Rzeczypospolitej Polsk</w:t>
      </w:r>
      <w:r w:rsidRPr="000D5966">
        <w:rPr>
          <w:rFonts w:asciiTheme="minorHAnsi" w:hAnsiTheme="minorHAnsi" w:cstheme="minorHAnsi"/>
          <w:sz w:val="22"/>
          <w:szCs w:val="22"/>
        </w:rPr>
        <w:t>iej (Dz. U. poz. 769),</w:t>
      </w:r>
    </w:p>
    <w:p w14:paraId="64AEBEB6" w14:textId="77777777" w:rsidR="00A52196" w:rsidRPr="000D5966" w:rsidRDefault="00A52196" w:rsidP="0098067E">
      <w:pPr>
        <w:pStyle w:val="Akapitzlist"/>
        <w:numPr>
          <w:ilvl w:val="1"/>
          <w:numId w:val="57"/>
        </w:numPr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>przeciwko obrotowi gospodarczemu, o których mowa w art. 296</w:t>
      </w:r>
      <w:r w:rsidR="000D5966">
        <w:rPr>
          <w:rFonts w:asciiTheme="minorHAnsi" w:hAnsiTheme="minorHAnsi" w:cstheme="minorHAnsi"/>
          <w:sz w:val="22"/>
          <w:szCs w:val="22"/>
        </w:rPr>
        <w:t>-</w:t>
      </w:r>
      <w:r w:rsidRPr="000D5966">
        <w:rPr>
          <w:rFonts w:asciiTheme="minorHAnsi" w:hAnsiTheme="minorHAnsi" w:cstheme="minorHAnsi"/>
          <w:sz w:val="22"/>
          <w:szCs w:val="22"/>
        </w:rPr>
        <w:t xml:space="preserve">307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 przestępstwo oszustwa, o</w:t>
      </w:r>
      <w:r w:rsidR="000D5966">
        <w:rPr>
          <w:rFonts w:asciiTheme="minorHAnsi" w:hAnsiTheme="minorHAnsi" w:cstheme="minorHAnsi"/>
          <w:sz w:val="22"/>
          <w:szCs w:val="22"/>
        </w:rPr>
        <w:t xml:space="preserve"> </w:t>
      </w:r>
      <w:r w:rsidRPr="000D5966">
        <w:rPr>
          <w:rFonts w:asciiTheme="minorHAnsi" w:hAnsiTheme="minorHAnsi" w:cstheme="minorHAnsi"/>
          <w:sz w:val="22"/>
          <w:szCs w:val="22"/>
        </w:rPr>
        <w:t xml:space="preserve">którym mowa w art. 286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 przestępstwo przeciwko wiarygodności dokumentów, o których mowa w art. 270</w:t>
      </w:r>
      <w:r w:rsidR="000D5966">
        <w:rPr>
          <w:rFonts w:asciiTheme="minorHAnsi" w:hAnsiTheme="minorHAnsi" w:cstheme="minorHAnsi"/>
          <w:sz w:val="22"/>
          <w:szCs w:val="22"/>
        </w:rPr>
        <w:t>-</w:t>
      </w:r>
      <w:r w:rsidRPr="000D5966">
        <w:rPr>
          <w:rFonts w:asciiTheme="minorHAnsi" w:hAnsiTheme="minorHAnsi" w:cstheme="minorHAnsi"/>
          <w:sz w:val="22"/>
          <w:szCs w:val="22"/>
        </w:rPr>
        <w:t xml:space="preserve">277d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 lub przestępstwo skarbowe,</w:t>
      </w:r>
    </w:p>
    <w:p w14:paraId="1ED7383E" w14:textId="77777777" w:rsidR="00A52196" w:rsidRPr="000D5966" w:rsidRDefault="00A52196" w:rsidP="0098067E">
      <w:pPr>
        <w:pStyle w:val="Akapitzlist"/>
        <w:numPr>
          <w:ilvl w:val="1"/>
          <w:numId w:val="57"/>
        </w:numPr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o którym mowa w art. 9 ust. 1 i 3 lub art. 10 ustawy z dnia 15 czerwca 2012 r. </w:t>
      </w:r>
      <w:r w:rsidRPr="00BF5C4B">
        <w:rPr>
          <w:rFonts w:asciiTheme="minorHAnsi" w:hAnsiTheme="minorHAnsi" w:cstheme="minorHAnsi"/>
          <w:i/>
          <w:sz w:val="22"/>
          <w:szCs w:val="22"/>
        </w:rPr>
        <w:t>o</w:t>
      </w:r>
      <w:r w:rsidR="000D5966" w:rsidRPr="00BF5C4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F5C4B">
        <w:rPr>
          <w:rFonts w:asciiTheme="minorHAnsi" w:hAnsiTheme="minorHAnsi" w:cstheme="minorHAnsi"/>
          <w:i/>
          <w:sz w:val="22"/>
          <w:szCs w:val="22"/>
        </w:rPr>
        <w:t>skutkach powierzania wykonywania pracy cudzoziemcom przebywającym wbrew przepisom na</w:t>
      </w:r>
      <w:r w:rsidR="00F623D8">
        <w:rPr>
          <w:rFonts w:asciiTheme="minorHAnsi" w:hAnsiTheme="minorHAnsi" w:cstheme="minorHAnsi"/>
          <w:i/>
          <w:sz w:val="22"/>
          <w:szCs w:val="22"/>
        </w:rPr>
        <w:t> </w:t>
      </w:r>
      <w:r w:rsidRPr="00BF5C4B">
        <w:rPr>
          <w:rFonts w:asciiTheme="minorHAnsi" w:hAnsiTheme="minorHAnsi" w:cstheme="minorHAnsi"/>
          <w:i/>
          <w:sz w:val="22"/>
          <w:szCs w:val="22"/>
        </w:rPr>
        <w:t>terytorium Rzeczypospolitej Polskiej</w:t>
      </w:r>
    </w:p>
    <w:p w14:paraId="41955A1F" w14:textId="77777777" w:rsidR="00A52196" w:rsidRPr="0054644E" w:rsidRDefault="00A52196" w:rsidP="00F623D8">
      <w:p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– lub za odpowiedni czyn zabroniony określony w przepisach prawa obcego;</w:t>
      </w:r>
    </w:p>
    <w:p w14:paraId="19AF2890" w14:textId="77777777" w:rsidR="00A52196" w:rsidRPr="000D5966" w:rsidRDefault="00A52196" w:rsidP="0098067E">
      <w:pPr>
        <w:pStyle w:val="Akapitzlist"/>
        <w:numPr>
          <w:ilvl w:val="0"/>
          <w:numId w:val="58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>jeżeli urzędującego członka jego organu zarządzającego lub nadzorczego, wspólnika spółki w</w:t>
      </w:r>
      <w:r w:rsidR="00F623D8">
        <w:rPr>
          <w:rFonts w:asciiTheme="minorHAnsi" w:hAnsiTheme="minorHAnsi" w:cstheme="minorHAnsi"/>
          <w:sz w:val="22"/>
          <w:szCs w:val="22"/>
        </w:rPr>
        <w:t> </w:t>
      </w:r>
      <w:r w:rsidRPr="000D5966">
        <w:rPr>
          <w:rFonts w:asciiTheme="minorHAnsi" w:hAnsiTheme="minorHAnsi" w:cstheme="minorHAnsi"/>
          <w:sz w:val="22"/>
          <w:szCs w:val="22"/>
        </w:rPr>
        <w:t>spółce jawnej lub partnerskiej albo komplementariusza w spółce komandytowej lub komandytowo-akcyjnej lub prokurenta prawomocnie skazano za przestępstwo, o którym mowa w pkt</w:t>
      </w:r>
      <w:r w:rsidR="00BF5C4B">
        <w:rPr>
          <w:rFonts w:asciiTheme="minorHAnsi" w:hAnsiTheme="minorHAnsi" w:cstheme="minorHAnsi"/>
          <w:sz w:val="22"/>
          <w:szCs w:val="22"/>
        </w:rPr>
        <w:t>.</w:t>
      </w:r>
      <w:r w:rsidRPr="000D5966">
        <w:rPr>
          <w:rFonts w:asciiTheme="minorHAnsi" w:hAnsiTheme="minorHAnsi" w:cstheme="minorHAnsi"/>
          <w:sz w:val="22"/>
          <w:szCs w:val="22"/>
        </w:rPr>
        <w:t xml:space="preserve"> 1;</w:t>
      </w:r>
    </w:p>
    <w:p w14:paraId="6FB3D2DC" w14:textId="77777777" w:rsidR="00A52196" w:rsidRPr="000D5966" w:rsidRDefault="00A52196" w:rsidP="0098067E">
      <w:pPr>
        <w:pStyle w:val="Akapitzlist"/>
        <w:numPr>
          <w:ilvl w:val="0"/>
          <w:numId w:val="58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>wobec którego wydano prawomocny wyrok sądu lub ostateczną decyzję administracyjną o</w:t>
      </w:r>
      <w:r w:rsidR="00F623D8">
        <w:rPr>
          <w:rFonts w:asciiTheme="minorHAnsi" w:hAnsiTheme="minorHAnsi" w:cstheme="minorHAnsi"/>
          <w:sz w:val="22"/>
          <w:szCs w:val="22"/>
        </w:rPr>
        <w:t> </w:t>
      </w:r>
      <w:r w:rsidRPr="000D5966">
        <w:rPr>
          <w:rFonts w:asciiTheme="minorHAnsi" w:hAnsiTheme="minorHAnsi" w:cstheme="minorHAnsi"/>
          <w:sz w:val="22"/>
          <w:szCs w:val="22"/>
        </w:rPr>
        <w:t>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0AD24C0" w14:textId="77777777" w:rsidR="00A52196" w:rsidRPr="000D5966" w:rsidRDefault="00A52196" w:rsidP="0098067E">
      <w:pPr>
        <w:pStyle w:val="Akapitzlist"/>
        <w:numPr>
          <w:ilvl w:val="0"/>
          <w:numId w:val="58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wobec którego </w:t>
      </w:r>
      <w:r w:rsidRPr="000D5966">
        <w:rPr>
          <w:rFonts w:asciiTheme="minorHAnsi" w:hAnsiTheme="minorHAnsi" w:cstheme="minorHAnsi"/>
          <w:bCs/>
          <w:sz w:val="22"/>
          <w:szCs w:val="22"/>
        </w:rPr>
        <w:t>prawomocnie</w:t>
      </w:r>
      <w:r w:rsidRPr="000D5966">
        <w:rPr>
          <w:rFonts w:asciiTheme="minorHAnsi" w:hAnsiTheme="minorHAnsi" w:cstheme="minorHAnsi"/>
          <w:sz w:val="22"/>
          <w:szCs w:val="22"/>
        </w:rPr>
        <w:t xml:space="preserve"> orzeczono zakaz ubiegania się o zamówienia publiczne;</w:t>
      </w:r>
    </w:p>
    <w:p w14:paraId="6D67CA11" w14:textId="1062C729" w:rsidR="000D5966" w:rsidRDefault="00A52196" w:rsidP="0098067E">
      <w:pPr>
        <w:pStyle w:val="Akapitzlist"/>
        <w:numPr>
          <w:ilvl w:val="0"/>
          <w:numId w:val="58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jeżeli </w:t>
      </w:r>
      <w:r w:rsidR="00BF5C4B">
        <w:rPr>
          <w:rFonts w:asciiTheme="minorHAnsi" w:hAnsiTheme="minorHAnsi" w:cstheme="minorHAnsi"/>
          <w:sz w:val="22"/>
          <w:szCs w:val="22"/>
        </w:rPr>
        <w:t>Z</w:t>
      </w:r>
      <w:r w:rsidRPr="000D5966">
        <w:rPr>
          <w:rFonts w:asciiTheme="minorHAnsi" w:hAnsiTheme="minorHAnsi" w:cstheme="minorHAnsi"/>
          <w:sz w:val="22"/>
          <w:szCs w:val="22"/>
        </w:rPr>
        <w:t xml:space="preserve">amawiający może stwierdzić, na podstawie wiarygodnych przesłanek, że </w:t>
      </w:r>
      <w:r w:rsidR="00BF5C4B">
        <w:rPr>
          <w:rFonts w:asciiTheme="minorHAnsi" w:hAnsiTheme="minorHAnsi" w:cstheme="minorHAnsi"/>
          <w:sz w:val="22"/>
          <w:szCs w:val="22"/>
        </w:rPr>
        <w:t>W</w:t>
      </w:r>
      <w:r w:rsidRPr="000D5966">
        <w:rPr>
          <w:rFonts w:asciiTheme="minorHAnsi" w:hAnsiTheme="minorHAnsi" w:cstheme="minorHAnsi"/>
          <w:sz w:val="22"/>
          <w:szCs w:val="22"/>
        </w:rPr>
        <w:t>ykonawca zawarł z innymi wykonawcami porozumienie mające na celu zakłócenie konkurencji, w</w:t>
      </w:r>
      <w:r w:rsidR="00F623D8">
        <w:rPr>
          <w:rFonts w:asciiTheme="minorHAnsi" w:hAnsiTheme="minorHAnsi" w:cstheme="minorHAnsi"/>
          <w:sz w:val="22"/>
          <w:szCs w:val="22"/>
        </w:rPr>
        <w:t> </w:t>
      </w:r>
      <w:proofErr w:type="gramStart"/>
      <w:r w:rsidRPr="000D5966">
        <w:rPr>
          <w:rFonts w:asciiTheme="minorHAnsi" w:hAnsiTheme="minorHAnsi" w:cstheme="minorHAnsi"/>
          <w:sz w:val="22"/>
          <w:szCs w:val="22"/>
        </w:rPr>
        <w:t>szczególności</w:t>
      </w:r>
      <w:proofErr w:type="gramEnd"/>
      <w:r w:rsidRPr="000D5966">
        <w:rPr>
          <w:rFonts w:asciiTheme="minorHAnsi" w:hAnsiTheme="minorHAnsi" w:cstheme="minorHAnsi"/>
          <w:sz w:val="22"/>
          <w:szCs w:val="22"/>
        </w:rPr>
        <w:t xml:space="preserve"> jeżeli należąc do tej samej grupy kapit</w:t>
      </w:r>
      <w:r w:rsidR="000D5966">
        <w:rPr>
          <w:rFonts w:asciiTheme="minorHAnsi" w:hAnsiTheme="minorHAnsi" w:cstheme="minorHAnsi"/>
          <w:sz w:val="22"/>
          <w:szCs w:val="22"/>
        </w:rPr>
        <w:t xml:space="preserve">ałowej w </w:t>
      </w:r>
      <w:r w:rsidR="001708C4">
        <w:rPr>
          <w:rFonts w:asciiTheme="minorHAnsi" w:hAnsiTheme="minorHAnsi" w:cstheme="minorHAnsi"/>
          <w:sz w:val="22"/>
          <w:szCs w:val="22"/>
        </w:rPr>
        <w:t>rozumieniu ustawy z dnia 16 </w:t>
      </w:r>
      <w:r w:rsidRPr="000D5966">
        <w:rPr>
          <w:rFonts w:asciiTheme="minorHAnsi" w:hAnsiTheme="minorHAnsi" w:cstheme="minorHAnsi"/>
          <w:sz w:val="22"/>
          <w:szCs w:val="22"/>
        </w:rPr>
        <w:t xml:space="preserve">lutego 2007 r. </w:t>
      </w:r>
      <w:r w:rsidRPr="00BF5C4B">
        <w:rPr>
          <w:rFonts w:asciiTheme="minorHAnsi" w:hAnsiTheme="minorHAnsi" w:cstheme="minorHAnsi"/>
          <w:i/>
          <w:sz w:val="22"/>
          <w:szCs w:val="22"/>
        </w:rPr>
        <w:t>o ochronie konkurencji i konsumentów</w:t>
      </w:r>
      <w:r w:rsidRPr="000D5966">
        <w:rPr>
          <w:rFonts w:asciiTheme="minorHAnsi" w:hAnsiTheme="minorHAnsi" w:cstheme="minorHAnsi"/>
          <w:sz w:val="22"/>
          <w:szCs w:val="22"/>
        </w:rPr>
        <w:t>, złożyli odrębne oferty, oferty częściowe lub wnioski o dopuszczenie do udziału w</w:t>
      </w:r>
      <w:r w:rsidR="00BF5C4B">
        <w:rPr>
          <w:rFonts w:asciiTheme="minorHAnsi" w:hAnsiTheme="minorHAnsi" w:cstheme="minorHAnsi"/>
          <w:sz w:val="22"/>
          <w:szCs w:val="22"/>
        </w:rPr>
        <w:t xml:space="preserve"> </w:t>
      </w:r>
      <w:r w:rsidRPr="000D5966">
        <w:rPr>
          <w:rFonts w:asciiTheme="minorHAnsi" w:hAnsiTheme="minorHAnsi" w:cstheme="minorHAnsi"/>
          <w:sz w:val="22"/>
          <w:szCs w:val="22"/>
        </w:rPr>
        <w:t>postępowaniu, chyb</w:t>
      </w:r>
      <w:r w:rsidR="001708C4">
        <w:rPr>
          <w:rFonts w:asciiTheme="minorHAnsi" w:hAnsiTheme="minorHAnsi" w:cstheme="minorHAnsi"/>
          <w:sz w:val="22"/>
          <w:szCs w:val="22"/>
        </w:rPr>
        <w:t>a że wykażą, że </w:t>
      </w:r>
      <w:r w:rsidR="00AE6B5A">
        <w:rPr>
          <w:rFonts w:asciiTheme="minorHAnsi" w:hAnsiTheme="minorHAnsi" w:cstheme="minorHAnsi"/>
          <w:sz w:val="22"/>
          <w:szCs w:val="22"/>
        </w:rPr>
        <w:t>przygotowali te</w:t>
      </w:r>
      <w:r w:rsidR="001708C4">
        <w:rPr>
          <w:rFonts w:asciiTheme="minorHAnsi" w:hAnsiTheme="minorHAnsi" w:cstheme="minorHAnsi"/>
          <w:sz w:val="22"/>
          <w:szCs w:val="22"/>
        </w:rPr>
        <w:t xml:space="preserve"> </w:t>
      </w:r>
      <w:r w:rsidRPr="000D5966">
        <w:rPr>
          <w:rFonts w:asciiTheme="minorHAnsi" w:hAnsiTheme="minorHAnsi" w:cstheme="minorHAnsi"/>
          <w:sz w:val="22"/>
          <w:szCs w:val="22"/>
        </w:rPr>
        <w:t>oferty lub wnioski niezależnie od siebie;</w:t>
      </w:r>
    </w:p>
    <w:p w14:paraId="41BFD2BB" w14:textId="77777777" w:rsidR="00A52196" w:rsidRPr="000D5966" w:rsidRDefault="00A52196" w:rsidP="0098067E">
      <w:pPr>
        <w:pStyle w:val="Akapitzlist"/>
        <w:numPr>
          <w:ilvl w:val="0"/>
          <w:numId w:val="58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>jeżeli, w przypadkach, o których mowa w art. 85 ust. 1</w:t>
      </w:r>
      <w:r w:rsidR="00BF5C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5C4B">
        <w:rPr>
          <w:rFonts w:asciiTheme="minorHAnsi" w:hAnsiTheme="minorHAnsi" w:cstheme="minorHAnsi"/>
          <w:sz w:val="22"/>
          <w:szCs w:val="22"/>
        </w:rPr>
        <w:t>uPz</w:t>
      </w:r>
      <w:r w:rsidR="00AE6B5A">
        <w:rPr>
          <w:rFonts w:asciiTheme="minorHAnsi" w:hAnsiTheme="minorHAnsi" w:cstheme="minorHAnsi"/>
          <w:sz w:val="22"/>
          <w:szCs w:val="22"/>
        </w:rPr>
        <w:t>p</w:t>
      </w:r>
      <w:proofErr w:type="spellEnd"/>
      <w:r w:rsidR="00BF5C4B">
        <w:rPr>
          <w:rFonts w:asciiTheme="minorHAnsi" w:hAnsiTheme="minorHAnsi" w:cstheme="minorHAnsi"/>
          <w:sz w:val="22"/>
          <w:szCs w:val="22"/>
        </w:rPr>
        <w:t xml:space="preserve">, </w:t>
      </w:r>
      <w:r w:rsidRPr="000D5966">
        <w:rPr>
          <w:rFonts w:asciiTheme="minorHAnsi" w:hAnsiTheme="minorHAnsi" w:cstheme="minorHAnsi"/>
          <w:sz w:val="22"/>
          <w:szCs w:val="22"/>
        </w:rPr>
        <w:t>doszło do zakłócenia konkurencji wynikającego z</w:t>
      </w:r>
      <w:r w:rsidR="000D5966">
        <w:rPr>
          <w:rFonts w:asciiTheme="minorHAnsi" w:hAnsiTheme="minorHAnsi" w:cstheme="minorHAnsi"/>
          <w:sz w:val="22"/>
          <w:szCs w:val="22"/>
        </w:rPr>
        <w:t xml:space="preserve"> </w:t>
      </w:r>
      <w:r w:rsidRPr="000D5966">
        <w:rPr>
          <w:rFonts w:asciiTheme="minorHAnsi" w:hAnsiTheme="minorHAnsi" w:cstheme="minorHAnsi"/>
          <w:sz w:val="22"/>
          <w:szCs w:val="22"/>
        </w:rPr>
        <w:t>wcześniejszego zaangażowania tego wykonawcy lub podmiotu, który należy z</w:t>
      </w:r>
      <w:r w:rsidR="00F623D8">
        <w:rPr>
          <w:rFonts w:asciiTheme="minorHAnsi" w:hAnsiTheme="minorHAnsi" w:cstheme="minorHAnsi"/>
          <w:sz w:val="22"/>
          <w:szCs w:val="22"/>
        </w:rPr>
        <w:t> </w:t>
      </w:r>
      <w:r w:rsidRPr="000D5966">
        <w:rPr>
          <w:rFonts w:asciiTheme="minorHAnsi" w:hAnsiTheme="minorHAnsi" w:cstheme="minorHAnsi"/>
          <w:sz w:val="22"/>
          <w:szCs w:val="22"/>
        </w:rPr>
        <w:t xml:space="preserve">wykonawcą do tej samej grupy kapitałowej w rozumieniu ustawy z dnia 16 lutego 2007 r. </w:t>
      </w:r>
      <w:r w:rsidRPr="00BF5C4B">
        <w:rPr>
          <w:rFonts w:asciiTheme="minorHAnsi" w:hAnsiTheme="minorHAnsi" w:cstheme="minorHAnsi"/>
          <w:i/>
          <w:sz w:val="22"/>
          <w:szCs w:val="22"/>
        </w:rPr>
        <w:t>o</w:t>
      </w:r>
      <w:r w:rsidR="00F623D8">
        <w:rPr>
          <w:rFonts w:asciiTheme="minorHAnsi" w:hAnsiTheme="minorHAnsi" w:cstheme="minorHAnsi"/>
          <w:i/>
          <w:sz w:val="22"/>
          <w:szCs w:val="22"/>
        </w:rPr>
        <w:t> </w:t>
      </w:r>
      <w:r w:rsidRPr="00BF5C4B">
        <w:rPr>
          <w:rFonts w:asciiTheme="minorHAnsi" w:hAnsiTheme="minorHAnsi" w:cstheme="minorHAnsi"/>
          <w:i/>
          <w:sz w:val="22"/>
          <w:szCs w:val="22"/>
        </w:rPr>
        <w:t>ochronie konkurencji i konsumentów</w:t>
      </w:r>
      <w:r w:rsidRPr="000D5966">
        <w:rPr>
          <w:rFonts w:asciiTheme="minorHAnsi" w:hAnsiTheme="minorHAnsi" w:cstheme="minorHAnsi"/>
          <w:sz w:val="22"/>
          <w:szCs w:val="22"/>
        </w:rPr>
        <w:t>, chyba że spowodowane tym zakłócenie konkurencji może być wyeliminowane w inny sposób niż przez wykluczenie wykonawcy z</w:t>
      </w:r>
      <w:r w:rsidR="00BF5C4B">
        <w:rPr>
          <w:rFonts w:asciiTheme="minorHAnsi" w:hAnsiTheme="minorHAnsi" w:cstheme="minorHAnsi"/>
          <w:sz w:val="22"/>
          <w:szCs w:val="22"/>
        </w:rPr>
        <w:t xml:space="preserve"> </w:t>
      </w:r>
      <w:r w:rsidRPr="000D5966">
        <w:rPr>
          <w:rFonts w:asciiTheme="minorHAnsi" w:hAnsiTheme="minorHAnsi" w:cstheme="minorHAnsi"/>
          <w:sz w:val="22"/>
          <w:szCs w:val="22"/>
        </w:rPr>
        <w:t>udziału w</w:t>
      </w:r>
      <w:r w:rsidR="00F623D8">
        <w:rPr>
          <w:rFonts w:asciiTheme="minorHAnsi" w:hAnsiTheme="minorHAnsi" w:cstheme="minorHAnsi"/>
          <w:sz w:val="22"/>
          <w:szCs w:val="22"/>
        </w:rPr>
        <w:t> </w:t>
      </w:r>
      <w:r w:rsidRPr="000D5966">
        <w:rPr>
          <w:rFonts w:asciiTheme="minorHAnsi" w:hAnsiTheme="minorHAnsi" w:cstheme="minorHAnsi"/>
          <w:sz w:val="22"/>
          <w:szCs w:val="22"/>
        </w:rPr>
        <w:t>postępowaniu o udzielenie zamówienia.</w:t>
      </w:r>
    </w:p>
    <w:p w14:paraId="770420C7" w14:textId="0E75A046" w:rsidR="0073736B" w:rsidRPr="002D3D47" w:rsidRDefault="00A52196" w:rsidP="002D3D47">
      <w:pPr>
        <w:pStyle w:val="Akapitzlist"/>
        <w:numPr>
          <w:ilvl w:val="1"/>
          <w:numId w:val="33"/>
        </w:numPr>
        <w:spacing w:after="60"/>
        <w:ind w:left="567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4EDB">
        <w:rPr>
          <w:rFonts w:asciiTheme="minorHAnsi" w:hAnsiTheme="minorHAnsi" w:cstheme="minorHAnsi"/>
          <w:b/>
          <w:bCs/>
          <w:sz w:val="22"/>
          <w:szCs w:val="22"/>
        </w:rPr>
        <w:t xml:space="preserve">Zamawiający </w:t>
      </w:r>
      <w:r w:rsidR="002D3D47" w:rsidRPr="001C4EDB">
        <w:rPr>
          <w:rFonts w:asciiTheme="minorHAnsi" w:hAnsiTheme="minorHAnsi" w:cstheme="minorHAnsi"/>
          <w:b/>
          <w:bCs/>
          <w:sz w:val="22"/>
          <w:szCs w:val="22"/>
          <w:u w:val="single"/>
        </w:rPr>
        <w:t>nie przewiduje</w:t>
      </w:r>
      <w:r w:rsidR="002D3D47" w:rsidRPr="001C4EDB">
        <w:rPr>
          <w:rFonts w:asciiTheme="minorHAnsi" w:hAnsiTheme="minorHAnsi" w:cstheme="minorHAnsi"/>
          <w:b/>
          <w:bCs/>
          <w:sz w:val="22"/>
          <w:szCs w:val="22"/>
        </w:rPr>
        <w:t xml:space="preserve"> dodatkowych/fakultatywnych podstaw (przesłanek) wykluczenia.</w:t>
      </w:r>
    </w:p>
    <w:p w14:paraId="32A8E49B" w14:textId="5734BCAE" w:rsidR="00D05070" w:rsidRPr="00CD6CF3" w:rsidRDefault="001C4EDB" w:rsidP="00051D9E">
      <w:pPr>
        <w:pStyle w:val="NormalnyWeb"/>
        <w:numPr>
          <w:ilvl w:val="1"/>
          <w:numId w:val="33"/>
        </w:numPr>
        <w:spacing w:before="0" w:beforeAutospacing="0" w:after="0" w:afterAutospacing="0"/>
        <w:ind w:left="567" w:right="-114" w:hanging="425"/>
        <w:jc w:val="both"/>
        <w:rPr>
          <w:rFonts w:asciiTheme="minorHAnsi" w:hAnsiTheme="minorHAnsi" w:cstheme="minorHAnsi"/>
          <w:sz w:val="22"/>
          <w:szCs w:val="22"/>
        </w:rPr>
      </w:pPr>
      <w:r w:rsidRPr="000F23B7">
        <w:rPr>
          <w:rFonts w:asciiTheme="minorHAnsi" w:hAnsiTheme="minorHAnsi" w:cstheme="minorHAnsi"/>
          <w:b/>
          <w:color w:val="000000"/>
          <w:sz w:val="22"/>
          <w:szCs w:val="22"/>
        </w:rPr>
        <w:t>Wykonawca nie podlega wykluczeniu</w:t>
      </w:r>
      <w:r w:rsidRPr="000F23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87883">
        <w:rPr>
          <w:rFonts w:asciiTheme="minorHAnsi" w:hAnsiTheme="minorHAnsi" w:cstheme="minorHAnsi"/>
          <w:b/>
          <w:sz w:val="22"/>
          <w:szCs w:val="22"/>
        </w:rPr>
        <w:t xml:space="preserve">(procedura sanacyjna – samooczyszczenie) </w:t>
      </w:r>
      <w:r w:rsidRPr="000F23B7">
        <w:rPr>
          <w:rFonts w:asciiTheme="minorHAnsi" w:hAnsiTheme="minorHAnsi" w:cstheme="minorHAnsi"/>
          <w:color w:val="000000"/>
          <w:sz w:val="22"/>
          <w:szCs w:val="22"/>
        </w:rPr>
        <w:t>w </w:t>
      </w:r>
      <w:r w:rsidR="00D05070" w:rsidRPr="000F23B7">
        <w:rPr>
          <w:rFonts w:asciiTheme="minorHAnsi" w:hAnsiTheme="minorHAnsi" w:cstheme="minorHAnsi"/>
          <w:color w:val="000000"/>
          <w:sz w:val="22"/>
          <w:szCs w:val="22"/>
        </w:rPr>
        <w:t xml:space="preserve">okolicznościach określonych w art. 108 </w:t>
      </w:r>
      <w:r w:rsidR="00564501" w:rsidRPr="00CD6CF3">
        <w:rPr>
          <w:rFonts w:asciiTheme="minorHAnsi" w:hAnsiTheme="minorHAnsi" w:cstheme="minorHAnsi"/>
          <w:sz w:val="22"/>
          <w:szCs w:val="22"/>
        </w:rPr>
        <w:t xml:space="preserve">ust. 1 </w:t>
      </w:r>
      <w:r w:rsidR="00D05070" w:rsidRPr="00CD6CF3">
        <w:rPr>
          <w:rFonts w:asciiTheme="minorHAnsi" w:hAnsiTheme="minorHAnsi" w:cstheme="minorHAnsi"/>
          <w:sz w:val="22"/>
          <w:szCs w:val="22"/>
        </w:rPr>
        <w:t xml:space="preserve">pkt </w:t>
      </w:r>
      <w:r w:rsidR="00D05070" w:rsidRPr="00CD6CF3">
        <w:rPr>
          <w:rFonts w:asciiTheme="minorHAnsi" w:hAnsiTheme="minorHAnsi" w:cstheme="minorHAnsi"/>
          <w:color w:val="000000"/>
          <w:sz w:val="22"/>
          <w:szCs w:val="22"/>
        </w:rPr>
        <w:t>1,</w:t>
      </w:r>
      <w:r w:rsidR="009A6A15" w:rsidRPr="00CD6CF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05070" w:rsidRPr="00CD6CF3">
        <w:rPr>
          <w:rFonts w:asciiTheme="minorHAnsi" w:hAnsiTheme="minorHAnsi" w:cstheme="minorHAnsi"/>
          <w:color w:val="000000"/>
          <w:sz w:val="22"/>
          <w:szCs w:val="22"/>
        </w:rPr>
        <w:t>2 i 5</w:t>
      </w:r>
      <w:r w:rsidR="002D3D47" w:rsidRPr="00CD6CF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05070" w:rsidRPr="00CD6CF3">
        <w:rPr>
          <w:rFonts w:asciiTheme="minorHAnsi" w:hAnsiTheme="minorHAnsi" w:cstheme="minorHAnsi"/>
          <w:sz w:val="22"/>
          <w:szCs w:val="22"/>
        </w:rPr>
        <w:t>je</w:t>
      </w:r>
      <w:r w:rsidR="00564501" w:rsidRPr="00CD6CF3">
        <w:rPr>
          <w:rFonts w:asciiTheme="minorHAnsi" w:hAnsiTheme="minorHAnsi" w:cstheme="minorHAnsi"/>
          <w:sz w:val="22"/>
          <w:szCs w:val="22"/>
        </w:rPr>
        <w:t>żeli udowodni Zamawiającemu, że </w:t>
      </w:r>
      <w:r w:rsidR="00D05070" w:rsidRPr="00CD6CF3">
        <w:rPr>
          <w:rFonts w:asciiTheme="minorHAnsi" w:hAnsiTheme="minorHAnsi" w:cstheme="minorHAnsi"/>
          <w:sz w:val="22"/>
          <w:szCs w:val="22"/>
        </w:rPr>
        <w:t>spełnił łącznie następujące przesłanki:</w:t>
      </w:r>
    </w:p>
    <w:p w14:paraId="505CB254" w14:textId="77777777" w:rsidR="002D3D47" w:rsidRPr="00F87883" w:rsidRDefault="002D3D47" w:rsidP="0098067E">
      <w:pPr>
        <w:pStyle w:val="Akapitzlist"/>
        <w:numPr>
          <w:ilvl w:val="0"/>
          <w:numId w:val="61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87883">
        <w:rPr>
          <w:rFonts w:asciiTheme="minorHAnsi" w:hAnsiTheme="minorHAnsi" w:cstheme="minorHAnsi"/>
          <w:color w:val="000000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0F3216D6" w14:textId="77777777" w:rsidR="002D3D47" w:rsidRPr="00F87883" w:rsidRDefault="002D3D47" w:rsidP="002D3D47">
      <w:pPr>
        <w:tabs>
          <w:tab w:val="left" w:pos="851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87883">
        <w:rPr>
          <w:rFonts w:asciiTheme="minorHAnsi" w:hAnsiTheme="minorHAnsi" w:cstheme="minorHAnsi"/>
          <w:color w:val="000000"/>
          <w:sz w:val="22"/>
          <w:szCs w:val="22"/>
        </w:rPr>
        <w:t>2)</w:t>
      </w:r>
      <w:r w:rsidRPr="00F87883">
        <w:rPr>
          <w:rFonts w:asciiTheme="minorHAnsi" w:hAnsiTheme="minorHAnsi" w:cstheme="minorHAnsi"/>
          <w:color w:val="000000"/>
          <w:sz w:val="22"/>
          <w:szCs w:val="22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0FA2CCD0" w14:textId="77777777" w:rsidR="002D3D47" w:rsidRPr="00F87883" w:rsidRDefault="002D3D47" w:rsidP="002D3D47">
      <w:pPr>
        <w:tabs>
          <w:tab w:val="left" w:pos="851"/>
          <w:tab w:val="left" w:pos="993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87883">
        <w:rPr>
          <w:rFonts w:asciiTheme="minorHAnsi" w:hAnsiTheme="minorHAnsi" w:cstheme="minorHAnsi"/>
          <w:color w:val="000000"/>
          <w:sz w:val="22"/>
          <w:szCs w:val="22"/>
        </w:rPr>
        <w:t>3)</w:t>
      </w:r>
      <w:r w:rsidRPr="00F87883">
        <w:rPr>
          <w:rFonts w:asciiTheme="minorHAnsi" w:hAnsiTheme="minorHAnsi" w:cstheme="minorHAnsi"/>
          <w:color w:val="000000"/>
          <w:sz w:val="22"/>
          <w:szCs w:val="22"/>
        </w:rPr>
        <w:tab/>
        <w:t>podjął konkretne środki techniczne, organizacyjne i kadrowe, odpowiednie dla zapobiegania dalszym przestępstwom, wykroczeniom lub nieprawidłowemu postępowaniu, w szczególności:</w:t>
      </w:r>
    </w:p>
    <w:p w14:paraId="7397FC76" w14:textId="77777777" w:rsidR="002D3D47" w:rsidRPr="00F87883" w:rsidRDefault="002D3D47" w:rsidP="0098067E">
      <w:pPr>
        <w:pStyle w:val="Akapitzlist"/>
        <w:numPr>
          <w:ilvl w:val="0"/>
          <w:numId w:val="62"/>
        </w:numPr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F87883">
        <w:rPr>
          <w:rFonts w:asciiTheme="minorHAnsi" w:hAnsiTheme="minorHAnsi" w:cstheme="minorHAnsi"/>
          <w:color w:val="000000"/>
          <w:sz w:val="22"/>
          <w:szCs w:val="22"/>
        </w:rPr>
        <w:lastRenderedPageBreak/>
        <w:t>zerwał wszelkie powiązania z osobami lub podmiotami odpowiedzialnymi za nieprawidłowe postępowanie Wykonawcy,</w:t>
      </w:r>
    </w:p>
    <w:p w14:paraId="28BD1DD9" w14:textId="77777777" w:rsidR="002D3D47" w:rsidRPr="00F87883" w:rsidRDefault="002D3D47" w:rsidP="0098067E">
      <w:pPr>
        <w:pStyle w:val="Akapitzlist"/>
        <w:numPr>
          <w:ilvl w:val="0"/>
          <w:numId w:val="62"/>
        </w:numPr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F87883">
        <w:rPr>
          <w:rFonts w:asciiTheme="minorHAnsi" w:hAnsiTheme="minorHAnsi" w:cstheme="minorHAnsi"/>
          <w:color w:val="000000"/>
          <w:sz w:val="22"/>
          <w:szCs w:val="22"/>
        </w:rPr>
        <w:t>zreorganizował personel,</w:t>
      </w:r>
    </w:p>
    <w:p w14:paraId="7A2EE5B8" w14:textId="77777777" w:rsidR="002D3D47" w:rsidRPr="00F87883" w:rsidRDefault="002D3D47" w:rsidP="0098067E">
      <w:pPr>
        <w:pStyle w:val="Akapitzlist"/>
        <w:numPr>
          <w:ilvl w:val="0"/>
          <w:numId w:val="62"/>
        </w:numPr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F87883">
        <w:rPr>
          <w:rFonts w:asciiTheme="minorHAnsi" w:hAnsiTheme="minorHAnsi" w:cstheme="minorHAnsi"/>
          <w:color w:val="000000"/>
          <w:sz w:val="22"/>
          <w:szCs w:val="22"/>
        </w:rPr>
        <w:t>wdrożył system sprawozdawczości i kontroli,</w:t>
      </w:r>
    </w:p>
    <w:p w14:paraId="742FC684" w14:textId="77777777" w:rsidR="002D3D47" w:rsidRPr="00F87883" w:rsidRDefault="002D3D47" w:rsidP="0098067E">
      <w:pPr>
        <w:pStyle w:val="Akapitzlist"/>
        <w:numPr>
          <w:ilvl w:val="0"/>
          <w:numId w:val="62"/>
        </w:numPr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F87883">
        <w:rPr>
          <w:rFonts w:asciiTheme="minorHAnsi" w:hAnsiTheme="minorHAnsi" w:cstheme="minorHAnsi"/>
          <w:color w:val="000000"/>
          <w:sz w:val="22"/>
          <w:szCs w:val="22"/>
        </w:rPr>
        <w:t>utworzył struktury audytu wewnętrznego do monitorowania przestrzegania przepisów, wewnętrznych regulacji lub standardów,</w:t>
      </w:r>
    </w:p>
    <w:p w14:paraId="67DFADC3" w14:textId="77777777" w:rsidR="002D3D47" w:rsidRPr="00F87883" w:rsidRDefault="002D3D47" w:rsidP="0098067E">
      <w:pPr>
        <w:pStyle w:val="Akapitzlist"/>
        <w:numPr>
          <w:ilvl w:val="0"/>
          <w:numId w:val="62"/>
        </w:numPr>
        <w:spacing w:after="60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F87883">
        <w:rPr>
          <w:rFonts w:asciiTheme="minorHAnsi" w:hAnsiTheme="minorHAnsi" w:cstheme="minorHAnsi"/>
          <w:color w:val="000000"/>
          <w:sz w:val="22"/>
          <w:szCs w:val="22"/>
        </w:rPr>
        <w:t>wprowadził wewnętrzne regulacje dotyczące odpowiedzialności i odszkodowań za nieprzestrzeganie przepisów, wewnętrznych regulacji lub standardów.</w:t>
      </w:r>
    </w:p>
    <w:p w14:paraId="07768FA6" w14:textId="3EE03701" w:rsidR="00B805C6" w:rsidRPr="00CD6CF3" w:rsidRDefault="00B805C6" w:rsidP="002D3D47">
      <w:pPr>
        <w:pStyle w:val="Akapitzlist"/>
        <w:numPr>
          <w:ilvl w:val="1"/>
          <w:numId w:val="33"/>
        </w:numPr>
        <w:spacing w:after="6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0F23B7">
        <w:rPr>
          <w:rFonts w:asciiTheme="minorHAnsi" w:hAnsiTheme="minorHAnsi" w:cstheme="minorHAnsi"/>
          <w:sz w:val="22"/>
          <w:szCs w:val="22"/>
        </w:rPr>
        <w:t>Zamawiający ocenia, czy podjęte przez Wykonawcę czynności, o których mowa w ust.</w:t>
      </w:r>
      <w:r w:rsidR="006160FE" w:rsidRPr="00CD6CF3">
        <w:rPr>
          <w:rFonts w:asciiTheme="minorHAnsi" w:hAnsiTheme="minorHAnsi" w:cstheme="minorHAnsi"/>
          <w:sz w:val="22"/>
          <w:szCs w:val="22"/>
        </w:rPr>
        <w:t xml:space="preserve"> </w:t>
      </w:r>
      <w:r w:rsidR="00F623D8" w:rsidRPr="00CD6CF3">
        <w:rPr>
          <w:rFonts w:asciiTheme="minorHAnsi" w:hAnsiTheme="minorHAnsi" w:cstheme="minorHAnsi"/>
          <w:sz w:val="22"/>
          <w:szCs w:val="22"/>
        </w:rPr>
        <w:t>2 pkt</w:t>
      </w:r>
      <w:r w:rsidRPr="00CD6CF3">
        <w:rPr>
          <w:rFonts w:asciiTheme="minorHAnsi" w:hAnsiTheme="minorHAnsi" w:cstheme="minorHAnsi"/>
          <w:sz w:val="22"/>
          <w:szCs w:val="22"/>
        </w:rPr>
        <w:t xml:space="preserve"> 2.3. niniejszego rozdziału SWZ, są wystarczające do wykazania jego rzetelności, uwzględniając wagę </w:t>
      </w:r>
      <w:r w:rsidR="006160FE" w:rsidRPr="00CD6CF3">
        <w:rPr>
          <w:rFonts w:asciiTheme="minorHAnsi" w:hAnsiTheme="minorHAnsi" w:cstheme="minorHAnsi"/>
          <w:sz w:val="22"/>
          <w:szCs w:val="22"/>
        </w:rPr>
        <w:t>i </w:t>
      </w:r>
      <w:r w:rsidRPr="00CD6CF3">
        <w:rPr>
          <w:rFonts w:asciiTheme="minorHAnsi" w:hAnsiTheme="minorHAnsi" w:cstheme="minorHAnsi"/>
          <w:sz w:val="22"/>
          <w:szCs w:val="22"/>
        </w:rPr>
        <w:t xml:space="preserve">szczególne okoliczności czynu Wykonawcy. Jeżeli podjęte przez Wykonawcę czynności, </w:t>
      </w:r>
      <w:r w:rsidR="001C4EDB" w:rsidRPr="00CD6CF3">
        <w:rPr>
          <w:rFonts w:asciiTheme="minorHAnsi" w:hAnsiTheme="minorHAnsi" w:cstheme="minorHAnsi"/>
          <w:sz w:val="22"/>
          <w:szCs w:val="22"/>
        </w:rPr>
        <w:t>o </w:t>
      </w:r>
      <w:r w:rsidRPr="00CD6CF3">
        <w:rPr>
          <w:rFonts w:asciiTheme="minorHAnsi" w:hAnsiTheme="minorHAnsi" w:cstheme="minorHAnsi"/>
          <w:sz w:val="22"/>
          <w:szCs w:val="22"/>
        </w:rPr>
        <w:t xml:space="preserve">których mowa w ust. </w:t>
      </w:r>
      <w:r w:rsidR="00F623D8" w:rsidRPr="00CD6CF3">
        <w:rPr>
          <w:rFonts w:asciiTheme="minorHAnsi" w:hAnsiTheme="minorHAnsi" w:cstheme="minorHAnsi"/>
          <w:sz w:val="22"/>
          <w:szCs w:val="22"/>
        </w:rPr>
        <w:t xml:space="preserve">2 pkt </w:t>
      </w:r>
      <w:r w:rsidRPr="00CD6CF3">
        <w:rPr>
          <w:rFonts w:asciiTheme="minorHAnsi" w:hAnsiTheme="minorHAnsi" w:cstheme="minorHAnsi"/>
          <w:sz w:val="22"/>
          <w:szCs w:val="22"/>
        </w:rPr>
        <w:t>2.3. niniejszego rozdziału SWZ, nie są wystarczające do wykazania jego rzetelności, Zamawiający wykluczy Wykonawcę.</w:t>
      </w:r>
    </w:p>
    <w:p w14:paraId="3AAAED31" w14:textId="438F9E4A" w:rsidR="00D07382" w:rsidRPr="00F87883" w:rsidRDefault="00D07382" w:rsidP="00F87883">
      <w:pPr>
        <w:pStyle w:val="Akapitzlist"/>
        <w:numPr>
          <w:ilvl w:val="0"/>
          <w:numId w:val="33"/>
        </w:numPr>
        <w:spacing w:after="60"/>
        <w:ind w:left="567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7883">
        <w:rPr>
          <w:rFonts w:asciiTheme="minorHAnsi" w:hAnsiTheme="minorHAnsi" w:cstheme="minorHAnsi"/>
          <w:b/>
          <w:bCs/>
          <w:sz w:val="22"/>
          <w:szCs w:val="22"/>
        </w:rPr>
        <w:t>Informacja o warunkach udziału w postępowaniu o udzielenie zamówienia:</w:t>
      </w:r>
    </w:p>
    <w:p w14:paraId="77B84BA1" w14:textId="58A6D26A" w:rsidR="00D07382" w:rsidRPr="00F87883" w:rsidRDefault="00D07382" w:rsidP="00F87883">
      <w:pPr>
        <w:spacing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87883">
        <w:rPr>
          <w:rFonts w:asciiTheme="minorHAnsi" w:hAnsiTheme="minorHAnsi" w:cstheme="minorHAnsi"/>
          <w:sz w:val="22"/>
          <w:szCs w:val="22"/>
        </w:rPr>
        <w:t xml:space="preserve">O zamówienie mogą ubiegać się Wykonawcy spełniający warunki </w:t>
      </w:r>
      <w:r w:rsidR="00C54798" w:rsidRPr="00F87883">
        <w:rPr>
          <w:rFonts w:asciiTheme="minorHAnsi" w:hAnsiTheme="minorHAnsi" w:cstheme="minorHAnsi"/>
          <w:sz w:val="22"/>
          <w:szCs w:val="22"/>
        </w:rPr>
        <w:t>w zakresie zdolności technicznej i zawodowej</w:t>
      </w:r>
      <w:r w:rsidRPr="00F87883">
        <w:rPr>
          <w:rFonts w:asciiTheme="minorHAnsi" w:hAnsiTheme="minorHAnsi" w:cstheme="minorHAnsi"/>
          <w:sz w:val="22"/>
          <w:szCs w:val="22"/>
        </w:rPr>
        <w:t>:</w:t>
      </w:r>
    </w:p>
    <w:p w14:paraId="243F80DB" w14:textId="2E9ADA97" w:rsidR="00D07382" w:rsidRPr="00CD6CF3" w:rsidRDefault="00CD6CF3" w:rsidP="00F87883">
      <w:pPr>
        <w:pStyle w:val="Akapitzlist"/>
        <w:spacing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F23B7">
        <w:rPr>
          <w:rFonts w:asciiTheme="minorHAnsi" w:hAnsiTheme="minorHAnsi" w:cstheme="minorHAnsi"/>
          <w:sz w:val="22"/>
          <w:szCs w:val="22"/>
        </w:rPr>
        <w:t xml:space="preserve">3.1 </w:t>
      </w:r>
      <w:r w:rsidR="00D07382" w:rsidRPr="000F23B7">
        <w:rPr>
          <w:rFonts w:asciiTheme="minorHAnsi" w:hAnsiTheme="minorHAnsi" w:cstheme="minorHAnsi"/>
          <w:sz w:val="22"/>
          <w:szCs w:val="22"/>
        </w:rPr>
        <w:t>Dla pakietu 1:</w:t>
      </w:r>
    </w:p>
    <w:p w14:paraId="5E14C8F0" w14:textId="2ECEB15C" w:rsidR="003E1CFC" w:rsidRPr="00F87883" w:rsidRDefault="00CD6CF3" w:rsidP="00F87883">
      <w:pPr>
        <w:spacing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D6CF3">
        <w:rPr>
          <w:rFonts w:asciiTheme="minorHAnsi" w:hAnsiTheme="minorHAnsi" w:cstheme="minorHAnsi"/>
          <w:sz w:val="22"/>
          <w:szCs w:val="22"/>
        </w:rPr>
        <w:t xml:space="preserve">Wykonawca wykaże, że </w:t>
      </w:r>
      <w:r w:rsidRPr="000F23B7">
        <w:rPr>
          <w:rFonts w:asciiTheme="minorHAnsi" w:hAnsiTheme="minorHAnsi" w:cstheme="minorHAnsi"/>
          <w:sz w:val="22"/>
          <w:szCs w:val="22"/>
        </w:rPr>
        <w:t>d</w:t>
      </w:r>
      <w:r w:rsidR="00D07382" w:rsidRPr="00F87883">
        <w:rPr>
          <w:rFonts w:asciiTheme="minorHAnsi" w:hAnsiTheme="minorHAnsi" w:cstheme="minorHAnsi"/>
          <w:sz w:val="22"/>
          <w:szCs w:val="22"/>
        </w:rPr>
        <w:t>ysponuj</w:t>
      </w:r>
      <w:r w:rsidRPr="000F23B7">
        <w:rPr>
          <w:rFonts w:asciiTheme="minorHAnsi" w:hAnsiTheme="minorHAnsi" w:cstheme="minorHAnsi"/>
          <w:sz w:val="22"/>
          <w:szCs w:val="22"/>
        </w:rPr>
        <w:t>e</w:t>
      </w:r>
      <w:r w:rsidR="00D07382" w:rsidRPr="00F87883">
        <w:rPr>
          <w:rFonts w:asciiTheme="minorHAnsi" w:hAnsiTheme="minorHAnsi" w:cstheme="minorHAnsi"/>
          <w:sz w:val="22"/>
          <w:szCs w:val="22"/>
        </w:rPr>
        <w:t xml:space="preserve"> co najmniej 1 trenerem </w:t>
      </w:r>
      <w:r w:rsidR="00C54798" w:rsidRPr="00F87883">
        <w:rPr>
          <w:rFonts w:asciiTheme="minorHAnsi" w:hAnsiTheme="minorHAnsi" w:cstheme="minorHAnsi"/>
          <w:sz w:val="22"/>
          <w:szCs w:val="22"/>
        </w:rPr>
        <w:t>spełniającym</w:t>
      </w:r>
      <w:r w:rsidR="00D07382" w:rsidRPr="00F87883">
        <w:rPr>
          <w:rFonts w:asciiTheme="minorHAnsi" w:hAnsiTheme="minorHAnsi" w:cstheme="minorHAnsi"/>
          <w:sz w:val="22"/>
          <w:szCs w:val="22"/>
        </w:rPr>
        <w:t xml:space="preserve"> po</w:t>
      </w:r>
      <w:r w:rsidR="00971AE3">
        <w:rPr>
          <w:rFonts w:asciiTheme="minorHAnsi" w:hAnsiTheme="minorHAnsi" w:cstheme="minorHAnsi"/>
          <w:sz w:val="22"/>
          <w:szCs w:val="22"/>
        </w:rPr>
        <w:t>ni</w:t>
      </w:r>
      <w:r w:rsidR="00D07382" w:rsidRPr="00F87883">
        <w:rPr>
          <w:rFonts w:asciiTheme="minorHAnsi" w:hAnsiTheme="minorHAnsi" w:cstheme="minorHAnsi"/>
          <w:sz w:val="22"/>
          <w:szCs w:val="22"/>
        </w:rPr>
        <w:t>ższe wymagania</w:t>
      </w:r>
      <w:r w:rsidR="003E1CFC" w:rsidRPr="00F87883">
        <w:rPr>
          <w:rFonts w:asciiTheme="minorHAnsi" w:hAnsiTheme="minorHAnsi" w:cstheme="minorHAnsi"/>
          <w:sz w:val="22"/>
          <w:szCs w:val="22"/>
        </w:rPr>
        <w:t>:</w:t>
      </w:r>
    </w:p>
    <w:p w14:paraId="5E6D9499" w14:textId="6339FE77" w:rsidR="003E1CFC" w:rsidRPr="00F87883" w:rsidRDefault="003E1CFC" w:rsidP="004873F0">
      <w:pPr>
        <w:pStyle w:val="Akapitzlist"/>
        <w:numPr>
          <w:ilvl w:val="0"/>
          <w:numId w:val="7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87883">
        <w:rPr>
          <w:rFonts w:asciiTheme="minorHAnsi" w:hAnsiTheme="minorHAnsi" w:cstheme="minorHAnsi"/>
          <w:sz w:val="22"/>
          <w:szCs w:val="22"/>
        </w:rPr>
        <w:t>min. 2 lata w doświadczenia w prowadzeniu negocjacji biznesowych.</w:t>
      </w:r>
    </w:p>
    <w:p w14:paraId="2CEAA3A0" w14:textId="22E17499" w:rsidR="003E1CFC" w:rsidRPr="00F87883" w:rsidRDefault="003E1CFC" w:rsidP="004873F0">
      <w:pPr>
        <w:pStyle w:val="Akapitzlist"/>
        <w:numPr>
          <w:ilvl w:val="0"/>
          <w:numId w:val="7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87883">
        <w:rPr>
          <w:rFonts w:asciiTheme="minorHAnsi" w:hAnsiTheme="minorHAnsi" w:cstheme="minorHAnsi"/>
          <w:sz w:val="22"/>
          <w:szCs w:val="22"/>
        </w:rPr>
        <w:t>Znajomość problematyki negocjacji handlowych w tym z partnerami zagranicznymi.</w:t>
      </w:r>
    </w:p>
    <w:p w14:paraId="4093F622" w14:textId="51EFBD8D" w:rsidR="003E1CFC" w:rsidRPr="004873F0" w:rsidRDefault="003E1CFC" w:rsidP="004873F0">
      <w:pPr>
        <w:pStyle w:val="Akapitzlist"/>
        <w:numPr>
          <w:ilvl w:val="0"/>
          <w:numId w:val="7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87883">
        <w:rPr>
          <w:rFonts w:asciiTheme="minorHAnsi" w:hAnsiTheme="minorHAnsi" w:cstheme="minorHAnsi"/>
          <w:sz w:val="22"/>
          <w:szCs w:val="22"/>
        </w:rPr>
        <w:t>Wykształcenie wyższe</w:t>
      </w:r>
      <w:r w:rsidRPr="004873F0">
        <w:rPr>
          <w:rFonts w:asciiTheme="minorHAnsi" w:hAnsiTheme="minorHAnsi" w:cstheme="minorHAnsi"/>
          <w:sz w:val="22"/>
          <w:szCs w:val="22"/>
        </w:rPr>
        <w:t>.</w:t>
      </w:r>
    </w:p>
    <w:p w14:paraId="07565B5C" w14:textId="1850DFD8" w:rsidR="003E1CFC" w:rsidRPr="004873F0" w:rsidRDefault="003E1CFC" w:rsidP="004873F0">
      <w:pPr>
        <w:pStyle w:val="Akapitzlist"/>
        <w:numPr>
          <w:ilvl w:val="0"/>
          <w:numId w:val="7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873F0">
        <w:rPr>
          <w:rFonts w:asciiTheme="minorHAnsi" w:hAnsiTheme="minorHAnsi" w:cstheme="minorHAnsi"/>
          <w:sz w:val="22"/>
          <w:szCs w:val="22"/>
        </w:rPr>
        <w:t>Wysoko rozwinięte umiejętności analityczne.</w:t>
      </w:r>
    </w:p>
    <w:p w14:paraId="16FB8635" w14:textId="590590CC" w:rsidR="003E1CFC" w:rsidRPr="004873F0" w:rsidRDefault="003E1CFC" w:rsidP="004873F0">
      <w:pPr>
        <w:pStyle w:val="Akapitzlist"/>
        <w:numPr>
          <w:ilvl w:val="0"/>
          <w:numId w:val="7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873F0">
        <w:rPr>
          <w:rFonts w:asciiTheme="minorHAnsi" w:hAnsiTheme="minorHAnsi" w:cstheme="minorHAnsi"/>
          <w:sz w:val="22"/>
          <w:szCs w:val="22"/>
        </w:rPr>
        <w:t>Doświadczenie w kontaktach z klientami.</w:t>
      </w:r>
    </w:p>
    <w:p w14:paraId="4A58520E" w14:textId="118C1C25" w:rsidR="003E1CFC" w:rsidRPr="004873F0" w:rsidRDefault="003E1CFC" w:rsidP="004873F0">
      <w:pPr>
        <w:pStyle w:val="Akapitzlist"/>
        <w:numPr>
          <w:ilvl w:val="0"/>
          <w:numId w:val="7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873F0">
        <w:rPr>
          <w:rFonts w:asciiTheme="minorHAnsi" w:hAnsiTheme="minorHAnsi" w:cstheme="minorHAnsi"/>
          <w:sz w:val="22"/>
          <w:szCs w:val="22"/>
        </w:rPr>
        <w:t>Umiejętność budowania relacji interpersonalnych.</w:t>
      </w:r>
    </w:p>
    <w:p w14:paraId="3950C2C5" w14:textId="77ABF2CD" w:rsidR="003E1CFC" w:rsidRPr="004873F0" w:rsidRDefault="003E1CFC" w:rsidP="004873F0">
      <w:pPr>
        <w:pStyle w:val="Akapitzlist"/>
        <w:numPr>
          <w:ilvl w:val="0"/>
          <w:numId w:val="7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873F0">
        <w:rPr>
          <w:rFonts w:asciiTheme="minorHAnsi" w:hAnsiTheme="minorHAnsi" w:cstheme="minorHAnsi"/>
          <w:sz w:val="22"/>
          <w:szCs w:val="22"/>
        </w:rPr>
        <w:t>Systematyczność.</w:t>
      </w:r>
    </w:p>
    <w:p w14:paraId="6A4CD7AE" w14:textId="381C51EC" w:rsidR="003E1CFC" w:rsidRPr="004873F0" w:rsidRDefault="003E1CFC" w:rsidP="004873F0">
      <w:pPr>
        <w:pStyle w:val="Akapitzlist"/>
        <w:numPr>
          <w:ilvl w:val="0"/>
          <w:numId w:val="7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873F0">
        <w:rPr>
          <w:rFonts w:asciiTheme="minorHAnsi" w:hAnsiTheme="minorHAnsi" w:cstheme="minorHAnsi"/>
          <w:sz w:val="22"/>
          <w:szCs w:val="22"/>
        </w:rPr>
        <w:t>Dobra organizacja pracy, umiejętność efektywnej pracy pod presją czasu.</w:t>
      </w:r>
    </w:p>
    <w:p w14:paraId="20FB1F6E" w14:textId="7D41F5A4" w:rsidR="003E1CFC" w:rsidRPr="004873F0" w:rsidRDefault="003E1CFC" w:rsidP="004873F0">
      <w:pPr>
        <w:pStyle w:val="Akapitzlist"/>
        <w:numPr>
          <w:ilvl w:val="0"/>
          <w:numId w:val="7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873F0">
        <w:rPr>
          <w:rFonts w:asciiTheme="minorHAnsi" w:hAnsiTheme="minorHAnsi" w:cstheme="minorHAnsi"/>
          <w:sz w:val="22"/>
          <w:szCs w:val="22"/>
        </w:rPr>
        <w:t>Zaangażowanie w podnoszenie kwalifikacji i zdobywanie nowych doświadczeń.</w:t>
      </w:r>
    </w:p>
    <w:p w14:paraId="5FA7C158" w14:textId="7854ED83" w:rsidR="00B27786" w:rsidRDefault="00D07382" w:rsidP="00E41145">
      <w:pPr>
        <w:tabs>
          <w:tab w:val="left" w:pos="1276"/>
        </w:tabs>
        <w:spacing w:before="120" w:line="260" w:lineRule="exact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F23B7">
        <w:rPr>
          <w:rFonts w:asciiTheme="minorHAnsi" w:hAnsiTheme="minorHAnsi" w:cstheme="minorHAnsi"/>
          <w:sz w:val="22"/>
          <w:szCs w:val="22"/>
        </w:rPr>
        <w:t xml:space="preserve"> </w:t>
      </w:r>
      <w:r w:rsidR="00F85A56" w:rsidRPr="00E41145">
        <w:rPr>
          <w:rFonts w:asciiTheme="minorHAnsi" w:hAnsiTheme="minorHAnsi" w:cstheme="minorHAnsi"/>
          <w:sz w:val="22"/>
          <w:szCs w:val="22"/>
        </w:rPr>
        <w:t>Trener powinien wykazać</w:t>
      </w:r>
      <w:r w:rsidR="00971AE3" w:rsidRPr="00E41145">
        <w:rPr>
          <w:rFonts w:asciiTheme="minorHAnsi" w:hAnsiTheme="minorHAnsi" w:cstheme="minorHAnsi"/>
          <w:sz w:val="22"/>
          <w:szCs w:val="22"/>
        </w:rPr>
        <w:t xml:space="preserve"> co najmniej </w:t>
      </w:r>
      <w:r w:rsidR="00F85A56" w:rsidRPr="00E41145">
        <w:rPr>
          <w:rFonts w:asciiTheme="minorHAnsi" w:hAnsiTheme="minorHAnsi" w:cstheme="minorHAnsi"/>
          <w:b/>
          <w:sz w:val="22"/>
          <w:szCs w:val="22"/>
        </w:rPr>
        <w:t>50</w:t>
      </w:r>
      <w:r w:rsidR="00971AE3" w:rsidRPr="00E41145">
        <w:rPr>
          <w:rFonts w:asciiTheme="minorHAnsi" w:hAnsiTheme="minorHAnsi" w:cstheme="minorHAnsi"/>
          <w:b/>
          <w:sz w:val="22"/>
          <w:szCs w:val="22"/>
        </w:rPr>
        <w:t xml:space="preserve"> godzin szkoleniowych </w:t>
      </w:r>
      <w:r w:rsidR="00F85A56" w:rsidRPr="00E41145">
        <w:rPr>
          <w:rFonts w:asciiTheme="minorHAnsi" w:hAnsiTheme="minorHAnsi" w:cstheme="minorHAnsi"/>
          <w:b/>
          <w:sz w:val="22"/>
          <w:szCs w:val="22"/>
        </w:rPr>
        <w:t>w zakresie prowadzenia działalności międzynarodowej, rozwijania handlu i zawierania umów, negocjacji biznesowych.</w:t>
      </w:r>
      <w:r w:rsidR="00B27786" w:rsidRPr="00E4114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2476FD4" w14:textId="5CD208D6" w:rsidR="008D7056" w:rsidRPr="000F23B7" w:rsidRDefault="00CD6CF3" w:rsidP="00E41145">
      <w:pPr>
        <w:spacing w:before="120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3.2 </w:t>
      </w:r>
      <w:r w:rsidR="008D7056" w:rsidRPr="000F23B7">
        <w:rPr>
          <w:rFonts w:asciiTheme="minorHAnsi" w:hAnsiTheme="minorHAnsi" w:cstheme="minorHAnsi"/>
          <w:sz w:val="22"/>
          <w:szCs w:val="22"/>
        </w:rPr>
        <w:t>Dla pakietu 2:</w:t>
      </w:r>
    </w:p>
    <w:p w14:paraId="1D219A4D" w14:textId="670282C6" w:rsidR="00EF5709" w:rsidRDefault="00CD6CF3" w:rsidP="00CD6CF3">
      <w:pPr>
        <w:tabs>
          <w:tab w:val="left" w:pos="1276"/>
        </w:tabs>
        <w:spacing w:line="260" w:lineRule="exact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D6CF3">
        <w:rPr>
          <w:rFonts w:asciiTheme="minorHAnsi" w:hAnsiTheme="minorHAnsi" w:cstheme="minorHAnsi"/>
          <w:sz w:val="22"/>
          <w:szCs w:val="22"/>
        </w:rPr>
        <w:t xml:space="preserve">Wykonawca wykaże, że </w:t>
      </w:r>
      <w:r w:rsidR="008D7056" w:rsidRPr="004873F0">
        <w:rPr>
          <w:rFonts w:asciiTheme="minorHAnsi" w:hAnsiTheme="minorHAnsi" w:cstheme="minorHAnsi"/>
          <w:sz w:val="22"/>
          <w:szCs w:val="22"/>
        </w:rPr>
        <w:t xml:space="preserve">należycie wykonał (lub wykonuje – w przypadku świadczeń powtarzających się lub ciągłych) w okresie ostatnich 3 lat, a jeżeli okres prowadzenia działalności jest krótszy – w tym okresie, co najmniej </w:t>
      </w:r>
      <w:r w:rsidR="00F85A56">
        <w:rPr>
          <w:rFonts w:asciiTheme="minorHAnsi" w:hAnsiTheme="minorHAnsi" w:cstheme="minorHAnsi"/>
          <w:b/>
          <w:sz w:val="22"/>
          <w:szCs w:val="22"/>
        </w:rPr>
        <w:t>trzy</w:t>
      </w:r>
      <w:r w:rsidR="00F85A56" w:rsidRPr="004873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D7056" w:rsidRPr="004873F0">
        <w:rPr>
          <w:rFonts w:asciiTheme="minorHAnsi" w:hAnsiTheme="minorHAnsi" w:cstheme="minorHAnsi"/>
          <w:b/>
          <w:sz w:val="22"/>
          <w:szCs w:val="22"/>
        </w:rPr>
        <w:t>usług</w:t>
      </w:r>
      <w:r w:rsidR="00F85A56">
        <w:rPr>
          <w:rFonts w:asciiTheme="minorHAnsi" w:hAnsiTheme="minorHAnsi" w:cstheme="minorHAnsi"/>
          <w:b/>
          <w:sz w:val="22"/>
          <w:szCs w:val="22"/>
        </w:rPr>
        <w:t>i</w:t>
      </w:r>
      <w:r w:rsidR="008D7056" w:rsidRPr="004873F0">
        <w:rPr>
          <w:rFonts w:asciiTheme="minorHAnsi" w:hAnsiTheme="minorHAnsi" w:cstheme="minorHAnsi"/>
          <w:b/>
          <w:sz w:val="22"/>
          <w:szCs w:val="22"/>
        </w:rPr>
        <w:t>, które polegały na organizacji zagranicznej misji gospodarczej</w:t>
      </w:r>
      <w:r w:rsidRPr="000F23B7">
        <w:rPr>
          <w:rFonts w:asciiTheme="minorHAnsi" w:hAnsiTheme="minorHAnsi" w:cstheme="minorHAnsi"/>
          <w:sz w:val="22"/>
          <w:szCs w:val="22"/>
        </w:rPr>
        <w:t>. P</w:t>
      </w:r>
      <w:r w:rsidR="008D7056" w:rsidRPr="004873F0">
        <w:rPr>
          <w:rFonts w:asciiTheme="minorHAnsi" w:hAnsiTheme="minorHAnsi" w:cstheme="minorHAnsi"/>
          <w:sz w:val="22"/>
          <w:szCs w:val="22"/>
        </w:rPr>
        <w:t>rzez „usługę” Zamawiający rozumie jedną umowę/zlecenie/zamówienie</w:t>
      </w:r>
      <w:r w:rsidR="00EF5709">
        <w:rPr>
          <w:rFonts w:asciiTheme="minorHAnsi" w:hAnsiTheme="minorHAnsi" w:cstheme="minorHAnsi"/>
          <w:sz w:val="22"/>
          <w:szCs w:val="22"/>
        </w:rPr>
        <w:t>.</w:t>
      </w:r>
    </w:p>
    <w:p w14:paraId="0196CA8A" w14:textId="18E733DE" w:rsidR="008D7056" w:rsidRDefault="00EF5709" w:rsidP="00714FA4">
      <w:pPr>
        <w:tabs>
          <w:tab w:val="left" w:pos="1276"/>
        </w:tabs>
        <w:spacing w:before="120" w:after="120" w:line="260" w:lineRule="exact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</w:t>
      </w:r>
      <w:r w:rsidRPr="00714FA4">
        <w:rPr>
          <w:rFonts w:asciiTheme="minorHAnsi" w:hAnsiTheme="minorHAnsi" w:cstheme="minorHAnsi"/>
          <w:sz w:val="22"/>
          <w:szCs w:val="22"/>
        </w:rPr>
        <w:t xml:space="preserve">wykonawców wspólnie ubiegających się o zamówienie </w:t>
      </w:r>
      <w:r w:rsidR="008104D5" w:rsidRPr="00714FA4">
        <w:rPr>
          <w:rFonts w:asciiTheme="minorHAnsi" w:hAnsiTheme="minorHAnsi" w:cstheme="minorHAnsi"/>
          <w:sz w:val="22"/>
          <w:szCs w:val="22"/>
        </w:rPr>
        <w:t xml:space="preserve">powyższy warunek musi </w:t>
      </w:r>
      <w:r w:rsidR="00044144" w:rsidRPr="00714FA4">
        <w:rPr>
          <w:rFonts w:asciiTheme="minorHAnsi" w:hAnsiTheme="minorHAnsi" w:cstheme="minorHAnsi"/>
          <w:sz w:val="22"/>
          <w:szCs w:val="22"/>
        </w:rPr>
        <w:t xml:space="preserve">spełniać co najmniej jeden z wykonawców w całości. Nie dopuszcza się łączenia potencjałów w tym zakresie. </w:t>
      </w:r>
      <w:r w:rsidR="008D7056" w:rsidRPr="004873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F4FEAA" w14:textId="3EA30CD8" w:rsidR="00CD6CF3" w:rsidRPr="00F87883" w:rsidRDefault="002E15E7" w:rsidP="004873F0">
      <w:pPr>
        <w:pStyle w:val="Akapitzlist"/>
        <w:numPr>
          <w:ilvl w:val="0"/>
          <w:numId w:val="33"/>
        </w:numPr>
        <w:spacing w:before="120" w:after="120"/>
        <w:ind w:left="426"/>
        <w:rPr>
          <w:rFonts w:asciiTheme="minorHAnsi" w:hAnsiTheme="minorHAnsi"/>
          <w:b/>
          <w:sz w:val="22"/>
          <w:szCs w:val="22"/>
          <w:u w:val="single"/>
        </w:rPr>
      </w:pPr>
      <w:r w:rsidRPr="004873F0">
        <w:rPr>
          <w:rFonts w:asciiTheme="minorHAnsi" w:hAnsiTheme="minorHAnsi"/>
          <w:b/>
          <w:sz w:val="22"/>
          <w:szCs w:val="22"/>
          <w:u w:val="single"/>
        </w:rPr>
        <w:t>Wykaz podmiotowych środków dowodowych</w:t>
      </w:r>
      <w:r w:rsidR="009359E9" w:rsidRPr="00151A78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9359E9" w:rsidRPr="004873F0">
        <w:rPr>
          <w:rFonts w:asciiTheme="minorHAnsi" w:hAnsiTheme="minorHAnsi"/>
          <w:b/>
          <w:bCs/>
          <w:sz w:val="22"/>
          <w:szCs w:val="22"/>
          <w:u w:val="single"/>
        </w:rPr>
        <w:t>żądanych od Wykonawcy, którego oferta została najwyżej oceniona</w:t>
      </w:r>
    </w:p>
    <w:p w14:paraId="1EE5E75C" w14:textId="3CDF8C52" w:rsidR="00CD6CF3" w:rsidRPr="004873F0" w:rsidRDefault="00CD6CF3" w:rsidP="004873F0">
      <w:pPr>
        <w:pStyle w:val="Akapitzlist"/>
        <w:numPr>
          <w:ilvl w:val="1"/>
          <w:numId w:val="79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873F0">
        <w:rPr>
          <w:rFonts w:asciiTheme="minorHAnsi" w:hAnsiTheme="minorHAnsi" w:cstheme="minorHAnsi"/>
          <w:bCs/>
          <w:sz w:val="22"/>
          <w:szCs w:val="22"/>
        </w:rPr>
        <w:t xml:space="preserve">Zgodnie z art. 274 ust. 1 ustawy </w:t>
      </w:r>
      <w:proofErr w:type="spellStart"/>
      <w:r w:rsidRPr="004873F0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4873F0">
        <w:rPr>
          <w:rFonts w:asciiTheme="minorHAnsi" w:hAnsiTheme="minorHAnsi" w:cstheme="minorHAnsi"/>
          <w:bCs/>
          <w:sz w:val="22"/>
          <w:szCs w:val="22"/>
        </w:rPr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6321FE5A" w14:textId="4652DBF1" w:rsidR="00CD6CF3" w:rsidRPr="004873F0" w:rsidRDefault="00CD6CF3" w:rsidP="004873F0">
      <w:pPr>
        <w:pStyle w:val="Akapitzlist"/>
        <w:numPr>
          <w:ilvl w:val="4"/>
          <w:numId w:val="2"/>
        </w:numPr>
        <w:ind w:left="567" w:hanging="283"/>
        <w:rPr>
          <w:b/>
          <w:bCs/>
        </w:rPr>
      </w:pPr>
      <w:r w:rsidRPr="004873F0">
        <w:rPr>
          <w:rFonts w:asciiTheme="minorHAnsi" w:hAnsiTheme="minorHAnsi" w:cstheme="minorHAnsi"/>
          <w:b/>
          <w:bCs/>
          <w:sz w:val="22"/>
          <w:szCs w:val="22"/>
        </w:rPr>
        <w:t>Dla Pakietu nr 1:</w:t>
      </w:r>
    </w:p>
    <w:p w14:paraId="31C4CCB1" w14:textId="6E627F30" w:rsidR="00CD6CF3" w:rsidRPr="00B21EE1" w:rsidRDefault="00CD6CF3" w:rsidP="004873F0">
      <w:pPr>
        <w:pStyle w:val="Akapitzlist"/>
        <w:numPr>
          <w:ilvl w:val="0"/>
          <w:numId w:val="8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5709">
        <w:rPr>
          <w:rFonts w:asciiTheme="minorHAnsi" w:hAnsiTheme="minorHAnsi" w:cstheme="minorHAnsi"/>
          <w:sz w:val="22"/>
          <w:szCs w:val="22"/>
        </w:rPr>
        <w:t>wykaz osób, skierowanych przez wykonawcę do realizacji zamówienia publicznego</w:t>
      </w:r>
      <w:r w:rsidR="00EF5709" w:rsidRPr="00EF5709">
        <w:rPr>
          <w:rFonts w:asciiTheme="minorHAnsi" w:hAnsiTheme="minorHAnsi" w:cstheme="minorHAnsi"/>
          <w:sz w:val="22"/>
          <w:szCs w:val="22"/>
        </w:rPr>
        <w:t xml:space="preserve"> </w:t>
      </w:r>
      <w:r w:rsidRPr="00EF5709">
        <w:rPr>
          <w:rFonts w:asciiTheme="minorHAnsi" w:hAnsiTheme="minorHAnsi" w:cstheme="minorHAnsi"/>
          <w:sz w:val="22"/>
          <w:szCs w:val="22"/>
        </w:rPr>
        <w:t>odpowiedzialnych</w:t>
      </w:r>
      <w:r w:rsidR="00EF5709" w:rsidRPr="00EF5709">
        <w:rPr>
          <w:rFonts w:asciiTheme="minorHAnsi" w:hAnsiTheme="minorHAnsi" w:cstheme="minorHAnsi"/>
          <w:sz w:val="22"/>
          <w:szCs w:val="22"/>
        </w:rPr>
        <w:t xml:space="preserve"> </w:t>
      </w:r>
      <w:r w:rsidRPr="004873F0">
        <w:rPr>
          <w:rFonts w:asciiTheme="minorHAnsi" w:hAnsiTheme="minorHAnsi" w:cstheme="minorHAnsi"/>
          <w:sz w:val="22"/>
          <w:szCs w:val="22"/>
        </w:rPr>
        <w:t>za świadczenie usług</w:t>
      </w:r>
      <w:r w:rsidR="00EF5709" w:rsidRPr="000F23B7">
        <w:rPr>
          <w:rFonts w:asciiTheme="minorHAnsi" w:hAnsiTheme="minorHAnsi" w:cstheme="minorHAnsi"/>
          <w:sz w:val="22"/>
          <w:szCs w:val="22"/>
        </w:rPr>
        <w:t xml:space="preserve"> </w:t>
      </w:r>
      <w:r w:rsidRPr="004873F0">
        <w:rPr>
          <w:rFonts w:asciiTheme="minorHAnsi" w:hAnsiTheme="minorHAnsi" w:cstheme="minorHAnsi"/>
          <w:sz w:val="22"/>
          <w:szCs w:val="22"/>
        </w:rPr>
        <w:t>wraz z informacjami na temat ich</w:t>
      </w:r>
      <w:r w:rsidR="00EF5709" w:rsidRPr="000F23B7">
        <w:rPr>
          <w:rFonts w:asciiTheme="minorHAnsi" w:hAnsiTheme="minorHAnsi" w:cstheme="minorHAnsi"/>
          <w:sz w:val="22"/>
          <w:szCs w:val="22"/>
        </w:rPr>
        <w:t xml:space="preserve"> </w:t>
      </w:r>
      <w:r w:rsidRPr="004873F0">
        <w:rPr>
          <w:rFonts w:asciiTheme="minorHAnsi" w:hAnsiTheme="minorHAnsi" w:cstheme="minorHAnsi"/>
          <w:sz w:val="22"/>
          <w:szCs w:val="22"/>
        </w:rPr>
        <w:t xml:space="preserve">kwalifikacji zawodowych, uprawnień, doświadczenia i wykształcenia niezbędnych do wykonania </w:t>
      </w:r>
      <w:r w:rsidRPr="004873F0">
        <w:rPr>
          <w:rFonts w:asciiTheme="minorHAnsi" w:hAnsiTheme="minorHAnsi" w:cstheme="minorHAnsi"/>
          <w:sz w:val="22"/>
          <w:szCs w:val="22"/>
        </w:rPr>
        <w:lastRenderedPageBreak/>
        <w:t>zamówienia publicznego</w:t>
      </w:r>
      <w:r w:rsidR="00EF5709" w:rsidRPr="000F23B7">
        <w:rPr>
          <w:rFonts w:asciiTheme="minorHAnsi" w:hAnsiTheme="minorHAnsi" w:cstheme="minorHAnsi"/>
          <w:sz w:val="22"/>
          <w:szCs w:val="22"/>
        </w:rPr>
        <w:t xml:space="preserve">, </w:t>
      </w:r>
      <w:r w:rsidRPr="000F23B7">
        <w:rPr>
          <w:rFonts w:asciiTheme="minorHAnsi" w:hAnsiTheme="minorHAnsi" w:cstheme="minorHAnsi"/>
          <w:sz w:val="22"/>
          <w:szCs w:val="22"/>
        </w:rPr>
        <w:t xml:space="preserve">a także zakresu wykonywanych przez nie czynności oraz informacją </w:t>
      </w:r>
      <w:r w:rsidRPr="00B21EE1">
        <w:rPr>
          <w:rFonts w:asciiTheme="minorHAnsi" w:hAnsiTheme="minorHAnsi" w:cstheme="minorHAnsi"/>
          <w:sz w:val="22"/>
          <w:szCs w:val="22"/>
        </w:rPr>
        <w:t>o podstawie do dysponowania tymi</w:t>
      </w:r>
      <w:r w:rsidR="00EF5709" w:rsidRPr="00B21EE1">
        <w:rPr>
          <w:rFonts w:asciiTheme="minorHAnsi" w:hAnsiTheme="minorHAnsi" w:cstheme="minorHAnsi"/>
          <w:sz w:val="22"/>
          <w:szCs w:val="22"/>
        </w:rPr>
        <w:t xml:space="preserve"> </w:t>
      </w:r>
      <w:r w:rsidRPr="00B21EE1">
        <w:rPr>
          <w:rFonts w:asciiTheme="minorHAnsi" w:hAnsiTheme="minorHAnsi" w:cstheme="minorHAnsi"/>
          <w:sz w:val="22"/>
          <w:szCs w:val="22"/>
        </w:rPr>
        <w:t>osobami</w:t>
      </w:r>
      <w:r w:rsidR="00EF5709" w:rsidRPr="00B21EE1">
        <w:rPr>
          <w:rFonts w:asciiTheme="minorHAnsi" w:hAnsiTheme="minorHAnsi" w:cstheme="minorHAnsi"/>
          <w:sz w:val="22"/>
          <w:szCs w:val="22"/>
        </w:rPr>
        <w:t xml:space="preserve"> – zgodnie z załącznikiem nr </w:t>
      </w:r>
      <w:r w:rsidR="00B21EE1" w:rsidRPr="00B27786">
        <w:rPr>
          <w:rFonts w:asciiTheme="minorHAnsi" w:hAnsiTheme="minorHAnsi" w:cstheme="minorHAnsi"/>
          <w:sz w:val="22"/>
          <w:szCs w:val="22"/>
        </w:rPr>
        <w:t xml:space="preserve">4 </w:t>
      </w:r>
      <w:r w:rsidR="00EF5709" w:rsidRPr="00B21EE1">
        <w:rPr>
          <w:rFonts w:asciiTheme="minorHAnsi" w:hAnsiTheme="minorHAnsi" w:cstheme="minorHAnsi"/>
          <w:sz w:val="22"/>
          <w:szCs w:val="22"/>
        </w:rPr>
        <w:t>do SWZ;</w:t>
      </w:r>
    </w:p>
    <w:p w14:paraId="5D03E41F" w14:textId="2AE5AE24" w:rsidR="00EF5709" w:rsidRPr="00B27786" w:rsidRDefault="00EF5709" w:rsidP="00EF5709">
      <w:pPr>
        <w:pStyle w:val="Akapitzlist"/>
        <w:numPr>
          <w:ilvl w:val="4"/>
          <w:numId w:val="2"/>
        </w:numPr>
        <w:ind w:left="709"/>
        <w:rPr>
          <w:rFonts w:asciiTheme="minorHAnsi" w:hAnsiTheme="minorHAnsi" w:cstheme="minorHAnsi"/>
          <w:b/>
          <w:bCs/>
          <w:sz w:val="22"/>
          <w:szCs w:val="22"/>
        </w:rPr>
      </w:pPr>
      <w:r w:rsidRPr="00B27786">
        <w:rPr>
          <w:rFonts w:asciiTheme="minorHAnsi" w:hAnsiTheme="minorHAnsi" w:cstheme="minorHAnsi"/>
          <w:b/>
          <w:bCs/>
          <w:sz w:val="22"/>
          <w:szCs w:val="22"/>
        </w:rPr>
        <w:t>Dla Pakietu nr 2:</w:t>
      </w:r>
    </w:p>
    <w:p w14:paraId="485665C8" w14:textId="1E6BC986" w:rsidR="00EF5709" w:rsidRPr="00B21EE1" w:rsidRDefault="00EF5709" w:rsidP="00B27786">
      <w:pPr>
        <w:pStyle w:val="Akapitzlist"/>
        <w:numPr>
          <w:ilvl w:val="0"/>
          <w:numId w:val="8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1EE1">
        <w:rPr>
          <w:rFonts w:asciiTheme="minorHAnsi" w:hAnsiTheme="minorHAnsi" w:cstheme="minorHAnsi"/>
          <w:sz w:val="22"/>
          <w:szCs w:val="22"/>
        </w:rPr>
        <w:t>wykaz usług wykonanych, a w przypadku świadczeń powtarzających się lub ciągłych również wykonywanych, w okresie ostatnich 3 lat</w:t>
      </w:r>
      <w:r w:rsidR="006E4723">
        <w:rPr>
          <w:rFonts w:asciiTheme="minorHAnsi" w:hAnsiTheme="minorHAnsi" w:cstheme="minorHAnsi"/>
          <w:sz w:val="22"/>
          <w:szCs w:val="22"/>
        </w:rPr>
        <w:t xml:space="preserve"> przed upływem terminu składania ofert</w:t>
      </w:r>
      <w:r w:rsidRPr="00B21EE1">
        <w:rPr>
          <w:rFonts w:asciiTheme="minorHAnsi" w:hAnsiTheme="minorHAnsi" w:cstheme="minorHAnsi"/>
          <w:sz w:val="22"/>
          <w:szCs w:val="22"/>
        </w:rPr>
        <w:t>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EA5FE0" w:rsidRPr="00B21EE1">
        <w:rPr>
          <w:rFonts w:asciiTheme="minorHAnsi" w:hAnsiTheme="minorHAnsi" w:cstheme="minorHAnsi"/>
          <w:sz w:val="22"/>
          <w:szCs w:val="22"/>
        </w:rPr>
        <w:t xml:space="preserve"> – zgodnie z załącznikiem nr </w:t>
      </w:r>
      <w:r w:rsidR="00B21EE1" w:rsidRPr="00B27786">
        <w:rPr>
          <w:rFonts w:asciiTheme="minorHAnsi" w:hAnsiTheme="minorHAnsi" w:cstheme="minorHAnsi"/>
          <w:sz w:val="22"/>
          <w:szCs w:val="22"/>
        </w:rPr>
        <w:t>5</w:t>
      </w:r>
      <w:r w:rsidR="00EA5FE0" w:rsidRPr="00B21EE1">
        <w:rPr>
          <w:rFonts w:asciiTheme="minorHAnsi" w:hAnsiTheme="minorHAnsi" w:cstheme="minorHAnsi"/>
          <w:sz w:val="22"/>
          <w:szCs w:val="22"/>
        </w:rPr>
        <w:t xml:space="preserve"> </w:t>
      </w:r>
      <w:r w:rsidR="00B21EE1" w:rsidRPr="00B27786">
        <w:rPr>
          <w:rFonts w:asciiTheme="minorHAnsi" w:hAnsiTheme="minorHAnsi" w:cstheme="minorHAnsi"/>
          <w:sz w:val="22"/>
          <w:szCs w:val="22"/>
        </w:rPr>
        <w:t>d</w:t>
      </w:r>
      <w:r w:rsidR="00EA5FE0" w:rsidRPr="00B21EE1">
        <w:rPr>
          <w:rFonts w:asciiTheme="minorHAnsi" w:hAnsiTheme="minorHAnsi" w:cstheme="minorHAnsi"/>
          <w:sz w:val="22"/>
          <w:szCs w:val="22"/>
        </w:rPr>
        <w:t xml:space="preserve">o SWZ. </w:t>
      </w:r>
    </w:p>
    <w:p w14:paraId="78848EF1" w14:textId="395B965D" w:rsidR="009547CC" w:rsidRDefault="004F7EC6" w:rsidP="00EF5709">
      <w:pPr>
        <w:pStyle w:val="Akapitzlist"/>
        <w:numPr>
          <w:ilvl w:val="1"/>
          <w:numId w:val="7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786">
        <w:rPr>
          <w:rFonts w:asciiTheme="minorHAnsi" w:hAnsiTheme="minorHAnsi" w:cstheme="minorHAnsi"/>
          <w:sz w:val="22"/>
          <w:szCs w:val="22"/>
        </w:rPr>
        <w:t xml:space="preserve">Jeżeli </w:t>
      </w:r>
      <w:r w:rsidR="00AB7CFA" w:rsidRPr="00B27786">
        <w:rPr>
          <w:rFonts w:asciiTheme="minorHAnsi" w:hAnsiTheme="minorHAnsi" w:cstheme="minorHAnsi"/>
          <w:sz w:val="22"/>
          <w:szCs w:val="22"/>
        </w:rPr>
        <w:t>W</w:t>
      </w:r>
      <w:r w:rsidRPr="00B27786">
        <w:rPr>
          <w:rFonts w:asciiTheme="minorHAnsi" w:hAnsiTheme="minorHAnsi" w:cstheme="minorHAnsi"/>
          <w:sz w:val="22"/>
          <w:szCs w:val="22"/>
        </w:rPr>
        <w:t>ykonawca nie złożył oświadczenia, o którym mowa w art. 125 ust. 1</w:t>
      </w:r>
      <w:r w:rsidR="00E93367" w:rsidRPr="00B277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3367" w:rsidRPr="00B27786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B27786">
        <w:rPr>
          <w:rFonts w:asciiTheme="minorHAnsi" w:hAnsiTheme="minorHAnsi" w:cstheme="minorHAnsi"/>
          <w:sz w:val="22"/>
          <w:szCs w:val="22"/>
        </w:rPr>
        <w:t>, podmiotowych środków dowodowych, innych dokumentów lub oświadczeń składanych w postępowaniu lub są</w:t>
      </w:r>
      <w:r w:rsidR="00850FE7" w:rsidRPr="00B27786">
        <w:rPr>
          <w:rFonts w:asciiTheme="minorHAnsi" w:hAnsiTheme="minorHAnsi" w:cstheme="minorHAnsi"/>
          <w:sz w:val="22"/>
          <w:szCs w:val="22"/>
        </w:rPr>
        <w:t> </w:t>
      </w:r>
      <w:r w:rsidRPr="00B27786">
        <w:rPr>
          <w:rFonts w:asciiTheme="minorHAnsi" w:hAnsiTheme="minorHAnsi" w:cstheme="minorHAnsi"/>
          <w:sz w:val="22"/>
          <w:szCs w:val="22"/>
        </w:rPr>
        <w:t xml:space="preserve">one niekompletne lub zawierają błędy, </w:t>
      </w:r>
      <w:r w:rsidR="00574CD5" w:rsidRPr="00B27786">
        <w:rPr>
          <w:rFonts w:asciiTheme="minorHAnsi" w:hAnsiTheme="minorHAnsi" w:cstheme="minorHAnsi"/>
          <w:sz w:val="22"/>
          <w:szCs w:val="22"/>
        </w:rPr>
        <w:t>Z</w:t>
      </w:r>
      <w:r w:rsidRPr="00B27786">
        <w:rPr>
          <w:rFonts w:asciiTheme="minorHAnsi" w:hAnsiTheme="minorHAnsi" w:cstheme="minorHAnsi"/>
          <w:sz w:val="22"/>
          <w:szCs w:val="22"/>
        </w:rPr>
        <w:t xml:space="preserve">amawiający wzywa </w:t>
      </w:r>
      <w:r w:rsidR="00574CD5" w:rsidRPr="00B27786">
        <w:rPr>
          <w:rFonts w:asciiTheme="minorHAnsi" w:hAnsiTheme="minorHAnsi" w:cstheme="minorHAnsi"/>
          <w:sz w:val="22"/>
          <w:szCs w:val="22"/>
        </w:rPr>
        <w:t>W</w:t>
      </w:r>
      <w:r w:rsidRPr="00B27786">
        <w:rPr>
          <w:rFonts w:asciiTheme="minorHAnsi" w:hAnsiTheme="minorHAnsi" w:cstheme="minorHAnsi"/>
          <w:sz w:val="22"/>
          <w:szCs w:val="22"/>
        </w:rPr>
        <w:t xml:space="preserve">ykonawcę odpowiednio do ich złożenia, poprawienia lub uzupełnienia w wyznaczonym terminie, chyba że oferta </w:t>
      </w:r>
      <w:r w:rsidR="009359E9" w:rsidRPr="00B27786">
        <w:rPr>
          <w:rFonts w:asciiTheme="minorHAnsi" w:hAnsiTheme="minorHAnsi" w:cstheme="minorHAnsi"/>
          <w:sz w:val="22"/>
          <w:szCs w:val="22"/>
        </w:rPr>
        <w:t>W</w:t>
      </w:r>
      <w:r w:rsidRPr="00B27786">
        <w:rPr>
          <w:rFonts w:asciiTheme="minorHAnsi" w:hAnsiTheme="minorHAnsi" w:cstheme="minorHAnsi"/>
          <w:sz w:val="22"/>
          <w:szCs w:val="22"/>
        </w:rPr>
        <w:t>ykonawcy podlega odrzuceniu bez względu na ich złożenie, uzupełnienie lub poprawienie lub zachodzą przesłanki unieważnienia postępowania.</w:t>
      </w:r>
    </w:p>
    <w:p w14:paraId="3A33E305" w14:textId="4BF000C0" w:rsidR="00714FA4" w:rsidRPr="00B27786" w:rsidRDefault="005D05AA" w:rsidP="00B27786">
      <w:pPr>
        <w:pStyle w:val="Akapitzlist"/>
        <w:numPr>
          <w:ilvl w:val="0"/>
          <w:numId w:val="82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7786">
        <w:rPr>
          <w:rFonts w:asciiTheme="minorHAnsi" w:hAnsiTheme="minorHAnsi" w:cstheme="minorHAnsi"/>
          <w:b/>
          <w:bCs/>
          <w:sz w:val="22"/>
          <w:szCs w:val="22"/>
        </w:rPr>
        <w:t>Udostępnianie zasobów</w:t>
      </w:r>
    </w:p>
    <w:p w14:paraId="0017D278" w14:textId="77777777" w:rsidR="005D05AA" w:rsidRDefault="00714FA4" w:rsidP="00714FA4">
      <w:pPr>
        <w:pStyle w:val="Akapitzlist"/>
        <w:numPr>
          <w:ilvl w:val="1"/>
          <w:numId w:val="8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786">
        <w:rPr>
          <w:rFonts w:asciiTheme="minorHAnsi" w:hAnsiTheme="minorHAnsi" w:cstheme="minorHAnsi"/>
          <w:sz w:val="22"/>
          <w:szCs w:val="22"/>
        </w:rPr>
        <w:t xml:space="preserve">Zgodnie z art. 118 ustawy </w:t>
      </w:r>
      <w:proofErr w:type="spellStart"/>
      <w:r w:rsidRPr="00B2778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27786">
        <w:rPr>
          <w:rFonts w:asciiTheme="minorHAnsi" w:hAnsiTheme="minorHAnsi" w:cstheme="minorHAnsi"/>
          <w:sz w:val="22"/>
          <w:szCs w:val="22"/>
        </w:rPr>
        <w:t>, wykonawca może w celu potwierdzenia spełniania warunków udziału w postępowaniu, w stosownych sytuacjach oraz w odniesieniu do konkretnego zamówienia lub jego części, polegać na zdolnościach technicznych lub zawodowych innych podmiotów udostępniających zasoby, niezależnie od charakteru prawnego łączących go z nim stosunków prawnych.</w:t>
      </w:r>
    </w:p>
    <w:p w14:paraId="3B7F07E8" w14:textId="77777777" w:rsidR="005D05AA" w:rsidRDefault="00714FA4" w:rsidP="00714FA4">
      <w:pPr>
        <w:pStyle w:val="Akapitzlist"/>
        <w:numPr>
          <w:ilvl w:val="1"/>
          <w:numId w:val="8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786">
        <w:rPr>
          <w:rFonts w:asciiTheme="minorHAnsi" w:hAnsiTheme="minorHAnsi" w:cstheme="minorHAnsi"/>
          <w:sz w:val="22"/>
          <w:szCs w:val="22"/>
        </w:rPr>
        <w:t>W odniesieniu do warunków dotyczących doświadczenia wykonawca może polegać na zdolnościach podmiotów udostępniających zasoby, jeśli podmioty te wykonają usługi, do realizacji których te zdolności są wymagane.</w:t>
      </w:r>
    </w:p>
    <w:p w14:paraId="2E1C282E" w14:textId="77777777" w:rsidR="005D05AA" w:rsidRDefault="00714FA4" w:rsidP="0009737A">
      <w:pPr>
        <w:pStyle w:val="Akapitzlist"/>
        <w:numPr>
          <w:ilvl w:val="1"/>
          <w:numId w:val="8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786">
        <w:rPr>
          <w:rFonts w:asciiTheme="minorHAnsi" w:hAnsiTheme="minorHAnsi" w:cstheme="minorHAnsi"/>
          <w:sz w:val="22"/>
          <w:szCs w:val="22"/>
        </w:rPr>
        <w:t>Wykonawca, który polega na zdolnościach lub sytuacji podmiotów udostępniających zasoby, składa wraz z ofertą, zobowiązanie podmiotu udostępniającego zasoby</w:t>
      </w:r>
      <w:r w:rsidR="005D05AA">
        <w:rPr>
          <w:rFonts w:asciiTheme="minorHAnsi" w:hAnsiTheme="minorHAnsi" w:cstheme="minorHAnsi"/>
          <w:sz w:val="22"/>
          <w:szCs w:val="22"/>
        </w:rPr>
        <w:t>.</w:t>
      </w:r>
    </w:p>
    <w:p w14:paraId="701A481C" w14:textId="77777777" w:rsidR="005D05AA" w:rsidRDefault="00714FA4" w:rsidP="00714FA4">
      <w:pPr>
        <w:pStyle w:val="Akapitzlist"/>
        <w:numPr>
          <w:ilvl w:val="1"/>
          <w:numId w:val="8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D05AA">
        <w:rPr>
          <w:rFonts w:asciiTheme="minorHAnsi" w:hAnsiTheme="minorHAnsi" w:cstheme="minorHAnsi"/>
          <w:sz w:val="22"/>
          <w:szCs w:val="22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9A42DDA" w14:textId="5C923579" w:rsidR="00714FA4" w:rsidRPr="00B27786" w:rsidRDefault="00714FA4" w:rsidP="00B27786">
      <w:pPr>
        <w:pStyle w:val="Akapitzlist"/>
        <w:numPr>
          <w:ilvl w:val="1"/>
          <w:numId w:val="8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786">
        <w:rPr>
          <w:rFonts w:asciiTheme="minorHAnsi" w:hAnsiTheme="minorHAnsi" w:cstheme="minorHAnsi"/>
          <w:sz w:val="22"/>
          <w:szCs w:val="22"/>
        </w:rPr>
        <w:t xml:space="preserve">Jeżeli zdolności techniczne lub zawodowe podmiotu udostępniającego zasoby nie potwierdzają spełniania przez wykonawcę warunków udziału w postępowaniu lub </w:t>
      </w:r>
      <w:proofErr w:type="gramStart"/>
      <w:r w:rsidRPr="00B27786">
        <w:rPr>
          <w:rFonts w:asciiTheme="minorHAnsi" w:hAnsiTheme="minorHAnsi" w:cstheme="minorHAnsi"/>
          <w:sz w:val="22"/>
          <w:szCs w:val="22"/>
        </w:rPr>
        <w:t>zachodzą</w:t>
      </w:r>
      <w:proofErr w:type="gramEnd"/>
      <w:r w:rsidRPr="00B27786">
        <w:rPr>
          <w:rFonts w:asciiTheme="minorHAnsi" w:hAnsiTheme="minorHAnsi" w:cstheme="minorHAnsi"/>
          <w:sz w:val="22"/>
          <w:szCs w:val="22"/>
        </w:rPr>
        <w:t xml:space="preserve">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0EDE83D3" w14:textId="77777777" w:rsidR="00EC1688" w:rsidRPr="004F2077" w:rsidRDefault="008A4BF7" w:rsidP="000F23B7">
      <w:pPr>
        <w:pStyle w:val="Akapitzlist"/>
        <w:numPr>
          <w:ilvl w:val="0"/>
          <w:numId w:val="63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26BC">
        <w:rPr>
          <w:rFonts w:asciiTheme="minorHAnsi" w:hAnsiTheme="minorHAnsi" w:cstheme="minorHAnsi"/>
          <w:b/>
          <w:sz w:val="22"/>
          <w:szCs w:val="22"/>
        </w:rPr>
        <w:t>Sposób oraz</w:t>
      </w:r>
      <w:r w:rsidRPr="004F2077">
        <w:rPr>
          <w:rFonts w:asciiTheme="minorHAnsi" w:hAnsiTheme="minorHAnsi" w:cstheme="minorHAnsi"/>
          <w:b/>
          <w:sz w:val="22"/>
          <w:szCs w:val="22"/>
        </w:rPr>
        <w:t xml:space="preserve"> termin składania ofert</w:t>
      </w:r>
    </w:p>
    <w:p w14:paraId="0973FFE9" w14:textId="3195FC55" w:rsidR="00EC1688" w:rsidRPr="001D409D" w:rsidRDefault="00DE0EAB" w:rsidP="0098067E">
      <w:pPr>
        <w:widowControl w:val="0"/>
        <w:numPr>
          <w:ilvl w:val="0"/>
          <w:numId w:val="49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1D409D">
        <w:rPr>
          <w:rFonts w:ascii="Calibri" w:hAnsi="Calibri" w:cs="Calibri"/>
          <w:sz w:val="22"/>
          <w:szCs w:val="22"/>
        </w:rPr>
        <w:t xml:space="preserve">Oferty należy składać </w:t>
      </w:r>
      <w:r w:rsidR="00A76624" w:rsidRPr="001D409D">
        <w:rPr>
          <w:rFonts w:ascii="Calibri" w:hAnsi="Calibri" w:cs="Calibri"/>
          <w:sz w:val="22"/>
          <w:szCs w:val="22"/>
        </w:rPr>
        <w:t xml:space="preserve">za pośrednictwem </w:t>
      </w:r>
      <w:r w:rsidR="00105257" w:rsidRPr="007B71CB">
        <w:rPr>
          <w:rFonts w:ascii="Calibri" w:hAnsi="Calibri" w:cs="Calibri"/>
          <w:b/>
          <w:bCs/>
          <w:i/>
          <w:sz w:val="22"/>
          <w:szCs w:val="22"/>
        </w:rPr>
        <w:t>„</w:t>
      </w:r>
      <w:r w:rsidR="00A76624" w:rsidRPr="007B71CB">
        <w:rPr>
          <w:rFonts w:ascii="Calibri" w:hAnsi="Calibri" w:cs="Calibri"/>
          <w:b/>
          <w:bCs/>
          <w:i/>
          <w:sz w:val="22"/>
          <w:szCs w:val="22"/>
        </w:rPr>
        <w:t>Formularz</w:t>
      </w:r>
      <w:r w:rsidR="007B71CB">
        <w:rPr>
          <w:rFonts w:ascii="Calibri" w:hAnsi="Calibri" w:cs="Calibri"/>
          <w:b/>
          <w:bCs/>
          <w:i/>
          <w:sz w:val="22"/>
          <w:szCs w:val="22"/>
        </w:rPr>
        <w:t>a</w:t>
      </w:r>
      <w:r w:rsidR="00A76624" w:rsidRPr="007B71CB">
        <w:rPr>
          <w:rFonts w:ascii="Calibri" w:hAnsi="Calibri" w:cs="Calibri"/>
          <w:b/>
          <w:bCs/>
          <w:i/>
          <w:sz w:val="22"/>
          <w:szCs w:val="22"/>
        </w:rPr>
        <w:t xml:space="preserve"> do złożenia</w:t>
      </w:r>
      <w:r w:rsidR="00970893" w:rsidRPr="007B71CB">
        <w:rPr>
          <w:rFonts w:ascii="Calibri" w:hAnsi="Calibri" w:cs="Calibri"/>
          <w:b/>
          <w:bCs/>
          <w:i/>
          <w:sz w:val="22"/>
          <w:szCs w:val="22"/>
        </w:rPr>
        <w:t>,</w:t>
      </w:r>
      <w:r w:rsidR="00970893" w:rsidRPr="007B71CB">
        <w:rPr>
          <w:rFonts w:ascii="Calibri" w:hAnsi="Calibri" w:cs="Calibri"/>
          <w:b/>
          <w:bCs/>
          <w:i/>
          <w:kern w:val="1"/>
          <w:sz w:val="22"/>
          <w:szCs w:val="22"/>
          <w:lang w:eastAsia="zh-CN"/>
        </w:rPr>
        <w:t xml:space="preserve"> </w:t>
      </w:r>
      <w:proofErr w:type="gramStart"/>
      <w:r w:rsidR="00970893" w:rsidRPr="007B71CB">
        <w:rPr>
          <w:rFonts w:ascii="Calibri" w:hAnsi="Calibri" w:cs="Calibri"/>
          <w:b/>
          <w:bCs/>
          <w:i/>
          <w:kern w:val="1"/>
          <w:sz w:val="22"/>
          <w:szCs w:val="22"/>
          <w:lang w:eastAsia="zh-CN"/>
        </w:rPr>
        <w:t>zmiany,</w:t>
      </w:r>
      <w:proofErr w:type="gramEnd"/>
      <w:r w:rsidR="00A76624" w:rsidRPr="007B71CB">
        <w:rPr>
          <w:rFonts w:ascii="Calibri" w:hAnsi="Calibri" w:cs="Calibri"/>
          <w:b/>
          <w:bCs/>
          <w:i/>
          <w:sz w:val="22"/>
          <w:szCs w:val="22"/>
        </w:rPr>
        <w:t xml:space="preserve"> lub wycofania oferty</w:t>
      </w:r>
      <w:r w:rsidR="00105257" w:rsidRPr="007B71CB">
        <w:rPr>
          <w:rFonts w:ascii="Calibri" w:hAnsi="Calibri" w:cs="Calibri"/>
          <w:b/>
          <w:bCs/>
          <w:i/>
          <w:sz w:val="22"/>
          <w:szCs w:val="22"/>
        </w:rPr>
        <w:t>”</w:t>
      </w:r>
      <w:r w:rsidR="00A76624" w:rsidRPr="007B71CB">
        <w:rPr>
          <w:rFonts w:ascii="Calibri" w:hAnsi="Calibri" w:cs="Calibri"/>
          <w:b/>
          <w:bCs/>
          <w:sz w:val="22"/>
          <w:szCs w:val="22"/>
        </w:rPr>
        <w:t>,</w:t>
      </w:r>
      <w:r w:rsidR="00A76624" w:rsidRPr="001D409D">
        <w:rPr>
          <w:rFonts w:ascii="Calibri" w:hAnsi="Calibri" w:cs="Calibri"/>
          <w:sz w:val="22"/>
          <w:szCs w:val="22"/>
        </w:rPr>
        <w:t xml:space="preserve"> dostępnego na</w:t>
      </w:r>
      <w:r w:rsidR="0097089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6624" w:rsidRPr="001D409D">
        <w:rPr>
          <w:rFonts w:ascii="Calibri" w:hAnsi="Calibri" w:cs="Calibri"/>
          <w:sz w:val="22"/>
          <w:szCs w:val="22"/>
        </w:rPr>
        <w:t>ePUAP</w:t>
      </w:r>
      <w:proofErr w:type="spellEnd"/>
      <w:r w:rsidR="00A76624" w:rsidRPr="001D409D">
        <w:rPr>
          <w:rFonts w:ascii="Calibri" w:hAnsi="Calibri" w:cs="Calibri"/>
          <w:sz w:val="22"/>
          <w:szCs w:val="22"/>
        </w:rPr>
        <w:t xml:space="preserve"> </w:t>
      </w:r>
      <w:r w:rsidR="00335AE3">
        <w:rPr>
          <w:rFonts w:ascii="Calibri" w:hAnsi="Calibri" w:cs="Calibri"/>
          <w:sz w:val="22"/>
          <w:szCs w:val="22"/>
        </w:rPr>
        <w:t>(</w:t>
      </w:r>
      <w:r w:rsidR="00335AE3" w:rsidRPr="00335AE3">
        <w:rPr>
          <w:rFonts w:ascii="Calibri" w:hAnsi="Calibri" w:cs="Calibri"/>
          <w:b/>
          <w:color w:val="FF0000"/>
          <w:sz w:val="22"/>
          <w:szCs w:val="22"/>
        </w:rPr>
        <w:t>WAŻNE!</w:t>
      </w:r>
      <w:r w:rsidR="00335AE3" w:rsidRPr="00335AE3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9E5511">
        <w:rPr>
          <w:rFonts w:ascii="Calibri" w:hAnsi="Calibri" w:cs="Calibri"/>
          <w:b/>
          <w:color w:val="FF0000"/>
          <w:sz w:val="22"/>
          <w:szCs w:val="22"/>
        </w:rPr>
        <w:t>N</w:t>
      </w:r>
      <w:r w:rsidR="00335AE3" w:rsidRPr="00335AE3">
        <w:rPr>
          <w:rFonts w:ascii="Calibri" w:hAnsi="Calibri" w:cs="Calibri"/>
          <w:b/>
          <w:color w:val="FF0000"/>
          <w:sz w:val="22"/>
          <w:szCs w:val="22"/>
        </w:rPr>
        <w:t xml:space="preserve">azwa Odbiorcy: </w:t>
      </w:r>
      <w:r w:rsidR="002D45B0">
        <w:rPr>
          <w:rFonts w:ascii="Calibri" w:hAnsi="Calibri" w:cs="Calibri"/>
          <w:b/>
          <w:color w:val="FF0000"/>
          <w:sz w:val="22"/>
          <w:szCs w:val="22"/>
          <w:u w:val="single"/>
        </w:rPr>
        <w:t>ARMZ</w:t>
      </w:r>
      <w:r w:rsidR="00B27786">
        <w:rPr>
          <w:rFonts w:ascii="Calibri" w:hAnsi="Calibri" w:cs="Calibri"/>
          <w:b/>
          <w:color w:val="FF0000"/>
          <w:sz w:val="22"/>
          <w:szCs w:val="22"/>
          <w:u w:val="single"/>
        </w:rPr>
        <w:t>_SA</w:t>
      </w:r>
      <w:r w:rsidR="00335AE3">
        <w:rPr>
          <w:rFonts w:ascii="Calibri" w:hAnsi="Calibri" w:cs="Calibri"/>
          <w:b/>
          <w:color w:val="FF0000"/>
          <w:sz w:val="22"/>
          <w:szCs w:val="22"/>
          <w:u w:val="single"/>
        </w:rPr>
        <w:t>)</w:t>
      </w:r>
      <w:r w:rsidR="00335AE3" w:rsidRPr="001D409D">
        <w:rPr>
          <w:rFonts w:ascii="Calibri" w:hAnsi="Calibri" w:cs="Calibri"/>
          <w:sz w:val="22"/>
          <w:szCs w:val="22"/>
        </w:rPr>
        <w:t xml:space="preserve"> </w:t>
      </w:r>
      <w:r w:rsidR="00335AE3">
        <w:rPr>
          <w:rFonts w:ascii="Calibri" w:hAnsi="Calibri" w:cs="Calibri"/>
          <w:sz w:val="22"/>
          <w:szCs w:val="22"/>
        </w:rPr>
        <w:t>i udostępnionego również na </w:t>
      </w:r>
      <w:proofErr w:type="spellStart"/>
      <w:r w:rsidR="00A76624" w:rsidRPr="001D409D">
        <w:rPr>
          <w:rFonts w:ascii="Calibri" w:hAnsi="Calibri" w:cs="Calibri"/>
          <w:sz w:val="22"/>
          <w:szCs w:val="22"/>
        </w:rPr>
        <w:t>miniPortalu</w:t>
      </w:r>
      <w:proofErr w:type="spellEnd"/>
      <w:r w:rsidR="00A76624" w:rsidRPr="001D409D">
        <w:rPr>
          <w:rFonts w:ascii="Calibri" w:hAnsi="Calibri" w:cs="Calibri"/>
          <w:sz w:val="22"/>
          <w:szCs w:val="22"/>
        </w:rPr>
        <w:t xml:space="preserve"> </w:t>
      </w:r>
      <w:r w:rsidRPr="001D409D">
        <w:rPr>
          <w:rFonts w:ascii="Calibri" w:hAnsi="Calibri" w:cs="Calibri"/>
          <w:sz w:val="22"/>
          <w:szCs w:val="22"/>
        </w:rPr>
        <w:t xml:space="preserve">na stronie https://miniportal.uzp.gov.pl do dnia </w:t>
      </w:r>
      <w:r w:rsidR="002D45B0">
        <w:rPr>
          <w:rFonts w:ascii="Calibri" w:hAnsi="Calibri" w:cs="Calibri"/>
          <w:b/>
          <w:sz w:val="22"/>
          <w:szCs w:val="22"/>
        </w:rPr>
        <w:t>06</w:t>
      </w:r>
      <w:r w:rsidR="00FA70D6" w:rsidRPr="000225B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D45B0">
        <w:rPr>
          <w:rFonts w:ascii="Calibri" w:hAnsi="Calibri" w:cs="Calibri"/>
          <w:b/>
          <w:bCs/>
          <w:sz w:val="22"/>
          <w:szCs w:val="22"/>
        </w:rPr>
        <w:t>sierpnia</w:t>
      </w:r>
      <w:r w:rsidR="007B71CB" w:rsidRPr="000225B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225B7">
        <w:rPr>
          <w:rFonts w:ascii="Calibri" w:hAnsi="Calibri" w:cs="Calibri"/>
          <w:b/>
          <w:bCs/>
          <w:sz w:val="22"/>
          <w:szCs w:val="22"/>
        </w:rPr>
        <w:t>202</w:t>
      </w:r>
      <w:r w:rsidR="00A76624" w:rsidRPr="000225B7">
        <w:rPr>
          <w:rFonts w:ascii="Calibri" w:hAnsi="Calibri" w:cs="Calibri"/>
          <w:b/>
          <w:bCs/>
          <w:sz w:val="22"/>
          <w:szCs w:val="22"/>
        </w:rPr>
        <w:t>1</w:t>
      </w:r>
      <w:r w:rsidRPr="000225B7">
        <w:rPr>
          <w:rFonts w:ascii="Calibri" w:hAnsi="Calibri" w:cs="Calibri"/>
          <w:b/>
          <w:bCs/>
          <w:sz w:val="22"/>
          <w:szCs w:val="22"/>
        </w:rPr>
        <w:t xml:space="preserve"> r.</w:t>
      </w:r>
      <w:r w:rsidRPr="004A204E">
        <w:rPr>
          <w:rFonts w:ascii="Calibri" w:hAnsi="Calibri" w:cs="Calibri"/>
          <w:b/>
          <w:bCs/>
          <w:sz w:val="22"/>
          <w:szCs w:val="22"/>
        </w:rPr>
        <w:t xml:space="preserve"> do godz. 11</w:t>
      </w:r>
      <w:r w:rsidRPr="004A204E">
        <w:rPr>
          <w:rFonts w:ascii="Calibri" w:hAnsi="Calibri" w:cs="Calibri"/>
          <w:b/>
          <w:bCs/>
          <w:sz w:val="22"/>
          <w:szCs w:val="22"/>
          <w:vertAlign w:val="superscript"/>
        </w:rPr>
        <w:t>00</w:t>
      </w:r>
      <w:r w:rsidRPr="004A204E">
        <w:rPr>
          <w:rFonts w:ascii="Calibri" w:hAnsi="Calibri" w:cs="Calibri"/>
          <w:b/>
          <w:bCs/>
          <w:sz w:val="22"/>
          <w:szCs w:val="22"/>
        </w:rPr>
        <w:t>.</w:t>
      </w:r>
    </w:p>
    <w:p w14:paraId="422D4158" w14:textId="77777777" w:rsidR="00F3324E" w:rsidRPr="002E29E7" w:rsidRDefault="00A76624" w:rsidP="0098067E">
      <w:pPr>
        <w:pStyle w:val="Tekstpodstawowy2"/>
        <w:numPr>
          <w:ilvl w:val="0"/>
          <w:numId w:val="49"/>
        </w:numPr>
        <w:tabs>
          <w:tab w:val="clear" w:pos="360"/>
        </w:tabs>
        <w:spacing w:before="60"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E29E7">
        <w:rPr>
          <w:rFonts w:asciiTheme="minorHAnsi" w:hAnsiTheme="minorHAnsi" w:cstheme="minorHAnsi"/>
          <w:sz w:val="22"/>
          <w:szCs w:val="22"/>
        </w:rPr>
        <w:t>Wykonawca może złożyć tylko jedną ofertę</w:t>
      </w:r>
      <w:r w:rsidR="00F3324E" w:rsidRPr="002E29E7">
        <w:rPr>
          <w:rFonts w:asciiTheme="minorHAnsi" w:hAnsiTheme="minorHAnsi" w:cstheme="minorHAnsi"/>
          <w:sz w:val="22"/>
          <w:szCs w:val="22"/>
        </w:rPr>
        <w:t>.</w:t>
      </w:r>
    </w:p>
    <w:p w14:paraId="5D30B38B" w14:textId="53BAB407" w:rsidR="004A2E9B" w:rsidRPr="00DB665A" w:rsidRDefault="004A2E9B" w:rsidP="0098067E">
      <w:pPr>
        <w:pStyle w:val="Akapitzlist"/>
        <w:numPr>
          <w:ilvl w:val="0"/>
          <w:numId w:val="49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B665A">
        <w:rPr>
          <w:rFonts w:ascii="Calibri" w:hAnsi="Calibri" w:cs="Calibri"/>
          <w:sz w:val="22"/>
          <w:szCs w:val="22"/>
        </w:rPr>
        <w:t xml:space="preserve">Wykonawca może przed upływem terminu do składania ofert </w:t>
      </w:r>
      <w:r w:rsidRPr="00B83F02">
        <w:rPr>
          <w:rFonts w:ascii="Calibri" w:hAnsi="Calibri" w:cs="Calibri"/>
          <w:b/>
          <w:bCs/>
          <w:sz w:val="22"/>
          <w:szCs w:val="22"/>
        </w:rPr>
        <w:t>wycofać</w:t>
      </w:r>
      <w:r w:rsidRPr="00DB665A">
        <w:rPr>
          <w:rFonts w:ascii="Calibri" w:hAnsi="Calibri" w:cs="Calibri"/>
          <w:sz w:val="22"/>
          <w:szCs w:val="22"/>
        </w:rPr>
        <w:t xml:space="preserve"> ofertę za</w:t>
      </w:r>
      <w:r w:rsidR="000D5966">
        <w:rPr>
          <w:rFonts w:ascii="Calibri" w:hAnsi="Calibri" w:cs="Calibri"/>
          <w:sz w:val="22"/>
          <w:szCs w:val="22"/>
        </w:rPr>
        <w:t xml:space="preserve"> </w:t>
      </w:r>
      <w:r w:rsidRPr="00DB665A">
        <w:rPr>
          <w:rFonts w:ascii="Calibri" w:hAnsi="Calibri" w:cs="Calibri"/>
          <w:sz w:val="22"/>
          <w:szCs w:val="22"/>
        </w:rPr>
        <w:t xml:space="preserve">pośrednictwem </w:t>
      </w:r>
      <w:r w:rsidR="00105257" w:rsidRPr="007B71CB">
        <w:rPr>
          <w:rFonts w:ascii="Calibri" w:hAnsi="Calibri" w:cs="Calibri"/>
          <w:b/>
          <w:bCs/>
          <w:i/>
          <w:sz w:val="22"/>
          <w:szCs w:val="22"/>
        </w:rPr>
        <w:t>„</w:t>
      </w:r>
      <w:r w:rsidRPr="007B71CB">
        <w:rPr>
          <w:rFonts w:ascii="Calibri" w:hAnsi="Calibri" w:cs="Calibri"/>
          <w:b/>
          <w:bCs/>
          <w:i/>
          <w:sz w:val="22"/>
          <w:szCs w:val="22"/>
        </w:rPr>
        <w:t>Formularz</w:t>
      </w:r>
      <w:r w:rsidR="007B71CB">
        <w:rPr>
          <w:rFonts w:ascii="Calibri" w:hAnsi="Calibri" w:cs="Calibri"/>
          <w:b/>
          <w:bCs/>
          <w:i/>
          <w:sz w:val="22"/>
          <w:szCs w:val="22"/>
        </w:rPr>
        <w:t>a</w:t>
      </w:r>
      <w:r w:rsidRPr="007B71CB">
        <w:rPr>
          <w:rFonts w:ascii="Calibri" w:hAnsi="Calibri" w:cs="Calibri"/>
          <w:b/>
          <w:bCs/>
          <w:i/>
          <w:sz w:val="22"/>
          <w:szCs w:val="22"/>
        </w:rPr>
        <w:t xml:space="preserve"> do </w:t>
      </w:r>
      <w:r w:rsidR="002E29E7" w:rsidRPr="007B71CB">
        <w:rPr>
          <w:rFonts w:ascii="Calibri" w:hAnsi="Calibri" w:cs="Calibri"/>
          <w:b/>
          <w:bCs/>
          <w:i/>
          <w:sz w:val="22"/>
          <w:szCs w:val="22"/>
        </w:rPr>
        <w:t>złożenia</w:t>
      </w:r>
      <w:r w:rsidR="00970893" w:rsidRPr="007B71CB">
        <w:rPr>
          <w:rFonts w:ascii="Calibri" w:hAnsi="Calibri" w:cs="Calibri"/>
          <w:b/>
          <w:bCs/>
          <w:i/>
          <w:sz w:val="22"/>
          <w:szCs w:val="22"/>
        </w:rPr>
        <w:t>, zmiany</w:t>
      </w:r>
      <w:r w:rsidR="002E56FA" w:rsidRPr="007B71CB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F3324E" w:rsidRPr="007B71CB">
        <w:rPr>
          <w:rFonts w:ascii="Calibri" w:hAnsi="Calibri" w:cs="Calibri"/>
          <w:b/>
          <w:bCs/>
          <w:i/>
          <w:sz w:val="22"/>
          <w:szCs w:val="22"/>
        </w:rPr>
        <w:t xml:space="preserve">lub </w:t>
      </w:r>
      <w:r w:rsidRPr="007B71CB">
        <w:rPr>
          <w:rFonts w:ascii="Calibri" w:hAnsi="Calibri" w:cs="Calibri"/>
          <w:b/>
          <w:bCs/>
          <w:i/>
          <w:sz w:val="22"/>
          <w:szCs w:val="22"/>
        </w:rPr>
        <w:t>wycofania oferty</w:t>
      </w:r>
      <w:r w:rsidR="00105257" w:rsidRPr="007B71CB">
        <w:rPr>
          <w:rFonts w:ascii="Calibri" w:hAnsi="Calibri" w:cs="Calibri"/>
          <w:b/>
          <w:bCs/>
          <w:i/>
          <w:sz w:val="22"/>
          <w:szCs w:val="22"/>
        </w:rPr>
        <w:t>”</w:t>
      </w:r>
      <w:r w:rsidR="00F3324E" w:rsidRPr="007B71CB">
        <w:rPr>
          <w:rFonts w:ascii="Calibri" w:hAnsi="Calibri" w:cs="Calibri"/>
          <w:b/>
          <w:bCs/>
          <w:sz w:val="22"/>
          <w:szCs w:val="22"/>
        </w:rPr>
        <w:t>,</w:t>
      </w:r>
      <w:r w:rsidR="002E56FA" w:rsidRPr="00DB665A">
        <w:rPr>
          <w:rFonts w:ascii="Calibri" w:hAnsi="Calibri" w:cs="Calibri"/>
          <w:sz w:val="22"/>
          <w:szCs w:val="22"/>
        </w:rPr>
        <w:t xml:space="preserve"> </w:t>
      </w:r>
      <w:r w:rsidRPr="00DB665A">
        <w:rPr>
          <w:rFonts w:ascii="Calibri" w:hAnsi="Calibri" w:cs="Calibri"/>
          <w:sz w:val="22"/>
          <w:szCs w:val="22"/>
        </w:rPr>
        <w:t>dostępnego na</w:t>
      </w:r>
      <w:r w:rsidR="000D596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B665A">
        <w:rPr>
          <w:rFonts w:ascii="Calibri" w:hAnsi="Calibri" w:cs="Calibri"/>
          <w:sz w:val="22"/>
          <w:szCs w:val="22"/>
        </w:rPr>
        <w:t>ePUAP</w:t>
      </w:r>
      <w:proofErr w:type="spellEnd"/>
      <w:r w:rsidRPr="00DB665A">
        <w:rPr>
          <w:rFonts w:ascii="Calibri" w:hAnsi="Calibri" w:cs="Calibri"/>
          <w:sz w:val="22"/>
          <w:szCs w:val="22"/>
        </w:rPr>
        <w:t xml:space="preserve"> i udostępnionego </w:t>
      </w:r>
      <w:r w:rsidRPr="00DB665A">
        <w:rPr>
          <w:rFonts w:ascii="Calibri" w:hAnsi="Calibri" w:cs="Calibri"/>
          <w:sz w:val="22"/>
          <w:szCs w:val="22"/>
        </w:rPr>
        <w:lastRenderedPageBreak/>
        <w:t>również na</w:t>
      </w:r>
      <w:r w:rsidR="007C6FFE">
        <w:rPr>
          <w:rFonts w:ascii="Calibri" w:hAnsi="Calibri" w:cs="Calibri"/>
          <w:sz w:val="22"/>
          <w:szCs w:val="22"/>
        </w:rPr>
        <w:t> </w:t>
      </w:r>
      <w:proofErr w:type="spellStart"/>
      <w:r w:rsidRPr="00DB665A">
        <w:rPr>
          <w:rFonts w:ascii="Calibri" w:hAnsi="Calibri" w:cs="Calibri"/>
          <w:sz w:val="22"/>
          <w:szCs w:val="22"/>
        </w:rPr>
        <w:t>miniPortalu</w:t>
      </w:r>
      <w:proofErr w:type="spellEnd"/>
      <w:r w:rsidRPr="00DB665A">
        <w:rPr>
          <w:rFonts w:ascii="Calibri" w:hAnsi="Calibri" w:cs="Calibri"/>
          <w:sz w:val="22"/>
          <w:szCs w:val="22"/>
        </w:rPr>
        <w:t xml:space="preserve">. Sposób wycofania oferty został opisany w </w:t>
      </w:r>
      <w:r w:rsidRPr="00105257">
        <w:rPr>
          <w:rFonts w:ascii="Calibri" w:hAnsi="Calibri" w:cs="Calibri"/>
          <w:i/>
          <w:sz w:val="22"/>
          <w:szCs w:val="22"/>
        </w:rPr>
        <w:t>Instrukcji użytkownika</w:t>
      </w:r>
      <w:r w:rsidRPr="00DB665A">
        <w:rPr>
          <w:rFonts w:ascii="Calibri" w:hAnsi="Calibri" w:cs="Calibri"/>
          <w:sz w:val="22"/>
          <w:szCs w:val="22"/>
        </w:rPr>
        <w:t xml:space="preserve"> dostępnej na</w:t>
      </w:r>
      <w:r w:rsidR="007C6FFE">
        <w:rPr>
          <w:rFonts w:ascii="Calibri" w:hAnsi="Calibri" w:cs="Calibri"/>
          <w:sz w:val="22"/>
          <w:szCs w:val="22"/>
        </w:rPr>
        <w:t> </w:t>
      </w:r>
      <w:proofErr w:type="spellStart"/>
      <w:r w:rsidRPr="00DB665A">
        <w:rPr>
          <w:rFonts w:ascii="Calibri" w:hAnsi="Calibri" w:cs="Calibri"/>
          <w:sz w:val="22"/>
          <w:szCs w:val="22"/>
        </w:rPr>
        <w:t>miniPortalu</w:t>
      </w:r>
      <w:proofErr w:type="spellEnd"/>
      <w:r w:rsidRPr="00DB665A">
        <w:rPr>
          <w:rFonts w:ascii="Calibri" w:hAnsi="Calibri" w:cs="Calibri"/>
          <w:sz w:val="22"/>
          <w:szCs w:val="22"/>
        </w:rPr>
        <w:t>.</w:t>
      </w:r>
      <w:r w:rsidR="00DB665A" w:rsidRPr="00DB665A">
        <w:rPr>
          <w:rFonts w:ascii="Calibri" w:hAnsi="Calibri" w:cs="Calibri"/>
          <w:sz w:val="22"/>
          <w:szCs w:val="22"/>
        </w:rPr>
        <w:t xml:space="preserve"> </w:t>
      </w:r>
    </w:p>
    <w:p w14:paraId="3064CEE3" w14:textId="77777777" w:rsidR="004A2E9B" w:rsidRDefault="004A2E9B" w:rsidP="0098067E">
      <w:pPr>
        <w:pStyle w:val="Tekstpodstawowy"/>
        <w:numPr>
          <w:ilvl w:val="0"/>
          <w:numId w:val="49"/>
        </w:numPr>
        <w:tabs>
          <w:tab w:val="clear" w:pos="360"/>
        </w:tabs>
        <w:spacing w:after="60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4A2E9B">
        <w:rPr>
          <w:rFonts w:ascii="Calibri" w:hAnsi="Calibri" w:cs="Calibri"/>
          <w:kern w:val="1"/>
          <w:sz w:val="22"/>
          <w:szCs w:val="22"/>
          <w:lang w:eastAsia="zh-CN"/>
        </w:rPr>
        <w:t>Wykonawca po upływie terminu do składania ofert nie może skutecznie wycofać złożonej oferty</w:t>
      </w:r>
      <w:r w:rsidR="00E41EF5">
        <w:rPr>
          <w:rFonts w:ascii="Calibri" w:hAnsi="Calibri" w:cs="Calibri"/>
          <w:kern w:val="1"/>
          <w:sz w:val="22"/>
          <w:szCs w:val="22"/>
          <w:lang w:eastAsia="zh-CN"/>
        </w:rPr>
        <w:t>.</w:t>
      </w:r>
    </w:p>
    <w:p w14:paraId="0BBC781E" w14:textId="41C12AE0" w:rsidR="005D36CB" w:rsidRPr="005D1761" w:rsidRDefault="00EC1688" w:rsidP="0098067E">
      <w:pPr>
        <w:pStyle w:val="Tekstpodstawowy"/>
        <w:numPr>
          <w:ilvl w:val="0"/>
          <w:numId w:val="49"/>
        </w:numPr>
        <w:tabs>
          <w:tab w:val="clear" w:pos="360"/>
        </w:tabs>
        <w:spacing w:after="120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W przypadku otrzymania przez Zamawiającego oferty po terminie podanym w </w:t>
      </w:r>
      <w:r w:rsidR="009422D2" w:rsidRPr="0054644E">
        <w:rPr>
          <w:rFonts w:asciiTheme="minorHAnsi" w:hAnsiTheme="minorHAnsi" w:cstheme="minorHAnsi"/>
          <w:sz w:val="22"/>
          <w:szCs w:val="22"/>
        </w:rPr>
        <w:t>ust.</w:t>
      </w:r>
      <w:r w:rsidRPr="0054644E">
        <w:rPr>
          <w:rFonts w:asciiTheme="minorHAnsi" w:hAnsiTheme="minorHAnsi" w:cstheme="minorHAnsi"/>
          <w:sz w:val="22"/>
          <w:szCs w:val="22"/>
        </w:rPr>
        <w:t xml:space="preserve"> 1 niniejszego rozdziału </w:t>
      </w:r>
      <w:r w:rsidR="002826E9" w:rsidRPr="0054644E">
        <w:rPr>
          <w:rFonts w:asciiTheme="minorHAnsi" w:hAnsiTheme="minorHAnsi" w:cstheme="minorHAnsi"/>
          <w:sz w:val="22"/>
          <w:szCs w:val="22"/>
        </w:rPr>
        <w:t>SWZ, oferta zostanie odrzucona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6B7D5E0C" w14:textId="41960A1F" w:rsidR="0042417D" w:rsidRPr="000B53CE" w:rsidRDefault="008A4BF7" w:rsidP="0098067E">
      <w:pPr>
        <w:pStyle w:val="Akapitzlist"/>
        <w:numPr>
          <w:ilvl w:val="0"/>
          <w:numId w:val="63"/>
        </w:numPr>
        <w:tabs>
          <w:tab w:val="left" w:pos="567"/>
        </w:tabs>
        <w:spacing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53CE">
        <w:rPr>
          <w:rFonts w:asciiTheme="minorHAnsi" w:hAnsiTheme="minorHAnsi" w:cstheme="minorHAnsi"/>
          <w:b/>
          <w:sz w:val="22"/>
          <w:szCs w:val="22"/>
        </w:rPr>
        <w:t>Termin związania ofertą</w:t>
      </w:r>
    </w:p>
    <w:p w14:paraId="438DD125" w14:textId="499BD0FC" w:rsidR="0042417D" w:rsidRPr="002E29E7" w:rsidRDefault="0042417D" w:rsidP="0098067E">
      <w:pPr>
        <w:pStyle w:val="Tekstpodstawowy"/>
        <w:numPr>
          <w:ilvl w:val="0"/>
          <w:numId w:val="53"/>
        </w:numPr>
        <w:spacing w:after="6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Termin związania ofertą </w:t>
      </w:r>
      <w:r w:rsidR="00496110" w:rsidRPr="00496110">
        <w:rPr>
          <w:rFonts w:asciiTheme="minorHAnsi" w:hAnsiTheme="minorHAnsi" w:cstheme="minorHAnsi"/>
          <w:bCs/>
          <w:sz w:val="22"/>
          <w:szCs w:val="22"/>
        </w:rPr>
        <w:t>upływa</w:t>
      </w:r>
      <w:r w:rsidR="004961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96110" w:rsidRPr="002E29E7">
        <w:rPr>
          <w:rFonts w:asciiTheme="minorHAnsi" w:hAnsiTheme="minorHAnsi" w:cstheme="minorHAnsi"/>
          <w:sz w:val="22"/>
          <w:szCs w:val="22"/>
        </w:rPr>
        <w:t xml:space="preserve">w dniu </w:t>
      </w:r>
      <w:r w:rsidR="00CB6063" w:rsidRPr="000225B7">
        <w:rPr>
          <w:rFonts w:asciiTheme="minorHAnsi" w:hAnsiTheme="minorHAnsi" w:cstheme="minorHAnsi"/>
          <w:b/>
          <w:sz w:val="22"/>
          <w:szCs w:val="22"/>
        </w:rPr>
        <w:t>0</w:t>
      </w:r>
      <w:r w:rsidR="00E01279">
        <w:rPr>
          <w:rFonts w:asciiTheme="minorHAnsi" w:hAnsiTheme="minorHAnsi" w:cstheme="minorHAnsi"/>
          <w:b/>
          <w:sz w:val="22"/>
          <w:szCs w:val="22"/>
        </w:rPr>
        <w:t>4</w:t>
      </w:r>
      <w:r w:rsidR="00B610C4" w:rsidRPr="000225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D45B0">
        <w:rPr>
          <w:rFonts w:asciiTheme="minorHAnsi" w:hAnsiTheme="minorHAnsi" w:cstheme="minorHAnsi"/>
          <w:b/>
          <w:sz w:val="22"/>
          <w:szCs w:val="22"/>
        </w:rPr>
        <w:t>wrze</w:t>
      </w:r>
      <w:r w:rsidR="00FF7A68">
        <w:rPr>
          <w:rFonts w:asciiTheme="minorHAnsi" w:hAnsiTheme="minorHAnsi" w:cstheme="minorHAnsi"/>
          <w:b/>
          <w:sz w:val="22"/>
          <w:szCs w:val="22"/>
        </w:rPr>
        <w:t>śnia</w:t>
      </w:r>
      <w:r w:rsidR="00496110" w:rsidRPr="000225B7">
        <w:rPr>
          <w:rFonts w:asciiTheme="minorHAnsi" w:hAnsiTheme="minorHAnsi" w:cstheme="minorHAnsi"/>
          <w:b/>
          <w:sz w:val="22"/>
          <w:szCs w:val="22"/>
        </w:rPr>
        <w:t xml:space="preserve"> 2021 r.</w:t>
      </w:r>
      <w:r w:rsidR="00496110" w:rsidRPr="0054644E"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Bieg terminu związania ofertą rozpoczyna się wraz z</w:t>
      </w:r>
      <w:r w:rsidR="000D5966"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 xml:space="preserve">upływem terminu składania ofert, określonym w </w:t>
      </w:r>
      <w:r w:rsidRPr="00C04175">
        <w:rPr>
          <w:rFonts w:asciiTheme="minorHAnsi" w:hAnsiTheme="minorHAnsi" w:cstheme="minorHAnsi"/>
          <w:sz w:val="22"/>
          <w:szCs w:val="22"/>
        </w:rPr>
        <w:t xml:space="preserve">rozdziale </w:t>
      </w:r>
      <w:r w:rsidR="00027566" w:rsidRPr="003059F6">
        <w:rPr>
          <w:rFonts w:asciiTheme="minorHAnsi" w:hAnsiTheme="minorHAnsi" w:cstheme="minorHAnsi"/>
          <w:sz w:val="22"/>
          <w:szCs w:val="22"/>
        </w:rPr>
        <w:t>X</w:t>
      </w:r>
      <w:r w:rsidR="003059F6" w:rsidRPr="003059F6">
        <w:rPr>
          <w:rFonts w:asciiTheme="minorHAnsi" w:hAnsiTheme="minorHAnsi" w:cstheme="minorHAnsi"/>
          <w:sz w:val="22"/>
          <w:szCs w:val="22"/>
        </w:rPr>
        <w:t>I</w:t>
      </w:r>
      <w:r w:rsidR="008A4BF7" w:rsidRPr="003059F6">
        <w:rPr>
          <w:rFonts w:asciiTheme="minorHAnsi" w:hAnsiTheme="minorHAnsi" w:cstheme="minorHAnsi"/>
          <w:sz w:val="22"/>
          <w:szCs w:val="22"/>
        </w:rPr>
        <w:t>V</w:t>
      </w:r>
      <w:r w:rsidRPr="003059F6">
        <w:rPr>
          <w:rFonts w:asciiTheme="minorHAnsi" w:hAnsiTheme="minorHAnsi" w:cstheme="minorHAnsi"/>
          <w:sz w:val="22"/>
          <w:szCs w:val="22"/>
        </w:rPr>
        <w:t xml:space="preserve"> SWZ.</w:t>
      </w:r>
      <w:r w:rsidRPr="00C04175">
        <w:rPr>
          <w:rFonts w:asciiTheme="minorHAnsi" w:hAnsiTheme="minorHAnsi" w:cstheme="minorHAnsi"/>
          <w:sz w:val="22"/>
          <w:szCs w:val="22"/>
        </w:rPr>
        <w:t xml:space="preserve"> Dzień</w:t>
      </w:r>
      <w:r w:rsidRPr="0054644E">
        <w:rPr>
          <w:rFonts w:asciiTheme="minorHAnsi" w:hAnsiTheme="minorHAnsi" w:cstheme="minorHAnsi"/>
          <w:sz w:val="22"/>
          <w:szCs w:val="22"/>
        </w:rPr>
        <w:t xml:space="preserve"> ten jest pierwszym dniem terminu </w:t>
      </w:r>
      <w:r w:rsidRPr="002E29E7">
        <w:rPr>
          <w:rFonts w:asciiTheme="minorHAnsi" w:hAnsiTheme="minorHAnsi" w:cstheme="minorHAnsi"/>
          <w:sz w:val="22"/>
          <w:szCs w:val="22"/>
        </w:rPr>
        <w:t xml:space="preserve">związania ofertą. </w:t>
      </w:r>
    </w:p>
    <w:p w14:paraId="329D49BD" w14:textId="77777777" w:rsidR="00E41EF5" w:rsidRPr="002E29E7" w:rsidRDefault="00E41EF5" w:rsidP="0098067E">
      <w:pPr>
        <w:pStyle w:val="Tekstpodstawowy"/>
        <w:numPr>
          <w:ilvl w:val="0"/>
          <w:numId w:val="53"/>
        </w:numPr>
        <w:spacing w:after="6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29E7">
        <w:rPr>
          <w:rFonts w:asciiTheme="minorHAnsi" w:hAnsiTheme="minorHAnsi" w:cstheme="minorHAnsi"/>
          <w:sz w:val="22"/>
          <w:szCs w:val="22"/>
        </w:rPr>
        <w:t>W przypadku gdy wybór najkorzystniejszej oferty nie nastąpi przed upływem terminu związania ofert</w:t>
      </w:r>
      <w:r w:rsidR="00E901A0" w:rsidRPr="002E29E7">
        <w:rPr>
          <w:rFonts w:asciiTheme="minorHAnsi" w:hAnsiTheme="minorHAnsi" w:cstheme="minorHAnsi"/>
          <w:sz w:val="22"/>
          <w:szCs w:val="22"/>
        </w:rPr>
        <w:t>ą</w:t>
      </w:r>
      <w:r w:rsidRPr="002E29E7">
        <w:rPr>
          <w:rFonts w:asciiTheme="minorHAnsi" w:hAnsiTheme="minorHAnsi" w:cstheme="minorHAnsi"/>
          <w:sz w:val="22"/>
          <w:szCs w:val="22"/>
        </w:rPr>
        <w:t xml:space="preserve"> określonego w SWZ, Zamawiający przed upływem terminu związania ofert</w:t>
      </w:r>
      <w:r w:rsidR="00E901A0" w:rsidRPr="002E29E7">
        <w:rPr>
          <w:rFonts w:asciiTheme="minorHAnsi" w:hAnsiTheme="minorHAnsi" w:cstheme="minorHAnsi"/>
          <w:sz w:val="22"/>
          <w:szCs w:val="22"/>
        </w:rPr>
        <w:t>ą</w:t>
      </w:r>
      <w:r w:rsidRPr="002E29E7">
        <w:rPr>
          <w:rFonts w:asciiTheme="minorHAnsi" w:hAnsiTheme="minorHAnsi" w:cstheme="minorHAnsi"/>
          <w:sz w:val="22"/>
          <w:szCs w:val="22"/>
        </w:rPr>
        <w:t xml:space="preserve"> zwraca si</w:t>
      </w:r>
      <w:r w:rsidR="00E901A0" w:rsidRPr="002E29E7">
        <w:rPr>
          <w:rFonts w:asciiTheme="minorHAnsi" w:hAnsiTheme="minorHAnsi" w:cstheme="minorHAnsi"/>
          <w:sz w:val="22"/>
          <w:szCs w:val="22"/>
        </w:rPr>
        <w:t>ę</w:t>
      </w:r>
      <w:r w:rsidRPr="002E29E7">
        <w:rPr>
          <w:rFonts w:asciiTheme="minorHAnsi" w:hAnsiTheme="minorHAnsi" w:cstheme="minorHAnsi"/>
          <w:sz w:val="22"/>
          <w:szCs w:val="22"/>
        </w:rPr>
        <w:t xml:space="preserve"> jednokrotnie do Wykonawc</w:t>
      </w:r>
      <w:r w:rsidR="00E901A0" w:rsidRPr="002E29E7">
        <w:rPr>
          <w:rFonts w:asciiTheme="minorHAnsi" w:hAnsiTheme="minorHAnsi" w:cstheme="minorHAnsi"/>
          <w:sz w:val="22"/>
          <w:szCs w:val="22"/>
        </w:rPr>
        <w:t>ó</w:t>
      </w:r>
      <w:r w:rsidRPr="002E29E7">
        <w:rPr>
          <w:rFonts w:asciiTheme="minorHAnsi" w:hAnsiTheme="minorHAnsi" w:cstheme="minorHAnsi"/>
          <w:sz w:val="22"/>
          <w:szCs w:val="22"/>
        </w:rPr>
        <w:t>w o wyrażenie zgody na przedłu</w:t>
      </w:r>
      <w:r w:rsidR="00E901A0" w:rsidRPr="002E29E7">
        <w:rPr>
          <w:rFonts w:asciiTheme="minorHAnsi" w:hAnsiTheme="minorHAnsi" w:cstheme="minorHAnsi"/>
          <w:sz w:val="22"/>
          <w:szCs w:val="22"/>
        </w:rPr>
        <w:t>ż</w:t>
      </w:r>
      <w:r w:rsidRPr="002E29E7">
        <w:rPr>
          <w:rFonts w:asciiTheme="minorHAnsi" w:hAnsiTheme="minorHAnsi" w:cstheme="minorHAnsi"/>
          <w:sz w:val="22"/>
          <w:szCs w:val="22"/>
        </w:rPr>
        <w:t>enie tego terminu o wskazywany przez niego okres, nie dłuższy ni</w:t>
      </w:r>
      <w:r w:rsidR="00E901A0" w:rsidRPr="002E29E7">
        <w:rPr>
          <w:rFonts w:asciiTheme="minorHAnsi" w:hAnsiTheme="minorHAnsi" w:cstheme="minorHAnsi"/>
          <w:sz w:val="22"/>
          <w:szCs w:val="22"/>
        </w:rPr>
        <w:t>ż</w:t>
      </w:r>
      <w:r w:rsidRPr="002E29E7">
        <w:rPr>
          <w:rFonts w:asciiTheme="minorHAnsi" w:hAnsiTheme="minorHAnsi" w:cstheme="minorHAnsi"/>
          <w:sz w:val="22"/>
          <w:szCs w:val="22"/>
        </w:rPr>
        <w:t xml:space="preserve"> 30 dni.</w:t>
      </w:r>
      <w:r w:rsidR="00E901A0" w:rsidRPr="002E29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7627DE" w14:textId="33C9CEE0" w:rsidR="002E29E7" w:rsidRPr="00613EED" w:rsidRDefault="00E41EF5" w:rsidP="0098067E">
      <w:pPr>
        <w:pStyle w:val="Tekstpodstawowy"/>
        <w:numPr>
          <w:ilvl w:val="0"/>
          <w:numId w:val="53"/>
        </w:numPr>
        <w:spacing w:after="120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2E29E7">
        <w:rPr>
          <w:rFonts w:asciiTheme="minorHAnsi" w:hAnsiTheme="minorHAnsi" w:cstheme="minorHAnsi"/>
          <w:sz w:val="22"/>
          <w:szCs w:val="22"/>
        </w:rPr>
        <w:t>Przedłu</w:t>
      </w:r>
      <w:r w:rsidR="00E901A0" w:rsidRPr="002E29E7">
        <w:rPr>
          <w:rFonts w:asciiTheme="minorHAnsi" w:hAnsiTheme="minorHAnsi" w:cstheme="minorHAnsi"/>
          <w:sz w:val="22"/>
          <w:szCs w:val="22"/>
        </w:rPr>
        <w:t>ż</w:t>
      </w:r>
      <w:r w:rsidRPr="002E29E7">
        <w:rPr>
          <w:rFonts w:asciiTheme="minorHAnsi" w:hAnsiTheme="minorHAnsi" w:cstheme="minorHAnsi"/>
          <w:sz w:val="22"/>
          <w:szCs w:val="22"/>
        </w:rPr>
        <w:t>enie terminu zwi</w:t>
      </w:r>
      <w:r w:rsidR="00E901A0" w:rsidRPr="002E29E7">
        <w:rPr>
          <w:rFonts w:asciiTheme="minorHAnsi" w:hAnsiTheme="minorHAnsi" w:cstheme="minorHAnsi"/>
          <w:sz w:val="22"/>
          <w:szCs w:val="22"/>
        </w:rPr>
        <w:t>ą</w:t>
      </w:r>
      <w:r w:rsidRPr="002E29E7">
        <w:rPr>
          <w:rFonts w:asciiTheme="minorHAnsi" w:hAnsiTheme="minorHAnsi" w:cstheme="minorHAnsi"/>
          <w:sz w:val="22"/>
          <w:szCs w:val="22"/>
        </w:rPr>
        <w:t>zania ofert</w:t>
      </w:r>
      <w:r w:rsidR="00E901A0" w:rsidRPr="002E29E7">
        <w:rPr>
          <w:rFonts w:asciiTheme="minorHAnsi" w:hAnsiTheme="minorHAnsi" w:cstheme="minorHAnsi"/>
          <w:sz w:val="22"/>
          <w:szCs w:val="22"/>
        </w:rPr>
        <w:t>ą</w:t>
      </w:r>
      <w:r w:rsidRPr="002E29E7">
        <w:rPr>
          <w:rFonts w:asciiTheme="minorHAnsi" w:hAnsiTheme="minorHAnsi" w:cstheme="minorHAnsi"/>
          <w:sz w:val="22"/>
          <w:szCs w:val="22"/>
        </w:rPr>
        <w:t>, o kt</w:t>
      </w:r>
      <w:r w:rsidR="00E901A0" w:rsidRPr="002E29E7">
        <w:rPr>
          <w:rFonts w:asciiTheme="minorHAnsi" w:hAnsiTheme="minorHAnsi" w:cstheme="minorHAnsi"/>
          <w:sz w:val="22"/>
          <w:szCs w:val="22"/>
        </w:rPr>
        <w:t>ó</w:t>
      </w:r>
      <w:r w:rsidRPr="002E29E7">
        <w:rPr>
          <w:rFonts w:asciiTheme="minorHAnsi" w:hAnsiTheme="minorHAnsi" w:cstheme="minorHAnsi"/>
          <w:sz w:val="22"/>
          <w:szCs w:val="22"/>
        </w:rPr>
        <w:t xml:space="preserve">rym mowa w ust. 2, wymaga złożenia przez </w:t>
      </w:r>
      <w:r w:rsidRPr="00613EED">
        <w:rPr>
          <w:rFonts w:asciiTheme="minorHAnsi" w:hAnsiTheme="minorHAnsi" w:cstheme="minorHAnsi"/>
          <w:sz w:val="22"/>
          <w:szCs w:val="22"/>
        </w:rPr>
        <w:t>Wykonawc</w:t>
      </w:r>
      <w:r w:rsidR="00E901A0" w:rsidRPr="00613EED">
        <w:rPr>
          <w:rFonts w:asciiTheme="minorHAnsi" w:hAnsiTheme="minorHAnsi" w:cstheme="minorHAnsi"/>
          <w:sz w:val="22"/>
          <w:szCs w:val="22"/>
        </w:rPr>
        <w:t>ę</w:t>
      </w:r>
      <w:r w:rsidRPr="00613EED">
        <w:rPr>
          <w:rFonts w:asciiTheme="minorHAnsi" w:hAnsiTheme="minorHAnsi" w:cstheme="minorHAnsi"/>
          <w:sz w:val="22"/>
          <w:szCs w:val="22"/>
        </w:rPr>
        <w:t xml:space="preserve"> pisemnego o</w:t>
      </w:r>
      <w:r w:rsidR="00E901A0" w:rsidRPr="00613EED">
        <w:rPr>
          <w:rFonts w:asciiTheme="minorHAnsi" w:hAnsiTheme="minorHAnsi" w:cstheme="minorHAnsi"/>
          <w:sz w:val="22"/>
          <w:szCs w:val="22"/>
        </w:rPr>
        <w:t>ś</w:t>
      </w:r>
      <w:r w:rsidRPr="00613EED">
        <w:rPr>
          <w:rFonts w:asciiTheme="minorHAnsi" w:hAnsiTheme="minorHAnsi" w:cstheme="minorHAnsi"/>
          <w:sz w:val="22"/>
          <w:szCs w:val="22"/>
        </w:rPr>
        <w:t>wiadczenia o wyra</w:t>
      </w:r>
      <w:r w:rsidR="00E901A0" w:rsidRPr="00613EED">
        <w:rPr>
          <w:rFonts w:asciiTheme="minorHAnsi" w:hAnsiTheme="minorHAnsi" w:cstheme="minorHAnsi"/>
          <w:sz w:val="22"/>
          <w:szCs w:val="22"/>
        </w:rPr>
        <w:t>ż</w:t>
      </w:r>
      <w:r w:rsidRPr="00613EED">
        <w:rPr>
          <w:rFonts w:asciiTheme="minorHAnsi" w:hAnsiTheme="minorHAnsi" w:cstheme="minorHAnsi"/>
          <w:sz w:val="22"/>
          <w:szCs w:val="22"/>
        </w:rPr>
        <w:t>eniu zgody na przedłużenie terminu zwi</w:t>
      </w:r>
      <w:r w:rsidR="00E901A0" w:rsidRPr="00613EED">
        <w:rPr>
          <w:rFonts w:asciiTheme="minorHAnsi" w:hAnsiTheme="minorHAnsi" w:cstheme="minorHAnsi"/>
          <w:sz w:val="22"/>
          <w:szCs w:val="22"/>
        </w:rPr>
        <w:t>ą</w:t>
      </w:r>
      <w:r w:rsidRPr="00613EED">
        <w:rPr>
          <w:rFonts w:asciiTheme="minorHAnsi" w:hAnsiTheme="minorHAnsi" w:cstheme="minorHAnsi"/>
          <w:sz w:val="22"/>
          <w:szCs w:val="22"/>
        </w:rPr>
        <w:t>zania ofert</w:t>
      </w:r>
      <w:r w:rsidR="00E901A0" w:rsidRPr="00613EED">
        <w:rPr>
          <w:rFonts w:asciiTheme="minorHAnsi" w:hAnsiTheme="minorHAnsi" w:cstheme="minorHAnsi"/>
          <w:sz w:val="22"/>
          <w:szCs w:val="22"/>
        </w:rPr>
        <w:t>ą</w:t>
      </w:r>
      <w:r w:rsidRPr="00613EED">
        <w:rPr>
          <w:rFonts w:asciiTheme="minorHAnsi" w:hAnsiTheme="minorHAnsi" w:cstheme="minorHAnsi"/>
          <w:sz w:val="22"/>
          <w:szCs w:val="22"/>
        </w:rPr>
        <w:t>.</w:t>
      </w:r>
      <w:r w:rsidR="00E901A0" w:rsidRPr="00613E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E45FE3" w14:textId="77777777" w:rsidR="0042417D" w:rsidRPr="008A4BF7" w:rsidRDefault="008A4BF7" w:rsidP="0098067E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4BF7">
        <w:rPr>
          <w:rFonts w:asciiTheme="minorHAnsi" w:hAnsiTheme="minorHAnsi" w:cstheme="minorHAnsi"/>
          <w:b/>
          <w:sz w:val="22"/>
          <w:szCs w:val="22"/>
        </w:rPr>
        <w:t>Termin otwarcia ofert, czynności związane z otwarciem ofert</w:t>
      </w:r>
    </w:p>
    <w:p w14:paraId="783F8B69" w14:textId="52FF7920" w:rsidR="00164E76" w:rsidRPr="00BC5CDE" w:rsidRDefault="00164E76" w:rsidP="00051D9E">
      <w:pPr>
        <w:pStyle w:val="Tekstpodstawowy"/>
        <w:numPr>
          <w:ilvl w:val="0"/>
          <w:numId w:val="1"/>
        </w:numPr>
        <w:tabs>
          <w:tab w:val="clear" w:pos="567"/>
          <w:tab w:val="num" w:pos="284"/>
        </w:tabs>
        <w:spacing w:after="60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BC5CDE">
        <w:rPr>
          <w:rFonts w:asciiTheme="minorHAnsi" w:hAnsiTheme="minorHAnsi" w:cstheme="minorHAnsi"/>
          <w:sz w:val="22"/>
          <w:szCs w:val="22"/>
        </w:rPr>
        <w:t xml:space="preserve">Otwarcie ofert nastąpi w </w:t>
      </w:r>
      <w:r w:rsidRPr="00A834F7">
        <w:rPr>
          <w:rFonts w:asciiTheme="minorHAnsi" w:hAnsiTheme="minorHAnsi" w:cstheme="minorHAnsi"/>
          <w:sz w:val="22"/>
          <w:szCs w:val="22"/>
        </w:rPr>
        <w:t xml:space="preserve">dniu </w:t>
      </w:r>
      <w:r w:rsidR="002D45B0">
        <w:rPr>
          <w:rFonts w:asciiTheme="minorHAnsi" w:hAnsiTheme="minorHAnsi" w:cstheme="minorHAnsi"/>
          <w:b/>
          <w:sz w:val="22"/>
          <w:szCs w:val="22"/>
        </w:rPr>
        <w:t>06</w:t>
      </w:r>
      <w:r w:rsidR="00FA70D6" w:rsidRPr="000225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D45B0">
        <w:rPr>
          <w:rFonts w:asciiTheme="minorHAnsi" w:hAnsiTheme="minorHAnsi" w:cstheme="minorHAnsi"/>
          <w:b/>
          <w:sz w:val="22"/>
          <w:szCs w:val="22"/>
        </w:rPr>
        <w:t>sierpnia</w:t>
      </w:r>
      <w:r w:rsidR="00E30C3A" w:rsidRPr="000225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74CD5" w:rsidRPr="000225B7">
        <w:rPr>
          <w:rFonts w:asciiTheme="minorHAnsi" w:hAnsiTheme="minorHAnsi" w:cstheme="minorHAnsi"/>
          <w:b/>
          <w:sz w:val="22"/>
          <w:szCs w:val="22"/>
        </w:rPr>
        <w:t>2021</w:t>
      </w:r>
      <w:r w:rsidR="009422D2" w:rsidRPr="000225B7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A834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834F7">
        <w:rPr>
          <w:rFonts w:asciiTheme="minorHAnsi" w:hAnsiTheme="minorHAnsi" w:cstheme="minorHAnsi"/>
          <w:sz w:val="22"/>
          <w:szCs w:val="22"/>
        </w:rPr>
        <w:t>o godzinie</w:t>
      </w:r>
      <w:r w:rsidRPr="00A834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74CD5" w:rsidRPr="0068225F">
        <w:rPr>
          <w:rFonts w:asciiTheme="minorHAnsi" w:hAnsiTheme="minorHAnsi" w:cstheme="minorHAnsi"/>
          <w:b/>
          <w:sz w:val="22"/>
          <w:szCs w:val="22"/>
        </w:rPr>
        <w:t>1</w:t>
      </w:r>
      <w:r w:rsidR="000C7E91" w:rsidRPr="0068225F">
        <w:rPr>
          <w:rFonts w:asciiTheme="minorHAnsi" w:hAnsiTheme="minorHAnsi" w:cstheme="minorHAnsi"/>
          <w:b/>
          <w:sz w:val="22"/>
          <w:szCs w:val="22"/>
        </w:rPr>
        <w:t>2</w:t>
      </w:r>
      <w:r w:rsidR="00574CD5" w:rsidRPr="0068225F">
        <w:rPr>
          <w:rFonts w:asciiTheme="minorHAnsi" w:hAnsiTheme="minorHAnsi" w:cstheme="minorHAnsi"/>
          <w:b/>
          <w:sz w:val="22"/>
          <w:szCs w:val="22"/>
        </w:rPr>
        <w:t>:00</w:t>
      </w:r>
      <w:r w:rsidRPr="0068225F">
        <w:rPr>
          <w:rFonts w:asciiTheme="minorHAnsi" w:hAnsiTheme="minorHAnsi" w:cstheme="minorHAnsi"/>
          <w:sz w:val="22"/>
          <w:szCs w:val="22"/>
        </w:rPr>
        <w:t>,</w:t>
      </w:r>
      <w:r w:rsidRPr="00BC5CDE">
        <w:rPr>
          <w:rFonts w:asciiTheme="minorHAnsi" w:hAnsiTheme="minorHAnsi" w:cstheme="minorHAnsi"/>
          <w:sz w:val="22"/>
          <w:szCs w:val="22"/>
        </w:rPr>
        <w:t xml:space="preserve"> </w:t>
      </w:r>
      <w:r w:rsidR="00BC5CDE" w:rsidRPr="00BC5CDE">
        <w:rPr>
          <w:rFonts w:asciiTheme="minorHAnsi" w:hAnsiTheme="minorHAnsi" w:cstheme="minorHAnsi"/>
          <w:sz w:val="22"/>
          <w:szCs w:val="22"/>
        </w:rPr>
        <w:t>poprzez użycie mechanizmu do</w:t>
      </w:r>
      <w:r w:rsidR="00D6655E">
        <w:rPr>
          <w:rFonts w:asciiTheme="minorHAnsi" w:hAnsiTheme="minorHAnsi" w:cstheme="minorHAnsi"/>
          <w:sz w:val="22"/>
          <w:szCs w:val="22"/>
        </w:rPr>
        <w:t> </w:t>
      </w:r>
      <w:r w:rsidR="00BC5CDE" w:rsidRPr="00BC5CDE">
        <w:rPr>
          <w:rFonts w:asciiTheme="minorHAnsi" w:hAnsiTheme="minorHAnsi" w:cstheme="minorHAnsi"/>
          <w:sz w:val="22"/>
          <w:szCs w:val="22"/>
        </w:rPr>
        <w:t xml:space="preserve">odszyfrowania ofert dostępnego po zalogowaniu w zakładce </w:t>
      </w:r>
      <w:r w:rsidR="00E2307E" w:rsidRPr="00AA3C42">
        <w:rPr>
          <w:rFonts w:asciiTheme="minorHAnsi" w:hAnsiTheme="minorHAnsi" w:cstheme="minorHAnsi"/>
          <w:i/>
          <w:sz w:val="22"/>
          <w:szCs w:val="22"/>
        </w:rPr>
        <w:t>„</w:t>
      </w:r>
      <w:r w:rsidR="00BC5CDE" w:rsidRPr="00AA3C42">
        <w:rPr>
          <w:rFonts w:asciiTheme="minorHAnsi" w:hAnsiTheme="minorHAnsi" w:cstheme="minorHAnsi"/>
          <w:i/>
          <w:sz w:val="22"/>
          <w:szCs w:val="22"/>
        </w:rPr>
        <w:t>Deszyfrowanie</w:t>
      </w:r>
      <w:r w:rsidR="00E2307E" w:rsidRPr="00AA3C42">
        <w:rPr>
          <w:rFonts w:asciiTheme="minorHAnsi" w:hAnsiTheme="minorHAnsi" w:cstheme="minorHAnsi"/>
          <w:i/>
          <w:sz w:val="22"/>
          <w:szCs w:val="22"/>
        </w:rPr>
        <w:t>”</w:t>
      </w:r>
      <w:r w:rsidR="00BC5CDE" w:rsidRPr="00BC5CDE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="00BC5CDE" w:rsidRPr="00BC5CDE">
        <w:rPr>
          <w:rFonts w:asciiTheme="minorHAnsi" w:hAnsiTheme="minorHAnsi" w:cstheme="minorHAnsi"/>
          <w:sz w:val="22"/>
          <w:szCs w:val="22"/>
        </w:rPr>
        <w:t>miniPortalu</w:t>
      </w:r>
      <w:proofErr w:type="spellEnd"/>
      <w:r w:rsidR="00BC5CDE" w:rsidRPr="00BC5CDE">
        <w:rPr>
          <w:rFonts w:asciiTheme="minorHAnsi" w:hAnsiTheme="minorHAnsi" w:cstheme="minorHAnsi"/>
          <w:sz w:val="22"/>
          <w:szCs w:val="22"/>
        </w:rPr>
        <w:t xml:space="preserve"> i</w:t>
      </w:r>
      <w:r w:rsidR="00D20115">
        <w:rPr>
          <w:rFonts w:asciiTheme="minorHAnsi" w:hAnsiTheme="minorHAnsi" w:cstheme="minorHAnsi"/>
          <w:sz w:val="22"/>
          <w:szCs w:val="22"/>
        </w:rPr>
        <w:t> </w:t>
      </w:r>
      <w:r w:rsidR="00BC5CDE" w:rsidRPr="00BC5CDE">
        <w:rPr>
          <w:rFonts w:asciiTheme="minorHAnsi" w:hAnsiTheme="minorHAnsi" w:cstheme="minorHAnsi"/>
          <w:sz w:val="22"/>
          <w:szCs w:val="22"/>
        </w:rPr>
        <w:t>wskazanie pliku do odszyfrowania.</w:t>
      </w:r>
    </w:p>
    <w:p w14:paraId="38D43667" w14:textId="77777777" w:rsidR="0042417D" w:rsidRPr="0054644E" w:rsidRDefault="00E114F5" w:rsidP="00051D9E">
      <w:pPr>
        <w:numPr>
          <w:ilvl w:val="0"/>
          <w:numId w:val="1"/>
        </w:numPr>
        <w:tabs>
          <w:tab w:val="clear" w:pos="567"/>
          <w:tab w:val="num" w:pos="284"/>
        </w:tabs>
        <w:spacing w:after="60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Najpóźniej</w:t>
      </w:r>
      <w:r w:rsidR="0042417D" w:rsidRPr="0054644E">
        <w:rPr>
          <w:rFonts w:asciiTheme="minorHAnsi" w:hAnsiTheme="minorHAnsi" w:cstheme="minorHAnsi"/>
          <w:sz w:val="22"/>
          <w:szCs w:val="22"/>
        </w:rPr>
        <w:t xml:space="preserve"> przed otwarciem ofert Zamawiający </w:t>
      </w:r>
      <w:r w:rsidRPr="0054644E">
        <w:rPr>
          <w:rFonts w:asciiTheme="minorHAnsi" w:hAnsiTheme="minorHAnsi" w:cstheme="minorHAnsi"/>
          <w:sz w:val="22"/>
          <w:szCs w:val="22"/>
        </w:rPr>
        <w:t xml:space="preserve">udostępni na </w:t>
      </w:r>
      <w:proofErr w:type="spellStart"/>
      <w:r w:rsidR="002602F5">
        <w:rPr>
          <w:rFonts w:asciiTheme="minorHAnsi" w:hAnsiTheme="minorHAnsi" w:cstheme="minorHAnsi"/>
          <w:sz w:val="22"/>
          <w:szCs w:val="22"/>
        </w:rPr>
        <w:t>m</w:t>
      </w:r>
      <w:r w:rsidR="00C746E5">
        <w:rPr>
          <w:rFonts w:asciiTheme="minorHAnsi" w:hAnsiTheme="minorHAnsi" w:cstheme="minorHAnsi"/>
          <w:sz w:val="22"/>
          <w:szCs w:val="22"/>
        </w:rPr>
        <w:t>iniPortalu</w:t>
      </w:r>
      <w:proofErr w:type="spellEnd"/>
      <w:r w:rsidRPr="0054644E">
        <w:rPr>
          <w:rFonts w:asciiTheme="minorHAnsi" w:hAnsiTheme="minorHAnsi" w:cstheme="minorHAnsi"/>
          <w:sz w:val="22"/>
          <w:szCs w:val="22"/>
        </w:rPr>
        <w:t xml:space="preserve"> informację o</w:t>
      </w:r>
      <w:r w:rsidR="0042417D" w:rsidRPr="0054644E">
        <w:rPr>
          <w:rFonts w:asciiTheme="minorHAnsi" w:hAnsiTheme="minorHAnsi" w:cstheme="minorHAnsi"/>
          <w:sz w:val="22"/>
          <w:szCs w:val="22"/>
        </w:rPr>
        <w:t xml:space="preserve"> kwo</w:t>
      </w:r>
      <w:r w:rsidRPr="0054644E">
        <w:rPr>
          <w:rFonts w:asciiTheme="minorHAnsi" w:hAnsiTheme="minorHAnsi" w:cstheme="minorHAnsi"/>
          <w:sz w:val="22"/>
          <w:szCs w:val="22"/>
        </w:rPr>
        <w:t>cie</w:t>
      </w:r>
      <w:r w:rsidR="0042417D" w:rsidRPr="0054644E">
        <w:rPr>
          <w:rFonts w:asciiTheme="minorHAnsi" w:hAnsiTheme="minorHAnsi" w:cstheme="minorHAnsi"/>
          <w:sz w:val="22"/>
          <w:szCs w:val="22"/>
        </w:rPr>
        <w:t>, jaką zamierza przeznaczyć na</w:t>
      </w:r>
      <w:r w:rsidR="000270E5">
        <w:rPr>
          <w:rFonts w:asciiTheme="minorHAnsi" w:hAnsiTheme="minorHAnsi" w:cstheme="minorHAnsi"/>
          <w:sz w:val="22"/>
          <w:szCs w:val="22"/>
        </w:rPr>
        <w:t xml:space="preserve"> </w:t>
      </w:r>
      <w:r w:rsidR="0042417D" w:rsidRPr="0054644E">
        <w:rPr>
          <w:rFonts w:asciiTheme="minorHAnsi" w:hAnsiTheme="minorHAnsi" w:cstheme="minorHAnsi"/>
          <w:sz w:val="22"/>
          <w:szCs w:val="22"/>
        </w:rPr>
        <w:t>sfinansowanie niniejszego zamówienia.</w:t>
      </w:r>
    </w:p>
    <w:p w14:paraId="4037DF9D" w14:textId="77777777" w:rsidR="0042417D" w:rsidRPr="0054644E" w:rsidRDefault="0042417D" w:rsidP="00051D9E">
      <w:pPr>
        <w:numPr>
          <w:ilvl w:val="0"/>
          <w:numId w:val="1"/>
        </w:numPr>
        <w:tabs>
          <w:tab w:val="clear" w:pos="567"/>
          <w:tab w:val="num" w:pos="284"/>
        </w:tabs>
        <w:spacing w:after="60"/>
        <w:ind w:left="284" w:right="28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644E">
        <w:rPr>
          <w:rFonts w:asciiTheme="minorHAnsi" w:hAnsiTheme="minorHAnsi" w:cstheme="minorHAnsi"/>
          <w:bCs/>
          <w:sz w:val="22"/>
          <w:szCs w:val="22"/>
        </w:rPr>
        <w:t xml:space="preserve">Niezwłocznie po otwarciu ofert Zamawiający </w:t>
      </w:r>
      <w:r w:rsidR="00563104" w:rsidRPr="0054644E">
        <w:rPr>
          <w:rFonts w:asciiTheme="minorHAnsi" w:hAnsiTheme="minorHAnsi" w:cstheme="minorHAnsi"/>
          <w:bCs/>
          <w:sz w:val="22"/>
          <w:szCs w:val="22"/>
        </w:rPr>
        <w:t>udostępni</w:t>
      </w:r>
      <w:r w:rsidRPr="0054644E">
        <w:rPr>
          <w:rFonts w:asciiTheme="minorHAnsi" w:hAnsiTheme="minorHAnsi" w:cstheme="minorHAnsi"/>
          <w:bCs/>
          <w:sz w:val="22"/>
          <w:szCs w:val="22"/>
        </w:rPr>
        <w:t xml:space="preserve"> na </w:t>
      </w:r>
      <w:proofErr w:type="spellStart"/>
      <w:r w:rsidR="002602F5">
        <w:rPr>
          <w:rFonts w:asciiTheme="minorHAnsi" w:hAnsiTheme="minorHAnsi" w:cstheme="minorHAnsi"/>
          <w:bCs/>
          <w:sz w:val="22"/>
          <w:szCs w:val="22"/>
        </w:rPr>
        <w:t>m</w:t>
      </w:r>
      <w:r w:rsidR="00C746E5">
        <w:rPr>
          <w:rFonts w:asciiTheme="minorHAnsi" w:hAnsiTheme="minorHAnsi" w:cstheme="minorHAnsi"/>
          <w:bCs/>
          <w:sz w:val="22"/>
          <w:szCs w:val="22"/>
        </w:rPr>
        <w:t>iniPortalu</w:t>
      </w:r>
      <w:proofErr w:type="spellEnd"/>
      <w:r w:rsidR="000D596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bCs/>
          <w:sz w:val="22"/>
          <w:szCs w:val="22"/>
        </w:rPr>
        <w:t>informacje</w:t>
      </w:r>
      <w:r w:rsidR="00563104" w:rsidRPr="0054644E">
        <w:rPr>
          <w:rFonts w:asciiTheme="minorHAnsi" w:hAnsiTheme="minorHAnsi" w:cstheme="minorHAnsi"/>
          <w:bCs/>
          <w:sz w:val="22"/>
          <w:szCs w:val="22"/>
        </w:rPr>
        <w:t xml:space="preserve"> o</w:t>
      </w:r>
      <w:r w:rsidRPr="0054644E">
        <w:rPr>
          <w:rFonts w:asciiTheme="minorHAnsi" w:hAnsiTheme="minorHAnsi" w:cstheme="minorHAnsi"/>
          <w:bCs/>
          <w:sz w:val="22"/>
          <w:szCs w:val="22"/>
        </w:rPr>
        <w:t>:</w:t>
      </w:r>
    </w:p>
    <w:p w14:paraId="3A8A6DD7" w14:textId="77777777" w:rsidR="0042417D" w:rsidRPr="00E2307E" w:rsidRDefault="00563104" w:rsidP="0098067E">
      <w:pPr>
        <w:pStyle w:val="Akapitzlist"/>
        <w:numPr>
          <w:ilvl w:val="0"/>
          <w:numId w:val="50"/>
        </w:numPr>
        <w:tabs>
          <w:tab w:val="num" w:pos="567"/>
        </w:tabs>
        <w:ind w:left="568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746E5">
        <w:rPr>
          <w:rFonts w:asciiTheme="minorHAnsi" w:hAnsiTheme="minorHAnsi" w:cstheme="minorHAnsi"/>
          <w:bCs/>
          <w:sz w:val="22"/>
          <w:szCs w:val="22"/>
        </w:rPr>
        <w:t xml:space="preserve">nazwach albo imionach i nazwiskach oraz siedzibach lub miejscach prowadzonej działalności </w:t>
      </w:r>
      <w:r w:rsidRPr="00E2307E">
        <w:rPr>
          <w:rFonts w:asciiTheme="minorHAnsi" w:hAnsiTheme="minorHAnsi" w:cstheme="minorHAnsi"/>
          <w:bCs/>
          <w:sz w:val="22"/>
          <w:szCs w:val="22"/>
        </w:rPr>
        <w:t>gospodarczej albo miejscach zamieszkania wykonawców, których oferty zostały otwarte;</w:t>
      </w:r>
    </w:p>
    <w:p w14:paraId="6BA4A8D8" w14:textId="77777777" w:rsidR="0042417D" w:rsidRPr="00E2307E" w:rsidRDefault="00563104" w:rsidP="0098067E">
      <w:pPr>
        <w:pStyle w:val="Akapitzlist"/>
        <w:numPr>
          <w:ilvl w:val="0"/>
          <w:numId w:val="50"/>
        </w:numPr>
        <w:tabs>
          <w:tab w:val="num" w:pos="567"/>
        </w:tabs>
        <w:spacing w:after="60"/>
        <w:ind w:left="568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307E">
        <w:rPr>
          <w:rFonts w:asciiTheme="minorHAnsi" w:hAnsiTheme="minorHAnsi" w:cstheme="minorHAnsi"/>
          <w:bCs/>
          <w:sz w:val="22"/>
          <w:szCs w:val="22"/>
        </w:rPr>
        <w:t>cen</w:t>
      </w:r>
      <w:r w:rsidR="0071758B" w:rsidRPr="00E2307E">
        <w:rPr>
          <w:rFonts w:asciiTheme="minorHAnsi" w:hAnsiTheme="minorHAnsi" w:cstheme="minorHAnsi"/>
          <w:bCs/>
          <w:sz w:val="22"/>
          <w:szCs w:val="22"/>
        </w:rPr>
        <w:t>ach</w:t>
      </w:r>
      <w:r w:rsidRPr="00E2307E">
        <w:rPr>
          <w:rFonts w:asciiTheme="minorHAnsi" w:hAnsiTheme="minorHAnsi" w:cstheme="minorHAnsi"/>
          <w:bCs/>
          <w:sz w:val="22"/>
          <w:szCs w:val="22"/>
        </w:rPr>
        <w:t xml:space="preserve"> zawart</w:t>
      </w:r>
      <w:r w:rsidR="0071758B" w:rsidRPr="00E2307E">
        <w:rPr>
          <w:rFonts w:asciiTheme="minorHAnsi" w:hAnsiTheme="minorHAnsi" w:cstheme="minorHAnsi"/>
          <w:bCs/>
          <w:sz w:val="22"/>
          <w:szCs w:val="22"/>
        </w:rPr>
        <w:t>ych</w:t>
      </w:r>
      <w:r w:rsidRPr="00E2307E">
        <w:rPr>
          <w:rFonts w:asciiTheme="minorHAnsi" w:hAnsiTheme="minorHAnsi" w:cstheme="minorHAnsi"/>
          <w:bCs/>
          <w:sz w:val="22"/>
          <w:szCs w:val="22"/>
        </w:rPr>
        <w:t xml:space="preserve"> w ofertach.</w:t>
      </w:r>
    </w:p>
    <w:p w14:paraId="26EE5B35" w14:textId="77777777" w:rsidR="00E901A0" w:rsidRPr="00E2307E" w:rsidRDefault="00972471" w:rsidP="0098067E">
      <w:pPr>
        <w:pStyle w:val="Akapitzlist"/>
        <w:numPr>
          <w:ilvl w:val="0"/>
          <w:numId w:val="53"/>
        </w:numPr>
        <w:spacing w:after="60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307E">
        <w:rPr>
          <w:rFonts w:asciiTheme="minorHAnsi" w:hAnsiTheme="minorHAnsi" w:cstheme="minorHAnsi"/>
          <w:sz w:val="22"/>
          <w:szCs w:val="22"/>
        </w:rPr>
        <w:t>W przypadku wystąpienia awarii systemu teleinformatycznego, która spowoduje brak możliwości otwarcia ofert w terminie określonym przez Zamawiającego, otwarcie ofert nastąpi niezwłocznie po</w:t>
      </w:r>
      <w:r w:rsidR="00D20115">
        <w:rPr>
          <w:rFonts w:asciiTheme="minorHAnsi" w:hAnsiTheme="minorHAnsi" w:cstheme="minorHAnsi"/>
          <w:sz w:val="22"/>
          <w:szCs w:val="22"/>
        </w:rPr>
        <w:t> </w:t>
      </w:r>
      <w:r w:rsidRPr="00E2307E">
        <w:rPr>
          <w:rFonts w:asciiTheme="minorHAnsi" w:hAnsiTheme="minorHAnsi" w:cstheme="minorHAnsi"/>
          <w:sz w:val="22"/>
          <w:szCs w:val="22"/>
        </w:rPr>
        <w:t xml:space="preserve">usunięciu awarii. </w:t>
      </w:r>
    </w:p>
    <w:p w14:paraId="77149C63" w14:textId="027A0A59" w:rsidR="00E2307E" w:rsidRPr="009D3996" w:rsidRDefault="00972471" w:rsidP="0098067E">
      <w:pPr>
        <w:pStyle w:val="Akapitzlist"/>
        <w:numPr>
          <w:ilvl w:val="0"/>
          <w:numId w:val="53"/>
        </w:numPr>
        <w:spacing w:after="120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307E">
        <w:rPr>
          <w:rFonts w:asciiTheme="minorHAnsi" w:hAnsiTheme="minorHAnsi" w:cstheme="minorHAnsi"/>
          <w:sz w:val="22"/>
          <w:szCs w:val="22"/>
        </w:rPr>
        <w:t xml:space="preserve">Zamawiający poinformuje o zmianie terminu otwarcia ofert na </w:t>
      </w:r>
      <w:proofErr w:type="spellStart"/>
      <w:r w:rsidR="002602F5" w:rsidRPr="00E2307E">
        <w:rPr>
          <w:rFonts w:asciiTheme="minorHAnsi" w:hAnsiTheme="minorHAnsi" w:cstheme="minorHAnsi"/>
          <w:sz w:val="22"/>
          <w:szCs w:val="22"/>
        </w:rPr>
        <w:t>m</w:t>
      </w:r>
      <w:r w:rsidRPr="00E2307E">
        <w:rPr>
          <w:rFonts w:asciiTheme="minorHAnsi" w:hAnsiTheme="minorHAnsi" w:cstheme="minorHAnsi"/>
          <w:sz w:val="22"/>
          <w:szCs w:val="22"/>
        </w:rPr>
        <w:t>iniPortalu</w:t>
      </w:r>
      <w:proofErr w:type="spellEnd"/>
      <w:r w:rsidRPr="00E2307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CC081B7" w14:textId="77777777" w:rsidR="00A16332" w:rsidRPr="0054644E" w:rsidRDefault="008A4BF7" w:rsidP="0098067E">
      <w:pPr>
        <w:pStyle w:val="Tekstpodstawowy"/>
        <w:numPr>
          <w:ilvl w:val="0"/>
          <w:numId w:val="63"/>
        </w:numPr>
        <w:spacing w:after="120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>Informacje o trybie oceny ofert</w:t>
      </w:r>
    </w:p>
    <w:p w14:paraId="303D3E25" w14:textId="77777777" w:rsidR="00164E76" w:rsidRPr="0054644E" w:rsidRDefault="0058033E" w:rsidP="00051D9E">
      <w:pPr>
        <w:pStyle w:val="Akapitzlist"/>
        <w:numPr>
          <w:ilvl w:val="1"/>
          <w:numId w:val="40"/>
        </w:numPr>
        <w:tabs>
          <w:tab w:val="clear" w:pos="1800"/>
        </w:tabs>
        <w:spacing w:after="60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Zgodnie z art. 223 ust. 1 ustawy, w</w:t>
      </w:r>
      <w:r w:rsidR="00164E76" w:rsidRPr="0054644E">
        <w:rPr>
          <w:rFonts w:asciiTheme="minorHAnsi" w:hAnsiTheme="minorHAnsi" w:cstheme="minorHAnsi"/>
          <w:sz w:val="22"/>
          <w:szCs w:val="22"/>
        </w:rPr>
        <w:t xml:space="preserve"> toku dokonywania oceny złożonych ofert Zamawiający może żądać </w:t>
      </w:r>
      <w:r w:rsidRPr="0054644E">
        <w:rPr>
          <w:rFonts w:asciiTheme="minorHAnsi" w:hAnsiTheme="minorHAnsi" w:cstheme="minorHAnsi"/>
          <w:sz w:val="22"/>
          <w:szCs w:val="22"/>
        </w:rPr>
        <w:t>od</w:t>
      </w:r>
      <w:r w:rsidR="00164E76" w:rsidRPr="0054644E">
        <w:rPr>
          <w:rFonts w:asciiTheme="minorHAnsi" w:hAnsiTheme="minorHAnsi" w:cstheme="minorHAnsi"/>
          <w:sz w:val="22"/>
          <w:szCs w:val="22"/>
        </w:rPr>
        <w:t xml:space="preserve"> Wykonawców wyjaśnień dotyczących treści złożonych ofer</w:t>
      </w:r>
      <w:r w:rsidRPr="0054644E">
        <w:rPr>
          <w:rFonts w:asciiTheme="minorHAnsi" w:hAnsiTheme="minorHAnsi" w:cstheme="minorHAnsi"/>
          <w:sz w:val="22"/>
          <w:szCs w:val="22"/>
        </w:rPr>
        <w:t>t lub innych składanych dokumentów lub oświadczeń.</w:t>
      </w:r>
    </w:p>
    <w:p w14:paraId="3885E43D" w14:textId="77777777" w:rsidR="004E4397" w:rsidRPr="0054644E" w:rsidRDefault="00164E76" w:rsidP="00051D9E">
      <w:pPr>
        <w:pStyle w:val="Akapitzlist"/>
        <w:numPr>
          <w:ilvl w:val="1"/>
          <w:numId w:val="40"/>
        </w:numPr>
        <w:tabs>
          <w:tab w:val="clear" w:pos="1800"/>
        </w:tabs>
        <w:spacing w:after="60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Zamawiający poprawi w ofer</w:t>
      </w:r>
      <w:r w:rsidR="0058033E" w:rsidRPr="0054644E">
        <w:rPr>
          <w:rFonts w:asciiTheme="minorHAnsi" w:hAnsiTheme="minorHAnsi" w:cstheme="minorHAnsi"/>
          <w:sz w:val="22"/>
          <w:szCs w:val="22"/>
        </w:rPr>
        <w:t>cie</w:t>
      </w:r>
      <w:r w:rsidRPr="0054644E">
        <w:rPr>
          <w:rFonts w:asciiTheme="minorHAnsi" w:hAnsiTheme="minorHAnsi" w:cstheme="minorHAnsi"/>
          <w:sz w:val="22"/>
          <w:szCs w:val="22"/>
        </w:rPr>
        <w:t xml:space="preserve"> omyłki wskazane w art. </w:t>
      </w:r>
      <w:r w:rsidR="0058033E" w:rsidRPr="0054644E">
        <w:rPr>
          <w:rFonts w:asciiTheme="minorHAnsi" w:hAnsiTheme="minorHAnsi" w:cstheme="minorHAnsi"/>
          <w:sz w:val="22"/>
          <w:szCs w:val="22"/>
        </w:rPr>
        <w:t>223</w:t>
      </w:r>
      <w:r w:rsidRPr="0054644E">
        <w:rPr>
          <w:rFonts w:asciiTheme="minorHAnsi" w:hAnsiTheme="minorHAnsi" w:cstheme="minorHAnsi"/>
          <w:sz w:val="22"/>
          <w:szCs w:val="22"/>
        </w:rPr>
        <w:t xml:space="preserve"> ust. 2 ustawy</w:t>
      </w:r>
      <w:r w:rsidR="00AA3C4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3C4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4644E">
        <w:rPr>
          <w:rFonts w:asciiTheme="minorHAnsi" w:hAnsiTheme="minorHAnsi" w:cstheme="minorHAnsi"/>
          <w:sz w:val="22"/>
          <w:szCs w:val="22"/>
        </w:rPr>
        <w:t>, niezwłocznie zawiadamiając o tym Wykonawcę, którego oferta zostanie poprawiona.</w:t>
      </w:r>
    </w:p>
    <w:p w14:paraId="0391C6FD" w14:textId="77777777" w:rsidR="0058033E" w:rsidRPr="0054644E" w:rsidRDefault="0058033E" w:rsidP="00051D9E">
      <w:pPr>
        <w:pStyle w:val="Akapitzlist"/>
        <w:numPr>
          <w:ilvl w:val="1"/>
          <w:numId w:val="40"/>
        </w:numPr>
        <w:tabs>
          <w:tab w:val="clear" w:pos="1800"/>
        </w:tabs>
        <w:spacing w:after="60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Zamawiający odrzuci złożoną ofertę, w przypadku wy</w:t>
      </w:r>
      <w:r w:rsidR="000D5966">
        <w:rPr>
          <w:rFonts w:asciiTheme="minorHAnsi" w:hAnsiTheme="minorHAnsi" w:cstheme="minorHAnsi"/>
          <w:sz w:val="22"/>
          <w:szCs w:val="22"/>
        </w:rPr>
        <w:t xml:space="preserve">stąpienia przynajmniej jednej z </w:t>
      </w:r>
      <w:r w:rsidRPr="0054644E">
        <w:rPr>
          <w:rFonts w:asciiTheme="minorHAnsi" w:hAnsiTheme="minorHAnsi" w:cstheme="minorHAnsi"/>
          <w:sz w:val="22"/>
          <w:szCs w:val="22"/>
        </w:rPr>
        <w:t>okoliczności</w:t>
      </w:r>
      <w:r w:rsidR="00566B22" w:rsidRPr="0054644E">
        <w:rPr>
          <w:rFonts w:asciiTheme="minorHAnsi" w:hAnsiTheme="minorHAnsi" w:cstheme="minorHAnsi"/>
          <w:sz w:val="22"/>
          <w:szCs w:val="22"/>
        </w:rPr>
        <w:t>, o</w:t>
      </w:r>
      <w:r w:rsidR="00D20115">
        <w:rPr>
          <w:rFonts w:asciiTheme="minorHAnsi" w:hAnsiTheme="minorHAnsi" w:cstheme="minorHAnsi"/>
          <w:sz w:val="22"/>
          <w:szCs w:val="22"/>
        </w:rPr>
        <w:t> </w:t>
      </w:r>
      <w:r w:rsidR="00566B22" w:rsidRPr="0054644E">
        <w:rPr>
          <w:rFonts w:asciiTheme="minorHAnsi" w:hAnsiTheme="minorHAnsi" w:cstheme="minorHAnsi"/>
          <w:sz w:val="22"/>
          <w:szCs w:val="22"/>
        </w:rPr>
        <w:t xml:space="preserve">których mowa </w:t>
      </w:r>
      <w:r w:rsidRPr="0054644E">
        <w:rPr>
          <w:rFonts w:asciiTheme="minorHAnsi" w:hAnsiTheme="minorHAnsi" w:cstheme="minorHAnsi"/>
          <w:sz w:val="22"/>
          <w:szCs w:val="22"/>
        </w:rPr>
        <w:t>w art. 226 ust. 1 ustawy</w:t>
      </w:r>
      <w:r w:rsidR="00AA3C4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3C4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0A8B8EB0" w14:textId="77777777" w:rsidR="00ED50F3" w:rsidRPr="00B7171A" w:rsidRDefault="00164E76" w:rsidP="00051D9E">
      <w:pPr>
        <w:pStyle w:val="Akapitzlist"/>
        <w:numPr>
          <w:ilvl w:val="1"/>
          <w:numId w:val="40"/>
        </w:numPr>
        <w:tabs>
          <w:tab w:val="clear" w:pos="1800"/>
        </w:tabs>
        <w:spacing w:after="60"/>
        <w:ind w:left="284" w:right="28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W przypadku, gdy nie zostanie złożona żadna oferta niepodlegająca odrzuceniu, </w:t>
      </w:r>
      <w:r w:rsidR="0058033E" w:rsidRPr="0054644E">
        <w:rPr>
          <w:rFonts w:asciiTheme="minorHAnsi" w:hAnsiTheme="minorHAnsi" w:cstheme="minorHAnsi"/>
          <w:sz w:val="22"/>
          <w:szCs w:val="22"/>
        </w:rPr>
        <w:t>postępowanie</w:t>
      </w:r>
      <w:r w:rsidRPr="0054644E">
        <w:rPr>
          <w:rFonts w:asciiTheme="minorHAnsi" w:hAnsiTheme="minorHAnsi" w:cstheme="minorHAnsi"/>
          <w:sz w:val="22"/>
          <w:szCs w:val="22"/>
        </w:rPr>
        <w:t xml:space="preserve"> zostanie unieważnion</w:t>
      </w:r>
      <w:r w:rsidR="0058033E" w:rsidRPr="0054644E">
        <w:rPr>
          <w:rFonts w:asciiTheme="minorHAnsi" w:hAnsiTheme="minorHAnsi" w:cstheme="minorHAnsi"/>
          <w:sz w:val="22"/>
          <w:szCs w:val="22"/>
        </w:rPr>
        <w:t>e</w:t>
      </w:r>
      <w:r w:rsidRPr="0054644E">
        <w:rPr>
          <w:rFonts w:asciiTheme="minorHAnsi" w:hAnsiTheme="minorHAnsi" w:cstheme="minorHAnsi"/>
          <w:sz w:val="22"/>
          <w:szCs w:val="22"/>
        </w:rPr>
        <w:t>. Zamawiający unieważni postępowanie także w innych przypadkach, określonych w ustawie</w:t>
      </w:r>
      <w:r w:rsidR="00AA3C4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3C4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58033E" w:rsidRPr="0054644E">
        <w:rPr>
          <w:rFonts w:asciiTheme="minorHAnsi" w:hAnsiTheme="minorHAnsi" w:cstheme="minorHAnsi"/>
          <w:sz w:val="22"/>
          <w:szCs w:val="22"/>
        </w:rPr>
        <w:t>.</w:t>
      </w:r>
    </w:p>
    <w:p w14:paraId="26EDA0F3" w14:textId="27862328" w:rsidR="004E4397" w:rsidRPr="0054644E" w:rsidRDefault="00164E76" w:rsidP="00051D9E">
      <w:pPr>
        <w:pStyle w:val="Akapitzlist"/>
        <w:numPr>
          <w:ilvl w:val="1"/>
          <w:numId w:val="40"/>
        </w:numPr>
        <w:tabs>
          <w:tab w:val="clear" w:pos="1800"/>
        </w:tabs>
        <w:spacing w:after="60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Zamawiający przyzna zamówienie Wykonawcy, który złoży ofertę niepodlegającą odrzuceniu, i</w:t>
      </w:r>
      <w:r w:rsidR="000E67A2">
        <w:rPr>
          <w:rFonts w:asciiTheme="minorHAnsi" w:hAnsiTheme="minorHAnsi" w:cstheme="minorHAnsi"/>
          <w:sz w:val="22"/>
          <w:szCs w:val="22"/>
        </w:rPr>
        <w:t> </w:t>
      </w:r>
      <w:r w:rsidRPr="0054644E">
        <w:rPr>
          <w:rFonts w:asciiTheme="minorHAnsi" w:hAnsiTheme="minorHAnsi" w:cstheme="minorHAnsi"/>
          <w:sz w:val="22"/>
          <w:szCs w:val="22"/>
        </w:rPr>
        <w:t xml:space="preserve">która zostanie </w:t>
      </w:r>
      <w:r w:rsidR="00ED50F3" w:rsidRPr="0054644E">
        <w:rPr>
          <w:rFonts w:asciiTheme="minorHAnsi" w:hAnsiTheme="minorHAnsi" w:cstheme="minorHAnsi"/>
          <w:sz w:val="22"/>
          <w:szCs w:val="22"/>
        </w:rPr>
        <w:t>najwyżej oceniona</w:t>
      </w:r>
      <w:r w:rsidRPr="0054644E">
        <w:rPr>
          <w:rFonts w:asciiTheme="minorHAnsi" w:hAnsiTheme="minorHAnsi" w:cstheme="minorHAnsi"/>
          <w:sz w:val="22"/>
          <w:szCs w:val="22"/>
        </w:rPr>
        <w:t xml:space="preserve"> (uzyska największą liczbę punktów przyznanych według kryteriów wyboru oferty określonych w niniejszej SWZ).</w:t>
      </w:r>
      <w:r w:rsidR="00496098" w:rsidRPr="0054644E">
        <w:rPr>
          <w:rFonts w:asciiTheme="minorHAnsi" w:hAnsiTheme="minorHAnsi" w:cstheme="minorHAnsi"/>
          <w:sz w:val="22"/>
          <w:szCs w:val="22"/>
        </w:rPr>
        <w:t xml:space="preserve"> Zamawiający nie przewiduje prowadzenia negocjacji</w:t>
      </w:r>
      <w:r w:rsidR="00ED50F3" w:rsidRPr="0054644E">
        <w:rPr>
          <w:rFonts w:asciiTheme="minorHAnsi" w:hAnsiTheme="minorHAnsi" w:cstheme="minorHAnsi"/>
          <w:sz w:val="22"/>
          <w:szCs w:val="22"/>
        </w:rPr>
        <w:t xml:space="preserve"> w</w:t>
      </w:r>
      <w:r w:rsidR="000E67A2">
        <w:rPr>
          <w:rFonts w:asciiTheme="minorHAnsi" w:hAnsiTheme="minorHAnsi" w:cstheme="minorHAnsi"/>
          <w:sz w:val="22"/>
          <w:szCs w:val="22"/>
        </w:rPr>
        <w:t xml:space="preserve"> </w:t>
      </w:r>
      <w:r w:rsidR="00ED50F3" w:rsidRPr="0054644E">
        <w:rPr>
          <w:rFonts w:asciiTheme="minorHAnsi" w:hAnsiTheme="minorHAnsi" w:cstheme="minorHAnsi"/>
          <w:sz w:val="22"/>
          <w:szCs w:val="22"/>
        </w:rPr>
        <w:t>celu ulepszenia treści ofert.</w:t>
      </w:r>
    </w:p>
    <w:p w14:paraId="581DBC8D" w14:textId="5D31E473" w:rsidR="000B53CE" w:rsidRPr="009D3996" w:rsidRDefault="00164E76" w:rsidP="009D3996">
      <w:pPr>
        <w:pStyle w:val="Akapitzlist"/>
        <w:numPr>
          <w:ilvl w:val="1"/>
          <w:numId w:val="40"/>
        </w:numPr>
        <w:tabs>
          <w:tab w:val="clear" w:pos="1800"/>
        </w:tabs>
        <w:spacing w:after="120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Zamawiający powiadomi o wyniku </w:t>
      </w:r>
      <w:r w:rsidR="00D30EA4" w:rsidRPr="0054644E">
        <w:rPr>
          <w:rFonts w:asciiTheme="minorHAnsi" w:hAnsiTheme="minorHAnsi" w:cstheme="minorHAnsi"/>
          <w:sz w:val="22"/>
          <w:szCs w:val="22"/>
        </w:rPr>
        <w:t>postępowania</w:t>
      </w:r>
      <w:r w:rsidR="000270E5">
        <w:rPr>
          <w:rFonts w:asciiTheme="minorHAnsi" w:hAnsiTheme="minorHAnsi" w:cstheme="minorHAnsi"/>
          <w:sz w:val="22"/>
          <w:szCs w:val="22"/>
        </w:rPr>
        <w:t>,</w:t>
      </w:r>
      <w:r w:rsidRPr="0054644E">
        <w:rPr>
          <w:rFonts w:asciiTheme="minorHAnsi" w:hAnsiTheme="minorHAnsi" w:cstheme="minorHAnsi"/>
          <w:sz w:val="22"/>
          <w:szCs w:val="22"/>
        </w:rPr>
        <w:t xml:space="preserve"> przesyłając zawiadomienie wszystkim Wykonawcom, którzy złożyli oferty oraz poprzez zamies</w:t>
      </w:r>
      <w:r w:rsidR="000E67A2">
        <w:rPr>
          <w:rFonts w:asciiTheme="minorHAnsi" w:hAnsiTheme="minorHAnsi" w:cstheme="minorHAnsi"/>
          <w:sz w:val="22"/>
          <w:szCs w:val="22"/>
        </w:rPr>
        <w:t xml:space="preserve">zczenie stosownej informacji </w:t>
      </w:r>
      <w:r w:rsidR="000E67A2">
        <w:rPr>
          <w:rFonts w:asciiTheme="minorHAnsi" w:hAnsiTheme="minorHAnsi" w:cstheme="minorHAnsi"/>
          <w:sz w:val="22"/>
          <w:szCs w:val="22"/>
        </w:rPr>
        <w:lastRenderedPageBreak/>
        <w:t>na </w:t>
      </w:r>
      <w:proofErr w:type="spellStart"/>
      <w:r w:rsidR="002602F5">
        <w:rPr>
          <w:rFonts w:asciiTheme="minorHAnsi" w:hAnsiTheme="minorHAnsi" w:cstheme="minorHAnsi"/>
          <w:sz w:val="22"/>
          <w:szCs w:val="22"/>
        </w:rPr>
        <w:t>m</w:t>
      </w:r>
      <w:r w:rsidR="00C746E5">
        <w:rPr>
          <w:rFonts w:asciiTheme="minorHAnsi" w:hAnsiTheme="minorHAnsi" w:cstheme="minorHAnsi"/>
          <w:sz w:val="22"/>
          <w:szCs w:val="22"/>
        </w:rPr>
        <w:t>iniPortalu</w:t>
      </w:r>
      <w:proofErr w:type="spellEnd"/>
      <w:r w:rsidRPr="0054644E">
        <w:rPr>
          <w:rFonts w:asciiTheme="minorHAnsi" w:hAnsiTheme="minorHAnsi" w:cstheme="minorHAnsi"/>
          <w:sz w:val="22"/>
          <w:szCs w:val="22"/>
        </w:rPr>
        <w:t>.</w:t>
      </w:r>
      <w:r w:rsidR="00D405A9" w:rsidRPr="0054644E">
        <w:rPr>
          <w:rFonts w:asciiTheme="minorHAnsi" w:hAnsiTheme="minorHAnsi" w:cstheme="minorHAnsi"/>
          <w:sz w:val="22"/>
          <w:szCs w:val="22"/>
        </w:rPr>
        <w:t xml:space="preserve"> Zawiadomienie o rozstrzygnięciu postępowania</w:t>
      </w:r>
      <w:r w:rsidR="00796BE0">
        <w:rPr>
          <w:rFonts w:asciiTheme="minorHAnsi" w:hAnsiTheme="minorHAnsi" w:cstheme="minorHAnsi"/>
          <w:sz w:val="22"/>
          <w:szCs w:val="22"/>
        </w:rPr>
        <w:t xml:space="preserve"> będzie zawierało informacje, o </w:t>
      </w:r>
      <w:r w:rsidR="00D405A9" w:rsidRPr="0054644E">
        <w:rPr>
          <w:rFonts w:asciiTheme="minorHAnsi" w:hAnsiTheme="minorHAnsi" w:cstheme="minorHAnsi"/>
          <w:sz w:val="22"/>
          <w:szCs w:val="22"/>
        </w:rPr>
        <w:t>których mowa w</w:t>
      </w:r>
      <w:r w:rsidR="00796BE0">
        <w:rPr>
          <w:rFonts w:asciiTheme="minorHAnsi" w:hAnsiTheme="minorHAnsi" w:cstheme="minorHAnsi"/>
          <w:sz w:val="22"/>
          <w:szCs w:val="22"/>
        </w:rPr>
        <w:t xml:space="preserve"> </w:t>
      </w:r>
      <w:r w:rsidR="00D405A9" w:rsidRPr="0054644E">
        <w:rPr>
          <w:rFonts w:asciiTheme="minorHAnsi" w:hAnsiTheme="minorHAnsi" w:cstheme="minorHAnsi"/>
          <w:sz w:val="22"/>
          <w:szCs w:val="22"/>
        </w:rPr>
        <w:t>art.</w:t>
      </w:r>
      <w:r w:rsidR="00796BE0">
        <w:rPr>
          <w:rFonts w:asciiTheme="minorHAnsi" w:hAnsiTheme="minorHAnsi" w:cstheme="minorHAnsi"/>
          <w:sz w:val="22"/>
          <w:szCs w:val="22"/>
        </w:rPr>
        <w:t xml:space="preserve"> </w:t>
      </w:r>
      <w:r w:rsidR="00D405A9" w:rsidRPr="0054644E">
        <w:rPr>
          <w:rFonts w:asciiTheme="minorHAnsi" w:hAnsiTheme="minorHAnsi" w:cstheme="minorHAnsi"/>
          <w:sz w:val="22"/>
          <w:szCs w:val="22"/>
        </w:rPr>
        <w:t xml:space="preserve">253 </w:t>
      </w:r>
      <w:proofErr w:type="spellStart"/>
      <w:r w:rsidR="00D405A9" w:rsidRPr="0054644E">
        <w:rPr>
          <w:rFonts w:asciiTheme="minorHAnsi" w:hAnsiTheme="minorHAnsi" w:cstheme="minorHAnsi"/>
          <w:sz w:val="22"/>
          <w:szCs w:val="22"/>
        </w:rPr>
        <w:t>u</w:t>
      </w:r>
      <w:r w:rsidR="003C166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D405A9" w:rsidRPr="0054644E">
        <w:rPr>
          <w:rFonts w:asciiTheme="minorHAnsi" w:hAnsiTheme="minorHAnsi" w:cstheme="minorHAnsi"/>
          <w:sz w:val="22"/>
          <w:szCs w:val="22"/>
        </w:rPr>
        <w:t>.</w:t>
      </w:r>
    </w:p>
    <w:p w14:paraId="6ADAF3C1" w14:textId="51751F99" w:rsidR="00A16332" w:rsidRDefault="008A4BF7" w:rsidP="007662FE">
      <w:pPr>
        <w:pStyle w:val="Tekstpodstawowy"/>
        <w:numPr>
          <w:ilvl w:val="0"/>
          <w:numId w:val="63"/>
        </w:numPr>
        <w:spacing w:after="120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>Opis kryteriów</w:t>
      </w:r>
      <w:r w:rsidR="004B186C" w:rsidRPr="005464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b/>
          <w:sz w:val="22"/>
          <w:szCs w:val="22"/>
        </w:rPr>
        <w:t>oceny ofert wraz z podaniem wag tych kryteriów</w:t>
      </w:r>
      <w:r>
        <w:rPr>
          <w:rFonts w:asciiTheme="minorHAnsi" w:hAnsiTheme="minorHAnsi" w:cstheme="minorHAnsi"/>
          <w:b/>
          <w:sz w:val="22"/>
          <w:szCs w:val="22"/>
        </w:rPr>
        <w:t xml:space="preserve"> i</w:t>
      </w:r>
      <w:r w:rsidRPr="0054644E">
        <w:rPr>
          <w:rFonts w:asciiTheme="minorHAnsi" w:hAnsiTheme="minorHAnsi" w:cstheme="minorHAnsi"/>
          <w:b/>
          <w:sz w:val="22"/>
          <w:szCs w:val="22"/>
        </w:rPr>
        <w:t xml:space="preserve"> sposobu oceny ofert</w:t>
      </w:r>
    </w:p>
    <w:p w14:paraId="6FEEE8F3" w14:textId="7D329EDB" w:rsidR="00241994" w:rsidRDefault="00241994" w:rsidP="00374B85">
      <w:pPr>
        <w:pStyle w:val="Tekstpodstawowy"/>
        <w:numPr>
          <w:ilvl w:val="3"/>
          <w:numId w:val="63"/>
        </w:numPr>
        <w:ind w:left="426"/>
        <w:rPr>
          <w:rFonts w:asciiTheme="minorHAnsi" w:hAnsiTheme="minorHAnsi"/>
          <w:sz w:val="22"/>
          <w:szCs w:val="22"/>
        </w:rPr>
      </w:pPr>
      <w:r w:rsidRPr="007662FE">
        <w:rPr>
          <w:rFonts w:asciiTheme="minorHAnsi" w:hAnsiTheme="minorHAnsi"/>
          <w:sz w:val="22"/>
          <w:szCs w:val="22"/>
        </w:rPr>
        <w:t>Zamawiający</w:t>
      </w:r>
      <w:r w:rsidRPr="007662FE">
        <w:rPr>
          <w:rFonts w:asciiTheme="minorHAnsi" w:eastAsia="Tahoma" w:hAnsiTheme="minorHAnsi"/>
          <w:sz w:val="22"/>
          <w:szCs w:val="22"/>
        </w:rPr>
        <w:t xml:space="preserve"> </w:t>
      </w:r>
      <w:r w:rsidRPr="007662FE">
        <w:rPr>
          <w:rFonts w:asciiTheme="minorHAnsi" w:hAnsiTheme="minorHAnsi"/>
          <w:sz w:val="22"/>
          <w:szCs w:val="22"/>
        </w:rPr>
        <w:t>będzie</w:t>
      </w:r>
      <w:r w:rsidRPr="007662FE">
        <w:rPr>
          <w:rFonts w:asciiTheme="minorHAnsi" w:eastAsia="Tahoma" w:hAnsiTheme="minorHAnsi"/>
          <w:sz w:val="22"/>
          <w:szCs w:val="22"/>
        </w:rPr>
        <w:t xml:space="preserve"> </w:t>
      </w:r>
      <w:r w:rsidRPr="007662FE">
        <w:rPr>
          <w:rFonts w:asciiTheme="minorHAnsi" w:hAnsiTheme="minorHAnsi"/>
          <w:sz w:val="22"/>
          <w:szCs w:val="22"/>
        </w:rPr>
        <w:t>oceniał</w:t>
      </w:r>
      <w:r w:rsidRPr="007662FE">
        <w:rPr>
          <w:rFonts w:asciiTheme="minorHAnsi" w:eastAsia="Tahoma" w:hAnsiTheme="minorHAnsi"/>
          <w:sz w:val="22"/>
          <w:szCs w:val="22"/>
        </w:rPr>
        <w:t xml:space="preserve"> </w:t>
      </w:r>
      <w:r w:rsidRPr="007662FE">
        <w:rPr>
          <w:rFonts w:asciiTheme="minorHAnsi" w:hAnsiTheme="minorHAnsi"/>
          <w:sz w:val="22"/>
          <w:szCs w:val="22"/>
        </w:rPr>
        <w:t>oferty</w:t>
      </w:r>
      <w:r w:rsidRPr="007662FE">
        <w:rPr>
          <w:rFonts w:asciiTheme="minorHAnsi" w:eastAsia="Tahoma" w:hAnsiTheme="minorHAnsi"/>
          <w:sz w:val="22"/>
          <w:szCs w:val="22"/>
        </w:rPr>
        <w:t xml:space="preserve"> </w:t>
      </w:r>
      <w:r w:rsidRPr="007662FE">
        <w:rPr>
          <w:rFonts w:asciiTheme="minorHAnsi" w:hAnsiTheme="minorHAnsi"/>
          <w:sz w:val="22"/>
          <w:szCs w:val="22"/>
        </w:rPr>
        <w:t>według</w:t>
      </w:r>
      <w:r w:rsidRPr="007662FE">
        <w:rPr>
          <w:rFonts w:asciiTheme="minorHAnsi" w:eastAsia="Tahoma" w:hAnsiTheme="minorHAnsi"/>
          <w:sz w:val="22"/>
          <w:szCs w:val="22"/>
        </w:rPr>
        <w:t xml:space="preserve"> </w:t>
      </w:r>
      <w:r w:rsidRPr="007662FE">
        <w:rPr>
          <w:rFonts w:asciiTheme="minorHAnsi" w:hAnsiTheme="minorHAnsi"/>
          <w:sz w:val="22"/>
          <w:szCs w:val="22"/>
        </w:rPr>
        <w:t>następujących</w:t>
      </w:r>
      <w:r w:rsidRPr="007662FE">
        <w:rPr>
          <w:rFonts w:asciiTheme="minorHAnsi" w:eastAsia="Tahoma" w:hAnsiTheme="minorHAnsi"/>
          <w:sz w:val="22"/>
          <w:szCs w:val="22"/>
        </w:rPr>
        <w:t xml:space="preserve"> </w:t>
      </w:r>
      <w:r w:rsidRPr="007662FE">
        <w:rPr>
          <w:rFonts w:asciiTheme="minorHAnsi" w:hAnsiTheme="minorHAnsi"/>
          <w:sz w:val="22"/>
          <w:szCs w:val="22"/>
        </w:rPr>
        <w:t>kryteriów</w:t>
      </w:r>
      <w:r w:rsidR="000F23B7">
        <w:rPr>
          <w:rFonts w:asciiTheme="minorHAnsi" w:hAnsiTheme="minorHAnsi"/>
          <w:sz w:val="22"/>
          <w:szCs w:val="22"/>
        </w:rPr>
        <w:t xml:space="preserve"> (dotyczy obu pakietów)</w:t>
      </w:r>
      <w:r w:rsidRPr="007662FE">
        <w:rPr>
          <w:rFonts w:asciiTheme="minorHAnsi" w:hAnsiTheme="minorHAnsi"/>
          <w:sz w:val="22"/>
          <w:szCs w:val="22"/>
        </w:rPr>
        <w:t>:</w:t>
      </w:r>
    </w:p>
    <w:p w14:paraId="6FA86A59" w14:textId="70341502" w:rsidR="00374B85" w:rsidRDefault="00374B85" w:rsidP="00103916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6379"/>
        <w:gridCol w:w="1842"/>
      </w:tblGrid>
      <w:tr w:rsidR="00374B85" w:rsidRPr="007662FE" w14:paraId="6CEED106" w14:textId="77777777" w:rsidTr="00103916">
        <w:trPr>
          <w:trHeight w:val="55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270170CA" w14:textId="77777777" w:rsidR="00374B85" w:rsidRPr="007662FE" w:rsidRDefault="00374B85" w:rsidP="00103916">
            <w:pPr>
              <w:pStyle w:val="Nagwektabeli"/>
              <w:snapToGrid w:val="0"/>
              <w:spacing w:before="0"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662FE">
              <w:rPr>
                <w:rFonts w:asciiTheme="minorHAnsi" w:hAnsiTheme="minorHAnsi"/>
                <w:sz w:val="22"/>
                <w:szCs w:val="22"/>
              </w:rPr>
              <w:t>Nr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7D50BF2F" w14:textId="77777777" w:rsidR="00374B85" w:rsidRPr="007662FE" w:rsidRDefault="00374B85" w:rsidP="00103916">
            <w:pPr>
              <w:pStyle w:val="Nagwektabeli"/>
              <w:snapToGrid w:val="0"/>
              <w:spacing w:before="0"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662FE">
              <w:rPr>
                <w:rFonts w:asciiTheme="minorHAnsi" w:hAnsiTheme="minorHAnsi"/>
                <w:sz w:val="22"/>
                <w:szCs w:val="22"/>
              </w:rPr>
              <w:t>Nazwa</w:t>
            </w:r>
            <w:r w:rsidRPr="007662FE">
              <w:rPr>
                <w:rFonts w:asciiTheme="minorHAnsi" w:eastAsia="Tahoma" w:hAnsiTheme="minorHAnsi"/>
                <w:sz w:val="22"/>
                <w:szCs w:val="22"/>
              </w:rPr>
              <w:t xml:space="preserve"> </w:t>
            </w:r>
            <w:r w:rsidRPr="007662FE">
              <w:rPr>
                <w:rFonts w:asciiTheme="minorHAnsi" w:hAnsiTheme="minorHAnsi"/>
                <w:sz w:val="22"/>
                <w:szCs w:val="22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1DC36B0F" w14:textId="77777777" w:rsidR="00374B85" w:rsidRPr="007662FE" w:rsidRDefault="00374B85" w:rsidP="00103916">
            <w:pPr>
              <w:pStyle w:val="Nagwektabeli"/>
              <w:snapToGrid w:val="0"/>
              <w:spacing w:before="0"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662FE">
              <w:rPr>
                <w:rFonts w:asciiTheme="minorHAnsi" w:hAnsiTheme="minorHAnsi"/>
                <w:sz w:val="22"/>
                <w:szCs w:val="22"/>
              </w:rPr>
              <w:t>Waga</w:t>
            </w:r>
          </w:p>
        </w:tc>
      </w:tr>
      <w:tr w:rsidR="00374B85" w:rsidRPr="007662FE" w14:paraId="1EE6C78B" w14:textId="77777777" w:rsidTr="00103916">
        <w:trPr>
          <w:trHeight w:val="40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D5C453" w14:textId="77777777" w:rsidR="00374B85" w:rsidRPr="007662FE" w:rsidRDefault="00374B85" w:rsidP="00103916">
            <w:pPr>
              <w:pStyle w:val="Zawartotabeli"/>
              <w:snapToGrid w:val="0"/>
              <w:spacing w:before="0"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2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D9626B" w14:textId="77777777" w:rsidR="00374B85" w:rsidRPr="007662FE" w:rsidRDefault="00374B85" w:rsidP="00103916">
            <w:pPr>
              <w:pStyle w:val="Zawartotabeli"/>
              <w:snapToGrid w:val="0"/>
              <w:spacing w:before="0"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662FE">
              <w:rPr>
                <w:rFonts w:asciiTheme="minorHAnsi" w:hAnsiTheme="minorHAnsi"/>
                <w:sz w:val="22"/>
                <w:szCs w:val="22"/>
              </w:rPr>
              <w:t xml:space="preserve">Cena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17A8B" w14:textId="4BC71D5A" w:rsidR="00374B85" w:rsidRPr="007662FE" w:rsidRDefault="00374B85" w:rsidP="00103916">
            <w:pPr>
              <w:pStyle w:val="Zawartotabeli"/>
              <w:tabs>
                <w:tab w:val="center" w:pos="1010"/>
                <w:tab w:val="right" w:pos="2020"/>
              </w:tabs>
              <w:snapToGrid w:val="0"/>
              <w:spacing w:before="0"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662FE">
              <w:rPr>
                <w:rFonts w:asciiTheme="minorHAnsi" w:hAnsiTheme="minorHAnsi"/>
                <w:sz w:val="22"/>
                <w:szCs w:val="22"/>
              </w:rPr>
              <w:tab/>
            </w:r>
            <w:r w:rsidR="00D3517C">
              <w:rPr>
                <w:rFonts w:asciiTheme="minorHAnsi" w:hAnsiTheme="minorHAnsi"/>
                <w:sz w:val="22"/>
                <w:szCs w:val="22"/>
              </w:rPr>
              <w:t>10</w:t>
            </w:r>
            <w:r w:rsidRPr="007662FE">
              <w:rPr>
                <w:rFonts w:asciiTheme="minorHAnsi" w:hAnsiTheme="minorHAnsi"/>
                <w:sz w:val="22"/>
                <w:szCs w:val="22"/>
              </w:rPr>
              <w:t>0%</w:t>
            </w:r>
          </w:p>
        </w:tc>
      </w:tr>
    </w:tbl>
    <w:p w14:paraId="4F20519D" w14:textId="77777777" w:rsidR="00374B85" w:rsidRPr="007662FE" w:rsidRDefault="00374B85" w:rsidP="00374B85">
      <w:pPr>
        <w:pStyle w:val="Tekstpodstawowy"/>
        <w:ind w:left="1430"/>
        <w:rPr>
          <w:rFonts w:asciiTheme="minorHAnsi" w:hAnsiTheme="minorHAnsi"/>
          <w:sz w:val="22"/>
          <w:szCs w:val="22"/>
        </w:rPr>
      </w:pPr>
    </w:p>
    <w:p w14:paraId="25E7DB83" w14:textId="4E98278D" w:rsidR="00374B85" w:rsidRPr="007662FE" w:rsidRDefault="00374B85" w:rsidP="00374B85">
      <w:pPr>
        <w:pStyle w:val="Nagwek2"/>
        <w:ind w:firstLine="0"/>
        <w:rPr>
          <w:rFonts w:asciiTheme="minorHAnsi" w:hAnsiTheme="minorHAnsi"/>
          <w:sz w:val="22"/>
          <w:szCs w:val="22"/>
        </w:rPr>
      </w:pPr>
      <w:r w:rsidRPr="007662FE">
        <w:rPr>
          <w:rFonts w:asciiTheme="minorHAnsi" w:hAnsiTheme="minorHAnsi"/>
          <w:sz w:val="22"/>
          <w:szCs w:val="22"/>
        </w:rPr>
        <w:t xml:space="preserve">Punkty przyznawane za podane w rozdziale XIV kryteria będą naliczone według </w:t>
      </w:r>
      <w:r w:rsidR="00137D92" w:rsidRPr="007662FE">
        <w:rPr>
          <w:rFonts w:asciiTheme="minorHAnsi" w:hAnsiTheme="minorHAnsi"/>
          <w:sz w:val="22"/>
          <w:szCs w:val="22"/>
        </w:rPr>
        <w:t>następując</w:t>
      </w:r>
      <w:r w:rsidR="00137D92">
        <w:rPr>
          <w:rFonts w:asciiTheme="minorHAnsi" w:hAnsiTheme="minorHAnsi"/>
          <w:sz w:val="22"/>
          <w:szCs w:val="22"/>
        </w:rPr>
        <w:t>ego</w:t>
      </w:r>
      <w:r w:rsidR="00137D92" w:rsidRPr="007662FE">
        <w:rPr>
          <w:rFonts w:asciiTheme="minorHAnsi" w:hAnsiTheme="minorHAnsi"/>
          <w:sz w:val="22"/>
          <w:szCs w:val="22"/>
        </w:rPr>
        <w:t xml:space="preserve"> </w:t>
      </w:r>
      <w:r w:rsidRPr="007662FE">
        <w:rPr>
          <w:rFonts w:asciiTheme="minorHAnsi" w:hAnsiTheme="minorHAnsi"/>
          <w:sz w:val="22"/>
          <w:szCs w:val="22"/>
        </w:rPr>
        <w:t>wzor</w:t>
      </w:r>
      <w:r w:rsidR="00137D92">
        <w:rPr>
          <w:rFonts w:asciiTheme="minorHAnsi" w:hAnsiTheme="minorHAnsi"/>
          <w:sz w:val="22"/>
          <w:szCs w:val="22"/>
        </w:rPr>
        <w:t>u</w:t>
      </w:r>
      <w:r w:rsidRPr="007662FE">
        <w:rPr>
          <w:rFonts w:asciiTheme="minorHAnsi" w:hAnsiTheme="minorHAnsi"/>
          <w:sz w:val="22"/>
          <w:szCs w:val="22"/>
        </w:rPr>
        <w:t>:</w:t>
      </w:r>
    </w:p>
    <w:tbl>
      <w:tblPr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5"/>
        <w:gridCol w:w="7084"/>
      </w:tblGrid>
      <w:tr w:rsidR="00374B85" w:rsidRPr="007662FE" w14:paraId="346C45E1" w14:textId="77777777" w:rsidTr="00103916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4ADD0482" w14:textId="77777777" w:rsidR="00374B85" w:rsidRPr="007662FE" w:rsidRDefault="00374B85" w:rsidP="00470EF5">
            <w:pPr>
              <w:pStyle w:val="Nagwektabeli"/>
              <w:snapToGri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662FE">
              <w:rPr>
                <w:rFonts w:asciiTheme="minorHAnsi" w:hAnsiTheme="minorHAnsi"/>
                <w:sz w:val="22"/>
                <w:szCs w:val="22"/>
              </w:rPr>
              <w:t>Nr</w:t>
            </w:r>
            <w:r w:rsidRPr="007662FE">
              <w:rPr>
                <w:rFonts w:asciiTheme="minorHAnsi" w:eastAsia="Tahoma" w:hAnsiTheme="minorHAnsi"/>
                <w:sz w:val="22"/>
                <w:szCs w:val="22"/>
              </w:rPr>
              <w:t xml:space="preserve"> </w:t>
            </w:r>
            <w:r w:rsidRPr="007662FE">
              <w:rPr>
                <w:rFonts w:asciiTheme="minorHAnsi" w:hAnsiTheme="minorHAnsi"/>
                <w:sz w:val="22"/>
                <w:szCs w:val="22"/>
              </w:rPr>
              <w:t>kryterium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1C02D9DA" w14:textId="77777777" w:rsidR="00374B85" w:rsidRPr="007662FE" w:rsidRDefault="00374B85" w:rsidP="00470EF5">
            <w:pPr>
              <w:pStyle w:val="Nagwektabeli"/>
              <w:snapToGri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662FE">
              <w:rPr>
                <w:rFonts w:asciiTheme="minorHAnsi" w:hAnsiTheme="minorHAnsi"/>
                <w:sz w:val="22"/>
                <w:szCs w:val="22"/>
              </w:rPr>
              <w:t>Wzór</w:t>
            </w:r>
          </w:p>
        </w:tc>
      </w:tr>
      <w:tr w:rsidR="00374B85" w:rsidRPr="007662FE" w14:paraId="5FB4A377" w14:textId="77777777" w:rsidTr="00103916">
        <w:trPr>
          <w:trHeight w:val="405"/>
        </w:trPr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C19FBB" w14:textId="77777777" w:rsidR="00374B85" w:rsidRPr="007662FE" w:rsidRDefault="00374B85" w:rsidP="00470EF5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2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99E59" w14:textId="77777777" w:rsidR="00374B85" w:rsidRPr="007662FE" w:rsidRDefault="00374B85" w:rsidP="00470EF5">
            <w:pPr>
              <w:pStyle w:val="Zawartotabeli"/>
              <w:snapToGrid w:val="0"/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62FE">
              <w:rPr>
                <w:rFonts w:asciiTheme="minorHAnsi" w:hAnsiTheme="minorHAnsi"/>
                <w:b/>
                <w:bCs/>
                <w:sz w:val="22"/>
                <w:szCs w:val="22"/>
              </w:rPr>
              <w:t>Cena</w:t>
            </w:r>
            <w:r w:rsidRPr="007662FE">
              <w:rPr>
                <w:rFonts w:asciiTheme="minorHAnsi" w:eastAsia="Tahoma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2CDCBF3C" w14:textId="241C1DAD" w:rsidR="00374B85" w:rsidRPr="007662FE" w:rsidRDefault="00374B85" w:rsidP="00470EF5">
            <w:pPr>
              <w:pStyle w:val="Zawartotabeli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662FE">
              <w:rPr>
                <w:rFonts w:asciiTheme="minorHAnsi" w:hAnsiTheme="minorHAnsi"/>
                <w:sz w:val="22"/>
                <w:szCs w:val="22"/>
              </w:rPr>
              <w:t>Liczba</w:t>
            </w:r>
            <w:r w:rsidRPr="007662FE">
              <w:rPr>
                <w:rFonts w:asciiTheme="minorHAnsi" w:eastAsia="Tahoma" w:hAnsiTheme="minorHAnsi"/>
                <w:sz w:val="22"/>
                <w:szCs w:val="22"/>
              </w:rPr>
              <w:t xml:space="preserve"> </w:t>
            </w:r>
            <w:r w:rsidRPr="007662FE">
              <w:rPr>
                <w:rFonts w:asciiTheme="minorHAnsi" w:hAnsiTheme="minorHAnsi"/>
                <w:sz w:val="22"/>
                <w:szCs w:val="22"/>
              </w:rPr>
              <w:t>punktów</w:t>
            </w:r>
            <w:r w:rsidRPr="007662FE">
              <w:rPr>
                <w:rFonts w:asciiTheme="minorHAnsi" w:eastAsia="Tahoma" w:hAnsiTheme="minorHAnsi"/>
                <w:sz w:val="22"/>
                <w:szCs w:val="22"/>
              </w:rPr>
              <w:t xml:space="preserve"> </w:t>
            </w:r>
            <w:r w:rsidRPr="007662FE">
              <w:rPr>
                <w:rFonts w:asciiTheme="minorHAnsi" w:hAnsiTheme="minorHAnsi"/>
                <w:sz w:val="22"/>
                <w:szCs w:val="22"/>
              </w:rPr>
              <w:t>=</w:t>
            </w:r>
            <w:r w:rsidRPr="007662FE">
              <w:rPr>
                <w:rFonts w:asciiTheme="minorHAnsi" w:eastAsia="Tahoma" w:hAnsiTheme="minorHAnsi"/>
                <w:sz w:val="22"/>
                <w:szCs w:val="22"/>
              </w:rPr>
              <w:t xml:space="preserve"> </w:t>
            </w:r>
            <w:proofErr w:type="gramStart"/>
            <w:r w:rsidRPr="007662FE">
              <w:rPr>
                <w:rFonts w:asciiTheme="minorHAnsi" w:hAnsiTheme="minorHAnsi"/>
                <w:sz w:val="22"/>
                <w:szCs w:val="22"/>
              </w:rPr>
              <w:t>(</w:t>
            </w:r>
            <w:r w:rsidRPr="007662FE">
              <w:rPr>
                <w:rFonts w:asciiTheme="minorHAnsi" w:eastAsia="Tahoma" w:hAnsiTheme="minorHAnsi"/>
                <w:sz w:val="22"/>
                <w:szCs w:val="22"/>
              </w:rPr>
              <w:t xml:space="preserve"> </w:t>
            </w:r>
            <w:proofErr w:type="spellStart"/>
            <w:r w:rsidRPr="007662FE">
              <w:rPr>
                <w:rFonts w:asciiTheme="minorHAnsi" w:hAnsiTheme="minorHAnsi"/>
                <w:sz w:val="22"/>
                <w:szCs w:val="22"/>
              </w:rPr>
              <w:t>Cmin</w:t>
            </w:r>
            <w:proofErr w:type="spellEnd"/>
            <w:proofErr w:type="gramEnd"/>
            <w:r w:rsidRPr="007662FE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7662FE">
              <w:rPr>
                <w:rFonts w:asciiTheme="minorHAnsi" w:hAnsiTheme="minorHAnsi"/>
                <w:sz w:val="22"/>
                <w:szCs w:val="22"/>
              </w:rPr>
              <w:t>Cof</w:t>
            </w:r>
            <w:proofErr w:type="spellEnd"/>
            <w:r w:rsidRPr="007662FE">
              <w:rPr>
                <w:rFonts w:asciiTheme="minorHAnsi" w:eastAsia="Tahoma" w:hAnsiTheme="minorHAnsi"/>
                <w:sz w:val="22"/>
                <w:szCs w:val="22"/>
              </w:rPr>
              <w:t xml:space="preserve"> </w:t>
            </w:r>
            <w:r w:rsidRPr="007662FE">
              <w:rPr>
                <w:rFonts w:asciiTheme="minorHAnsi" w:hAnsiTheme="minorHAnsi"/>
                <w:sz w:val="22"/>
                <w:szCs w:val="22"/>
              </w:rPr>
              <w:t>)</w:t>
            </w:r>
            <w:r w:rsidRPr="007662FE">
              <w:rPr>
                <w:rFonts w:asciiTheme="minorHAnsi" w:eastAsia="Tahoma" w:hAnsiTheme="minorHAnsi"/>
                <w:sz w:val="22"/>
                <w:szCs w:val="22"/>
              </w:rPr>
              <w:t xml:space="preserve"> </w:t>
            </w:r>
            <w:r w:rsidRPr="007662FE">
              <w:rPr>
                <w:rFonts w:asciiTheme="minorHAnsi" w:hAnsiTheme="minorHAnsi"/>
                <w:sz w:val="22"/>
                <w:szCs w:val="22"/>
              </w:rPr>
              <w:t>*</w:t>
            </w:r>
            <w:r w:rsidRPr="007662FE">
              <w:rPr>
                <w:rFonts w:asciiTheme="minorHAnsi" w:eastAsia="Tahoma" w:hAnsiTheme="minorHAnsi"/>
                <w:sz w:val="22"/>
                <w:szCs w:val="22"/>
              </w:rPr>
              <w:t xml:space="preserve"> </w:t>
            </w:r>
            <w:r w:rsidRPr="007662FE">
              <w:rPr>
                <w:rFonts w:asciiTheme="minorHAnsi" w:hAnsiTheme="minorHAnsi"/>
                <w:sz w:val="22"/>
                <w:szCs w:val="22"/>
              </w:rPr>
              <w:t>100</w:t>
            </w:r>
            <w:r w:rsidRPr="007662FE">
              <w:rPr>
                <w:rFonts w:asciiTheme="minorHAnsi" w:eastAsia="Tahoma" w:hAnsiTheme="minorHAnsi"/>
                <w:sz w:val="22"/>
                <w:szCs w:val="22"/>
              </w:rPr>
              <w:t xml:space="preserve"> </w:t>
            </w:r>
            <w:r w:rsidRPr="007662FE">
              <w:rPr>
                <w:rFonts w:asciiTheme="minorHAnsi" w:hAnsiTheme="minorHAnsi"/>
                <w:sz w:val="22"/>
                <w:szCs w:val="22"/>
              </w:rPr>
              <w:t>*</w:t>
            </w:r>
            <w:r w:rsidRPr="007662FE">
              <w:rPr>
                <w:rFonts w:asciiTheme="minorHAnsi" w:eastAsia="Tahoma" w:hAnsiTheme="minorHAnsi"/>
                <w:sz w:val="22"/>
                <w:szCs w:val="22"/>
              </w:rPr>
              <w:t xml:space="preserve"> </w:t>
            </w:r>
            <w:r w:rsidRPr="007662FE">
              <w:rPr>
                <w:rFonts w:asciiTheme="minorHAnsi" w:hAnsiTheme="minorHAnsi"/>
                <w:sz w:val="22"/>
                <w:szCs w:val="22"/>
              </w:rPr>
              <w:t>waga</w:t>
            </w:r>
            <w:r w:rsidRPr="007662FE">
              <w:rPr>
                <w:rFonts w:asciiTheme="minorHAnsi" w:eastAsia="Tahoma" w:hAnsiTheme="minorHAnsi"/>
                <w:sz w:val="22"/>
                <w:szCs w:val="22"/>
              </w:rPr>
              <w:t xml:space="preserve"> </w:t>
            </w:r>
            <w:r w:rsidRPr="007662FE">
              <w:rPr>
                <w:rFonts w:asciiTheme="minorHAnsi" w:hAnsiTheme="minorHAnsi"/>
                <w:sz w:val="22"/>
                <w:szCs w:val="22"/>
              </w:rPr>
              <w:t>(</w:t>
            </w:r>
            <w:r w:rsidR="00D3517C">
              <w:rPr>
                <w:rFonts w:asciiTheme="minorHAnsi" w:hAnsiTheme="minorHAnsi"/>
                <w:sz w:val="22"/>
                <w:szCs w:val="22"/>
              </w:rPr>
              <w:t>10</w:t>
            </w:r>
            <w:r w:rsidRPr="007662FE">
              <w:rPr>
                <w:rFonts w:asciiTheme="minorHAnsi" w:hAnsiTheme="minorHAnsi"/>
                <w:sz w:val="22"/>
                <w:szCs w:val="22"/>
              </w:rPr>
              <w:t>0%),</w:t>
            </w:r>
            <w:r w:rsidRPr="007662FE">
              <w:rPr>
                <w:rFonts w:asciiTheme="minorHAnsi" w:eastAsia="Tahoma" w:hAnsiTheme="minorHAnsi"/>
                <w:sz w:val="22"/>
                <w:szCs w:val="22"/>
              </w:rPr>
              <w:t xml:space="preserve"> </w:t>
            </w:r>
            <w:r w:rsidRPr="007662FE">
              <w:rPr>
                <w:rFonts w:asciiTheme="minorHAnsi" w:hAnsiTheme="minorHAnsi"/>
                <w:sz w:val="22"/>
                <w:szCs w:val="22"/>
              </w:rPr>
              <w:t>gdzie:</w:t>
            </w:r>
          </w:p>
          <w:p w14:paraId="2BA120DD" w14:textId="77777777" w:rsidR="00374B85" w:rsidRPr="007662FE" w:rsidRDefault="00374B85" w:rsidP="00470EF5">
            <w:pPr>
              <w:pStyle w:val="Zawartotabeli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662FE">
              <w:rPr>
                <w:rFonts w:asciiTheme="minorHAnsi" w:eastAsia="Tahoma" w:hAnsiTheme="minorHAnsi"/>
                <w:sz w:val="22"/>
                <w:szCs w:val="22"/>
              </w:rPr>
              <w:t xml:space="preserve"> </w:t>
            </w:r>
            <w:r w:rsidRPr="007662FE">
              <w:rPr>
                <w:rFonts w:asciiTheme="minorHAnsi" w:hAnsiTheme="minorHAnsi"/>
                <w:sz w:val="22"/>
                <w:szCs w:val="22"/>
              </w:rPr>
              <w:t>-</w:t>
            </w:r>
            <w:r w:rsidRPr="007662FE">
              <w:rPr>
                <w:rFonts w:asciiTheme="minorHAnsi" w:eastAsia="Tahoma" w:hAnsiTheme="minorHAnsi"/>
                <w:sz w:val="22"/>
                <w:szCs w:val="22"/>
              </w:rPr>
              <w:t xml:space="preserve"> </w:t>
            </w:r>
            <w:proofErr w:type="spellStart"/>
            <w:r w:rsidRPr="007662FE">
              <w:rPr>
                <w:rFonts w:asciiTheme="minorHAnsi" w:hAnsiTheme="minorHAnsi"/>
                <w:sz w:val="22"/>
                <w:szCs w:val="22"/>
              </w:rPr>
              <w:t>Cmin</w:t>
            </w:r>
            <w:proofErr w:type="spellEnd"/>
            <w:r w:rsidRPr="007662FE">
              <w:rPr>
                <w:rFonts w:asciiTheme="minorHAnsi" w:eastAsia="Tahoma" w:hAnsiTheme="minorHAnsi"/>
                <w:sz w:val="22"/>
                <w:szCs w:val="22"/>
              </w:rPr>
              <w:t xml:space="preserve"> </w:t>
            </w:r>
            <w:r w:rsidRPr="007662FE">
              <w:rPr>
                <w:rFonts w:asciiTheme="minorHAnsi" w:hAnsiTheme="minorHAnsi"/>
                <w:sz w:val="22"/>
                <w:szCs w:val="22"/>
              </w:rPr>
              <w:t>-</w:t>
            </w:r>
            <w:r w:rsidRPr="007662FE">
              <w:rPr>
                <w:rFonts w:asciiTheme="minorHAnsi" w:eastAsia="Tahoma" w:hAnsiTheme="minorHAnsi"/>
                <w:sz w:val="22"/>
                <w:szCs w:val="22"/>
              </w:rPr>
              <w:t xml:space="preserve"> </w:t>
            </w:r>
            <w:r w:rsidRPr="007662FE">
              <w:rPr>
                <w:rFonts w:asciiTheme="minorHAnsi" w:hAnsiTheme="minorHAnsi"/>
                <w:sz w:val="22"/>
                <w:szCs w:val="22"/>
              </w:rPr>
              <w:t>najniższa</w:t>
            </w:r>
            <w:r w:rsidRPr="007662FE">
              <w:rPr>
                <w:rFonts w:asciiTheme="minorHAnsi" w:eastAsia="Tahoma" w:hAnsiTheme="minorHAnsi"/>
                <w:sz w:val="22"/>
                <w:szCs w:val="22"/>
              </w:rPr>
              <w:t xml:space="preserve"> </w:t>
            </w:r>
            <w:r w:rsidRPr="007662FE">
              <w:rPr>
                <w:rFonts w:asciiTheme="minorHAnsi" w:hAnsiTheme="minorHAnsi"/>
                <w:sz w:val="22"/>
                <w:szCs w:val="22"/>
              </w:rPr>
              <w:t>cena</w:t>
            </w:r>
            <w:r w:rsidRPr="007662FE">
              <w:rPr>
                <w:rFonts w:asciiTheme="minorHAnsi" w:eastAsia="Tahoma" w:hAnsiTheme="minorHAnsi"/>
                <w:sz w:val="22"/>
                <w:szCs w:val="22"/>
              </w:rPr>
              <w:t xml:space="preserve"> </w:t>
            </w:r>
            <w:r w:rsidRPr="007662FE">
              <w:rPr>
                <w:rFonts w:asciiTheme="minorHAnsi" w:hAnsiTheme="minorHAnsi"/>
                <w:sz w:val="22"/>
                <w:szCs w:val="22"/>
              </w:rPr>
              <w:t>spośród</w:t>
            </w:r>
            <w:r w:rsidRPr="007662FE">
              <w:rPr>
                <w:rFonts w:asciiTheme="minorHAnsi" w:eastAsia="Tahoma" w:hAnsiTheme="minorHAnsi"/>
                <w:sz w:val="22"/>
                <w:szCs w:val="22"/>
              </w:rPr>
              <w:t xml:space="preserve"> </w:t>
            </w:r>
            <w:r w:rsidRPr="007662FE">
              <w:rPr>
                <w:rFonts w:asciiTheme="minorHAnsi" w:hAnsiTheme="minorHAnsi"/>
                <w:sz w:val="22"/>
                <w:szCs w:val="22"/>
              </w:rPr>
              <w:t>wszystkich</w:t>
            </w:r>
            <w:r w:rsidRPr="007662FE">
              <w:rPr>
                <w:rFonts w:asciiTheme="minorHAnsi" w:eastAsia="Tahoma" w:hAnsiTheme="minorHAnsi"/>
                <w:sz w:val="22"/>
                <w:szCs w:val="22"/>
              </w:rPr>
              <w:t xml:space="preserve"> </w:t>
            </w:r>
            <w:r w:rsidRPr="007662FE">
              <w:rPr>
                <w:rFonts w:asciiTheme="minorHAnsi" w:hAnsiTheme="minorHAnsi"/>
                <w:sz w:val="22"/>
                <w:szCs w:val="22"/>
              </w:rPr>
              <w:t>ofert</w:t>
            </w:r>
          </w:p>
          <w:p w14:paraId="5F767D60" w14:textId="77777777" w:rsidR="00374B85" w:rsidRPr="007662FE" w:rsidRDefault="00374B85" w:rsidP="00470EF5">
            <w:pPr>
              <w:pStyle w:val="Zawartotabeli"/>
              <w:snapToGrid w:val="0"/>
              <w:spacing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7662FE">
              <w:rPr>
                <w:rFonts w:asciiTheme="minorHAnsi" w:eastAsia="Tahoma" w:hAnsiTheme="minorHAnsi"/>
                <w:sz w:val="22"/>
                <w:szCs w:val="22"/>
              </w:rPr>
              <w:t xml:space="preserve"> </w:t>
            </w:r>
            <w:r w:rsidRPr="007662FE">
              <w:rPr>
                <w:rFonts w:asciiTheme="minorHAnsi" w:hAnsiTheme="minorHAnsi"/>
                <w:sz w:val="22"/>
                <w:szCs w:val="22"/>
              </w:rPr>
              <w:t>-</w:t>
            </w:r>
            <w:r w:rsidRPr="007662FE">
              <w:rPr>
                <w:rFonts w:asciiTheme="minorHAnsi" w:eastAsia="Tahoma" w:hAnsiTheme="minorHAnsi"/>
                <w:sz w:val="22"/>
                <w:szCs w:val="22"/>
              </w:rPr>
              <w:t xml:space="preserve"> </w:t>
            </w:r>
            <w:proofErr w:type="spellStart"/>
            <w:r w:rsidRPr="007662FE">
              <w:rPr>
                <w:rFonts w:asciiTheme="minorHAnsi" w:hAnsiTheme="minorHAnsi"/>
                <w:sz w:val="22"/>
                <w:szCs w:val="22"/>
              </w:rPr>
              <w:t>Cof</w:t>
            </w:r>
            <w:proofErr w:type="spellEnd"/>
            <w:r w:rsidRPr="007662FE">
              <w:rPr>
                <w:rFonts w:asciiTheme="minorHAnsi" w:eastAsia="Tahoma" w:hAnsiTheme="minorHAnsi"/>
                <w:sz w:val="22"/>
                <w:szCs w:val="22"/>
              </w:rPr>
              <w:t xml:space="preserve"> </w:t>
            </w:r>
            <w:r w:rsidRPr="007662FE">
              <w:rPr>
                <w:rFonts w:asciiTheme="minorHAnsi" w:hAnsiTheme="minorHAnsi"/>
                <w:sz w:val="22"/>
                <w:szCs w:val="22"/>
              </w:rPr>
              <w:t>-</w:t>
            </w:r>
            <w:r w:rsidRPr="007662FE">
              <w:rPr>
                <w:rFonts w:asciiTheme="minorHAnsi" w:eastAsia="Tahoma" w:hAnsiTheme="minorHAnsi"/>
                <w:sz w:val="22"/>
                <w:szCs w:val="22"/>
              </w:rPr>
              <w:t xml:space="preserve"> </w:t>
            </w:r>
            <w:r w:rsidRPr="007662FE">
              <w:rPr>
                <w:rFonts w:asciiTheme="minorHAnsi" w:hAnsiTheme="minorHAnsi"/>
                <w:sz w:val="22"/>
                <w:szCs w:val="22"/>
              </w:rPr>
              <w:t>cena</w:t>
            </w:r>
            <w:r w:rsidRPr="007662FE">
              <w:rPr>
                <w:rFonts w:asciiTheme="minorHAnsi" w:eastAsia="Tahoma" w:hAnsiTheme="minorHAnsi"/>
                <w:sz w:val="22"/>
                <w:szCs w:val="22"/>
              </w:rPr>
              <w:t xml:space="preserve"> </w:t>
            </w:r>
            <w:r w:rsidRPr="007662FE">
              <w:rPr>
                <w:rFonts w:asciiTheme="minorHAnsi" w:hAnsiTheme="minorHAnsi"/>
                <w:sz w:val="22"/>
                <w:szCs w:val="22"/>
              </w:rPr>
              <w:t>podana</w:t>
            </w:r>
            <w:r w:rsidRPr="007662FE">
              <w:rPr>
                <w:rFonts w:asciiTheme="minorHAnsi" w:eastAsia="Tahoma" w:hAnsiTheme="minorHAnsi"/>
                <w:sz w:val="22"/>
                <w:szCs w:val="22"/>
              </w:rPr>
              <w:t xml:space="preserve"> </w:t>
            </w:r>
            <w:r w:rsidRPr="007662FE">
              <w:rPr>
                <w:rFonts w:asciiTheme="minorHAnsi" w:hAnsiTheme="minorHAnsi"/>
                <w:sz w:val="22"/>
                <w:szCs w:val="22"/>
              </w:rPr>
              <w:t>w</w:t>
            </w:r>
            <w:r w:rsidRPr="007662FE">
              <w:rPr>
                <w:rFonts w:asciiTheme="minorHAnsi" w:eastAsia="Tahoma" w:hAnsiTheme="minorHAnsi"/>
                <w:sz w:val="22"/>
                <w:szCs w:val="22"/>
              </w:rPr>
              <w:t xml:space="preserve"> </w:t>
            </w:r>
            <w:r w:rsidRPr="007662FE">
              <w:rPr>
                <w:rFonts w:asciiTheme="minorHAnsi" w:hAnsiTheme="minorHAnsi"/>
                <w:sz w:val="22"/>
                <w:szCs w:val="22"/>
              </w:rPr>
              <w:t>ofercie</w:t>
            </w:r>
          </w:p>
        </w:tc>
      </w:tr>
    </w:tbl>
    <w:p w14:paraId="6502FD07" w14:textId="279166F7" w:rsidR="00374B85" w:rsidRPr="007662FE" w:rsidRDefault="00374B85" w:rsidP="00374B85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7662FE">
        <w:rPr>
          <w:rFonts w:asciiTheme="minorHAnsi" w:hAnsiTheme="minorHAnsi"/>
          <w:sz w:val="22"/>
          <w:szCs w:val="22"/>
        </w:rPr>
        <w:t xml:space="preserve">2. </w:t>
      </w:r>
      <w:r w:rsidRPr="007662FE">
        <w:rPr>
          <w:rFonts w:asciiTheme="minorHAnsi" w:hAnsiTheme="minorHAnsi"/>
          <w:b/>
          <w:sz w:val="22"/>
          <w:szCs w:val="22"/>
        </w:rPr>
        <w:t xml:space="preserve">Wynik oferty = liczba punktów w kryterium „cena” </w:t>
      </w:r>
    </w:p>
    <w:p w14:paraId="6B3252A9" w14:textId="77777777" w:rsidR="00374B85" w:rsidRDefault="00374B85" w:rsidP="00374B85">
      <w:pPr>
        <w:pStyle w:val="Tekstpodstawowy"/>
        <w:ind w:left="216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5D391C4" w14:textId="3C52B3C3" w:rsidR="00241994" w:rsidRPr="007662FE" w:rsidRDefault="00241994" w:rsidP="007662FE">
      <w:pPr>
        <w:pStyle w:val="Tekstpodstawowy"/>
        <w:numPr>
          <w:ilvl w:val="0"/>
          <w:numId w:val="74"/>
        </w:numPr>
        <w:rPr>
          <w:rFonts w:asciiTheme="minorHAnsi" w:hAnsiTheme="minorHAnsi" w:cs="Verdana"/>
          <w:sz w:val="22"/>
          <w:szCs w:val="22"/>
        </w:rPr>
      </w:pPr>
      <w:r w:rsidRPr="007662FE">
        <w:rPr>
          <w:rFonts w:asciiTheme="minorHAnsi" w:hAnsiTheme="minorHAnsi" w:cs="Verdana"/>
          <w:sz w:val="22"/>
          <w:szCs w:val="22"/>
        </w:rPr>
        <w:t>Zamawiający</w:t>
      </w:r>
      <w:r w:rsidRPr="007662FE">
        <w:rPr>
          <w:rFonts w:asciiTheme="minorHAnsi" w:eastAsia="Tahoma" w:hAnsiTheme="minorHAnsi" w:cs="Verdana"/>
          <w:sz w:val="22"/>
          <w:szCs w:val="22"/>
        </w:rPr>
        <w:t xml:space="preserve"> </w:t>
      </w:r>
      <w:r w:rsidRPr="007662FE">
        <w:rPr>
          <w:rFonts w:asciiTheme="minorHAnsi" w:hAnsiTheme="minorHAnsi" w:cs="Verdana"/>
          <w:sz w:val="22"/>
          <w:szCs w:val="22"/>
        </w:rPr>
        <w:t>wybierze</w:t>
      </w:r>
      <w:r w:rsidRPr="007662FE">
        <w:rPr>
          <w:rFonts w:asciiTheme="minorHAnsi" w:eastAsia="Tahoma" w:hAnsiTheme="minorHAnsi" w:cs="Verdana"/>
          <w:sz w:val="22"/>
          <w:szCs w:val="22"/>
        </w:rPr>
        <w:t xml:space="preserve"> </w:t>
      </w:r>
      <w:r w:rsidRPr="007662FE">
        <w:rPr>
          <w:rFonts w:asciiTheme="minorHAnsi" w:hAnsiTheme="minorHAnsi" w:cs="Verdana"/>
          <w:sz w:val="22"/>
          <w:szCs w:val="22"/>
        </w:rPr>
        <w:t>ofertę</w:t>
      </w:r>
      <w:r w:rsidRPr="007662FE">
        <w:rPr>
          <w:rFonts w:asciiTheme="minorHAnsi" w:eastAsia="Tahoma" w:hAnsiTheme="minorHAnsi" w:cs="Verdana"/>
          <w:sz w:val="22"/>
          <w:szCs w:val="22"/>
        </w:rPr>
        <w:t xml:space="preserve"> </w:t>
      </w:r>
      <w:r w:rsidRPr="007662FE">
        <w:rPr>
          <w:rFonts w:asciiTheme="minorHAnsi" w:hAnsiTheme="minorHAnsi" w:cs="Verdana"/>
          <w:sz w:val="22"/>
          <w:szCs w:val="22"/>
        </w:rPr>
        <w:t>najkorzystniejszą,</w:t>
      </w:r>
      <w:r w:rsidRPr="007662FE">
        <w:rPr>
          <w:rFonts w:asciiTheme="minorHAnsi" w:eastAsia="Tahoma" w:hAnsiTheme="minorHAnsi" w:cs="Verdana"/>
          <w:sz w:val="22"/>
          <w:szCs w:val="22"/>
        </w:rPr>
        <w:t xml:space="preserve"> </w:t>
      </w:r>
      <w:r w:rsidRPr="007662FE">
        <w:rPr>
          <w:rFonts w:asciiTheme="minorHAnsi" w:hAnsiTheme="minorHAnsi" w:cs="Verdana"/>
          <w:sz w:val="22"/>
          <w:szCs w:val="22"/>
        </w:rPr>
        <w:t>czyli</w:t>
      </w:r>
      <w:r w:rsidRPr="007662FE">
        <w:rPr>
          <w:rFonts w:asciiTheme="minorHAnsi" w:eastAsia="Tahoma" w:hAnsiTheme="minorHAnsi" w:cs="Verdana"/>
          <w:sz w:val="22"/>
          <w:szCs w:val="22"/>
        </w:rPr>
        <w:t xml:space="preserve"> </w:t>
      </w:r>
      <w:r w:rsidRPr="007662FE">
        <w:rPr>
          <w:rFonts w:asciiTheme="minorHAnsi" w:hAnsiTheme="minorHAnsi" w:cs="Verdana"/>
          <w:sz w:val="22"/>
          <w:szCs w:val="22"/>
        </w:rPr>
        <w:t>ofertę,</w:t>
      </w:r>
      <w:r w:rsidRPr="007662FE">
        <w:rPr>
          <w:rFonts w:asciiTheme="minorHAnsi" w:eastAsia="Tahoma" w:hAnsiTheme="minorHAnsi" w:cs="Verdana"/>
          <w:sz w:val="22"/>
          <w:szCs w:val="22"/>
        </w:rPr>
        <w:t xml:space="preserve"> </w:t>
      </w:r>
      <w:r w:rsidRPr="007662FE">
        <w:rPr>
          <w:rFonts w:asciiTheme="minorHAnsi" w:hAnsiTheme="minorHAnsi" w:cs="Verdana"/>
          <w:sz w:val="22"/>
          <w:szCs w:val="22"/>
        </w:rPr>
        <w:t>która</w:t>
      </w:r>
      <w:r w:rsidRPr="007662FE">
        <w:rPr>
          <w:rFonts w:asciiTheme="minorHAnsi" w:eastAsia="Tahoma" w:hAnsiTheme="minorHAnsi" w:cs="Verdana"/>
          <w:sz w:val="22"/>
          <w:szCs w:val="22"/>
        </w:rPr>
        <w:t xml:space="preserve"> </w:t>
      </w:r>
      <w:r w:rsidRPr="007662FE">
        <w:rPr>
          <w:rFonts w:asciiTheme="minorHAnsi" w:hAnsiTheme="minorHAnsi" w:cs="Verdana"/>
          <w:sz w:val="22"/>
          <w:szCs w:val="22"/>
        </w:rPr>
        <w:t>uzyska</w:t>
      </w:r>
      <w:r w:rsidRPr="007662FE">
        <w:rPr>
          <w:rFonts w:asciiTheme="minorHAnsi" w:eastAsia="Tahoma" w:hAnsiTheme="minorHAnsi" w:cs="Verdana"/>
          <w:sz w:val="22"/>
          <w:szCs w:val="22"/>
        </w:rPr>
        <w:t xml:space="preserve"> </w:t>
      </w:r>
      <w:r w:rsidRPr="007662FE">
        <w:rPr>
          <w:rFonts w:asciiTheme="minorHAnsi" w:hAnsiTheme="minorHAnsi" w:cs="Verdana"/>
          <w:sz w:val="22"/>
          <w:szCs w:val="22"/>
        </w:rPr>
        <w:t>najwyższą</w:t>
      </w:r>
      <w:r w:rsidRPr="007662FE">
        <w:rPr>
          <w:rFonts w:asciiTheme="minorHAnsi" w:eastAsia="Tahoma" w:hAnsiTheme="minorHAnsi" w:cs="Verdana"/>
          <w:sz w:val="22"/>
          <w:szCs w:val="22"/>
        </w:rPr>
        <w:t xml:space="preserve"> </w:t>
      </w:r>
      <w:r w:rsidR="002F76DE">
        <w:rPr>
          <w:rFonts w:asciiTheme="minorHAnsi" w:hAnsiTheme="minorHAnsi" w:cs="Verdana"/>
          <w:sz w:val="22"/>
          <w:szCs w:val="22"/>
        </w:rPr>
        <w:t>liczbę</w:t>
      </w:r>
      <w:r w:rsidR="002F76DE" w:rsidRPr="007662FE">
        <w:rPr>
          <w:rFonts w:asciiTheme="minorHAnsi" w:eastAsia="Tahoma" w:hAnsiTheme="minorHAnsi" w:cs="Verdana"/>
          <w:sz w:val="22"/>
          <w:szCs w:val="22"/>
        </w:rPr>
        <w:t xml:space="preserve"> </w:t>
      </w:r>
      <w:r w:rsidRPr="007662FE">
        <w:rPr>
          <w:rFonts w:asciiTheme="minorHAnsi" w:hAnsiTheme="minorHAnsi" w:cs="Verdana"/>
          <w:sz w:val="22"/>
          <w:szCs w:val="22"/>
        </w:rPr>
        <w:t>punktów.</w:t>
      </w:r>
    </w:p>
    <w:p w14:paraId="154A1D28" w14:textId="7ECF7E6B" w:rsidR="00746CCB" w:rsidRPr="007662FE" w:rsidRDefault="00746CCB" w:rsidP="007662FE">
      <w:pPr>
        <w:pStyle w:val="Tekstpodstawowy"/>
        <w:numPr>
          <w:ilvl w:val="0"/>
          <w:numId w:val="74"/>
        </w:numPr>
        <w:rPr>
          <w:rFonts w:asciiTheme="minorHAnsi" w:hAnsiTheme="minorHAnsi"/>
          <w:sz w:val="22"/>
          <w:szCs w:val="22"/>
        </w:rPr>
      </w:pPr>
      <w:r w:rsidRPr="007662FE">
        <w:rPr>
          <w:rFonts w:asciiTheme="minorHAnsi" w:hAnsiTheme="minorHAnsi" w:cs="Calibri"/>
          <w:sz w:val="22"/>
          <w:szCs w:val="22"/>
        </w:rPr>
        <w:t xml:space="preserve">Jeżeli nie można dokonać wyboru najkorzystniejszej oferty ze względu na to, że złożone oferty </w:t>
      </w:r>
      <w:r w:rsidR="00241994" w:rsidRPr="007662FE">
        <w:rPr>
          <w:rFonts w:asciiTheme="minorHAnsi" w:hAnsiTheme="minorHAnsi" w:cs="Calibri"/>
          <w:sz w:val="22"/>
          <w:szCs w:val="22"/>
        </w:rPr>
        <w:t>uzyskały taką samą liczbę punktów</w:t>
      </w:r>
      <w:r w:rsidRPr="007662FE">
        <w:rPr>
          <w:rFonts w:asciiTheme="minorHAnsi" w:hAnsiTheme="minorHAnsi" w:cs="Calibri"/>
          <w:sz w:val="22"/>
          <w:szCs w:val="22"/>
        </w:rPr>
        <w:t>, Zamawiający wzywa Wykonawców, którzy złożyli te oferty, do złożenia w terminie określonym przez Zamawiającego ofert dodatkowych zawierających nową cenę.</w:t>
      </w:r>
      <w:r w:rsidR="00A117BB" w:rsidRPr="007662FE">
        <w:rPr>
          <w:rFonts w:asciiTheme="minorHAnsi" w:hAnsiTheme="minorHAnsi" w:cs="Calibri"/>
          <w:sz w:val="22"/>
          <w:szCs w:val="22"/>
        </w:rPr>
        <w:t xml:space="preserve"> </w:t>
      </w:r>
      <w:r w:rsidR="00A117BB" w:rsidRPr="007662FE">
        <w:rPr>
          <w:rFonts w:asciiTheme="minorHAnsi" w:hAnsiTheme="minorHAnsi" w:cstheme="minorHAnsi"/>
          <w:sz w:val="22"/>
          <w:szCs w:val="22"/>
        </w:rPr>
        <w:t>Wykonawcy, składając oferty dodatkowe, nie mogą oferować cen wyższych niż zaoferowane w uprzednio złożonych przez nich ofertach.</w:t>
      </w:r>
    </w:p>
    <w:p w14:paraId="7931BD63" w14:textId="77777777" w:rsidR="007662FE" w:rsidRPr="007662FE" w:rsidRDefault="007662FE" w:rsidP="007662FE">
      <w:pPr>
        <w:pStyle w:val="Tekstpodstawowy"/>
        <w:ind w:left="567"/>
        <w:rPr>
          <w:rFonts w:asciiTheme="minorHAnsi" w:hAnsiTheme="minorHAnsi"/>
          <w:sz w:val="22"/>
          <w:szCs w:val="22"/>
        </w:rPr>
      </w:pPr>
    </w:p>
    <w:p w14:paraId="4723E8F7" w14:textId="77777777" w:rsidR="00F03113" w:rsidRPr="0054644E" w:rsidRDefault="00F776C8" w:rsidP="007662FE">
      <w:pPr>
        <w:pStyle w:val="Tekstpodstawowy"/>
        <w:numPr>
          <w:ilvl w:val="0"/>
          <w:numId w:val="63"/>
        </w:numPr>
        <w:spacing w:after="12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 xml:space="preserve">Informacje o formalnościach, jakie muszą zostać dopełnione po wyborze oferty </w:t>
      </w:r>
      <w:r>
        <w:rPr>
          <w:rFonts w:asciiTheme="minorHAnsi" w:hAnsiTheme="minorHAnsi" w:cstheme="minorHAnsi"/>
          <w:b/>
          <w:sz w:val="22"/>
          <w:szCs w:val="22"/>
        </w:rPr>
        <w:t>w</w:t>
      </w:r>
      <w:r w:rsidRPr="0054644E">
        <w:rPr>
          <w:rFonts w:asciiTheme="minorHAnsi" w:hAnsiTheme="minorHAnsi" w:cstheme="minorHAnsi"/>
          <w:b/>
          <w:sz w:val="22"/>
          <w:szCs w:val="22"/>
        </w:rPr>
        <w:t xml:space="preserve"> celu zawarcia umowy w sprawie zamówienia publicznego</w:t>
      </w:r>
    </w:p>
    <w:p w14:paraId="47AD29D7" w14:textId="77777777" w:rsidR="00D20115" w:rsidRPr="00D20115" w:rsidRDefault="00D20115" w:rsidP="0098067E">
      <w:pPr>
        <w:pStyle w:val="Akapitzlist"/>
        <w:numPr>
          <w:ilvl w:val="3"/>
          <w:numId w:val="63"/>
        </w:numPr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20115">
        <w:rPr>
          <w:rFonts w:ascii="Calibri" w:hAnsi="Calibri" w:cs="Calibri"/>
          <w:sz w:val="22"/>
          <w:szCs w:val="22"/>
        </w:rPr>
        <w:t>Zamawiający zawiera umowę w sprawie zamówienia publicznego, z uwzględnieniem art. 577</w:t>
      </w:r>
      <w:r w:rsidR="009A752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A7524">
        <w:rPr>
          <w:rFonts w:ascii="Calibri" w:hAnsi="Calibri" w:cs="Calibri"/>
          <w:sz w:val="22"/>
          <w:szCs w:val="22"/>
        </w:rPr>
        <w:t>uPzp</w:t>
      </w:r>
      <w:proofErr w:type="spellEnd"/>
      <w:r w:rsidRPr="00D20115">
        <w:rPr>
          <w:rFonts w:ascii="Calibri" w:hAnsi="Calibri" w:cs="Calibri"/>
          <w:sz w:val="22"/>
          <w:szCs w:val="22"/>
        </w:rPr>
        <w:t>, w</w:t>
      </w:r>
      <w:r w:rsidR="00646BEC">
        <w:rPr>
          <w:rFonts w:ascii="Calibri" w:hAnsi="Calibri" w:cs="Calibri"/>
          <w:sz w:val="22"/>
          <w:szCs w:val="22"/>
        </w:rPr>
        <w:t> </w:t>
      </w:r>
      <w:r w:rsidRPr="00D20115">
        <w:rPr>
          <w:rFonts w:ascii="Calibri" w:hAnsi="Calibri" w:cs="Calibri"/>
          <w:sz w:val="22"/>
          <w:szCs w:val="22"/>
        </w:rPr>
        <w:t xml:space="preserve">terminie nie krótszym niż </w:t>
      </w:r>
      <w:r w:rsidRPr="00564501">
        <w:rPr>
          <w:rFonts w:ascii="Calibri" w:hAnsi="Calibri" w:cs="Calibri"/>
          <w:b/>
          <w:sz w:val="22"/>
          <w:szCs w:val="22"/>
        </w:rPr>
        <w:t>5 dni</w:t>
      </w:r>
      <w:r w:rsidRPr="00D20115">
        <w:rPr>
          <w:rFonts w:ascii="Calibri" w:hAnsi="Calibri" w:cs="Calibri"/>
          <w:sz w:val="22"/>
          <w:szCs w:val="22"/>
        </w:rPr>
        <w:t xml:space="preserve"> od dnia przesłania zawiadomienia o wyborze najkorzystniejszej oferty, jeżeli zawiadomienie to zostało przesłane przy użyciu środków komunikacji elektronicznej, albo 10 dni, jeżeli zostało przesłane w inny sposób.</w:t>
      </w:r>
    </w:p>
    <w:p w14:paraId="592AFC57" w14:textId="77777777" w:rsidR="00D20115" w:rsidRPr="00D20115" w:rsidRDefault="00D20115" w:rsidP="0098067E">
      <w:pPr>
        <w:pStyle w:val="Akapitzlist"/>
        <w:numPr>
          <w:ilvl w:val="3"/>
          <w:numId w:val="63"/>
        </w:numPr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20115">
        <w:rPr>
          <w:rFonts w:ascii="Calibri" w:hAnsi="Calibri" w:cs="Calibri"/>
          <w:sz w:val="22"/>
          <w:szCs w:val="22"/>
        </w:rPr>
        <w:t>Zamawiający może zawrzeć umowę w sprawie zamówienia publicznego przed upływem terminu, o</w:t>
      </w:r>
      <w:r w:rsidR="00646BEC">
        <w:rPr>
          <w:rFonts w:ascii="Calibri" w:hAnsi="Calibri" w:cs="Calibri"/>
          <w:sz w:val="22"/>
          <w:szCs w:val="22"/>
        </w:rPr>
        <w:t> </w:t>
      </w:r>
      <w:r w:rsidRPr="00D20115">
        <w:rPr>
          <w:rFonts w:ascii="Calibri" w:hAnsi="Calibri" w:cs="Calibri"/>
          <w:sz w:val="22"/>
          <w:szCs w:val="22"/>
        </w:rPr>
        <w:t>którym mowa w ust. 1, jeżeli w postępowaniu o udzielenie zamówienia złożono tylko jedną ofertę.</w:t>
      </w:r>
    </w:p>
    <w:p w14:paraId="611F6A46" w14:textId="77777777" w:rsidR="00D20115" w:rsidRPr="00D20115" w:rsidRDefault="00D20115" w:rsidP="0098067E">
      <w:pPr>
        <w:pStyle w:val="Akapitzlist"/>
        <w:numPr>
          <w:ilvl w:val="3"/>
          <w:numId w:val="63"/>
        </w:numPr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20115">
        <w:rPr>
          <w:rFonts w:ascii="Calibri" w:hAnsi="Calibri" w:cs="Calibri"/>
          <w:sz w:val="22"/>
          <w:szCs w:val="22"/>
        </w:rPr>
        <w:t xml:space="preserve">W przypadku wniesienia odwołania, z zastrzeżeniem wyjątków przewidzianych w ustawie, Zamawiający nie może zawrzeć umowy do czasu ogłoszenia przez </w:t>
      </w:r>
      <w:r w:rsidR="00621AA1">
        <w:rPr>
          <w:rFonts w:ascii="Calibri" w:hAnsi="Calibri" w:cs="Calibri"/>
          <w:sz w:val="22"/>
          <w:szCs w:val="22"/>
        </w:rPr>
        <w:t>Krajo</w:t>
      </w:r>
      <w:r w:rsidR="009A7524">
        <w:rPr>
          <w:rFonts w:ascii="Calibri" w:hAnsi="Calibri" w:cs="Calibri"/>
          <w:sz w:val="22"/>
          <w:szCs w:val="22"/>
        </w:rPr>
        <w:t xml:space="preserve">wą </w:t>
      </w:r>
      <w:r w:rsidRPr="00D20115">
        <w:rPr>
          <w:rFonts w:ascii="Calibri" w:hAnsi="Calibri" w:cs="Calibri"/>
          <w:sz w:val="22"/>
          <w:szCs w:val="22"/>
        </w:rPr>
        <w:t xml:space="preserve">Izbę </w:t>
      </w:r>
      <w:r w:rsidR="009A7524">
        <w:rPr>
          <w:rFonts w:ascii="Calibri" w:hAnsi="Calibri" w:cs="Calibri"/>
          <w:sz w:val="22"/>
          <w:szCs w:val="22"/>
        </w:rPr>
        <w:t xml:space="preserve">Odwoławczą </w:t>
      </w:r>
      <w:r w:rsidRPr="00D20115">
        <w:rPr>
          <w:rFonts w:ascii="Calibri" w:hAnsi="Calibri" w:cs="Calibri"/>
          <w:sz w:val="22"/>
          <w:szCs w:val="22"/>
        </w:rPr>
        <w:t>wyroku lub postanowienia kończącego postępowanie odwoławcze.</w:t>
      </w:r>
    </w:p>
    <w:p w14:paraId="0D3CE303" w14:textId="77D14CA1" w:rsidR="00D20115" w:rsidRPr="00D20115" w:rsidRDefault="00D20115" w:rsidP="0098067E">
      <w:pPr>
        <w:pStyle w:val="Akapitzlist"/>
        <w:numPr>
          <w:ilvl w:val="3"/>
          <w:numId w:val="63"/>
        </w:numPr>
        <w:autoSpaceDE w:val="0"/>
        <w:autoSpaceDN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04175">
        <w:rPr>
          <w:rFonts w:ascii="Calibri" w:hAnsi="Calibri" w:cs="Calibri"/>
          <w:sz w:val="22"/>
          <w:szCs w:val="22"/>
        </w:rPr>
        <w:t xml:space="preserve">Wykonawca, </w:t>
      </w:r>
      <w:r w:rsidR="00C04175" w:rsidRPr="00C04175">
        <w:rPr>
          <w:rFonts w:ascii="Calibri" w:hAnsi="Calibri" w:cs="Calibri"/>
          <w:sz w:val="22"/>
          <w:szCs w:val="22"/>
        </w:rPr>
        <w:t>którego oferta zostanie wybrana jako najkorzystniejsza</w:t>
      </w:r>
      <w:r w:rsidRPr="00C04175">
        <w:rPr>
          <w:rFonts w:ascii="Calibri" w:hAnsi="Calibri" w:cs="Calibri"/>
          <w:sz w:val="22"/>
          <w:szCs w:val="22"/>
        </w:rPr>
        <w:t>, ma obowiązek zawrzeć umowę w sprawie zamówienia na</w:t>
      </w:r>
      <w:r w:rsidR="00A6533C">
        <w:rPr>
          <w:rFonts w:ascii="Calibri" w:hAnsi="Calibri" w:cs="Calibri"/>
          <w:sz w:val="22"/>
          <w:szCs w:val="22"/>
        </w:rPr>
        <w:t xml:space="preserve"> </w:t>
      </w:r>
      <w:r w:rsidRPr="00C04175">
        <w:rPr>
          <w:rFonts w:ascii="Calibri" w:hAnsi="Calibri" w:cs="Calibri"/>
          <w:sz w:val="22"/>
          <w:szCs w:val="22"/>
        </w:rPr>
        <w:t xml:space="preserve">warunkach określonych w </w:t>
      </w:r>
      <w:r w:rsidR="009A7524" w:rsidRPr="00C04175">
        <w:rPr>
          <w:rFonts w:ascii="Calibri" w:hAnsi="Calibri" w:cs="Calibri"/>
          <w:sz w:val="22"/>
          <w:szCs w:val="22"/>
        </w:rPr>
        <w:t>P</w:t>
      </w:r>
      <w:r w:rsidRPr="00C04175">
        <w:rPr>
          <w:rFonts w:ascii="Calibri" w:hAnsi="Calibri" w:cs="Calibri"/>
          <w:sz w:val="22"/>
          <w:szCs w:val="22"/>
        </w:rPr>
        <w:t xml:space="preserve">rojektowanych </w:t>
      </w:r>
      <w:r w:rsidR="009A7524" w:rsidRPr="00C04175">
        <w:rPr>
          <w:rFonts w:ascii="Calibri" w:hAnsi="Calibri" w:cs="Calibri"/>
          <w:sz w:val="22"/>
          <w:szCs w:val="22"/>
        </w:rPr>
        <w:t>P</w:t>
      </w:r>
      <w:r w:rsidRPr="00C04175">
        <w:rPr>
          <w:rFonts w:ascii="Calibri" w:hAnsi="Calibri" w:cs="Calibri"/>
          <w:sz w:val="22"/>
          <w:szCs w:val="22"/>
        </w:rPr>
        <w:t xml:space="preserve">ostanowieniach </w:t>
      </w:r>
      <w:r w:rsidR="009A7524" w:rsidRPr="00C04175">
        <w:rPr>
          <w:rFonts w:ascii="Calibri" w:hAnsi="Calibri" w:cs="Calibri"/>
          <w:sz w:val="22"/>
          <w:szCs w:val="22"/>
        </w:rPr>
        <w:t>U</w:t>
      </w:r>
      <w:r w:rsidRPr="00C04175">
        <w:rPr>
          <w:rFonts w:ascii="Calibri" w:hAnsi="Calibri" w:cs="Calibri"/>
          <w:sz w:val="22"/>
          <w:szCs w:val="22"/>
        </w:rPr>
        <w:t xml:space="preserve">mowy, które stanowią </w:t>
      </w:r>
      <w:r w:rsidR="00621AA1" w:rsidRPr="00DE4B4C">
        <w:rPr>
          <w:rFonts w:ascii="Calibri" w:hAnsi="Calibri" w:cs="Calibri"/>
          <w:b/>
          <w:sz w:val="22"/>
          <w:szCs w:val="22"/>
        </w:rPr>
        <w:t>z</w:t>
      </w:r>
      <w:r w:rsidRPr="00DE4B4C">
        <w:rPr>
          <w:rFonts w:ascii="Calibri" w:hAnsi="Calibri" w:cs="Calibri"/>
          <w:b/>
          <w:sz w:val="22"/>
          <w:szCs w:val="22"/>
        </w:rPr>
        <w:t xml:space="preserve">ałącznik </w:t>
      </w:r>
      <w:r w:rsidR="009A7524" w:rsidRPr="00DE4B4C">
        <w:rPr>
          <w:rFonts w:ascii="Calibri" w:hAnsi="Calibri" w:cs="Calibri"/>
          <w:b/>
          <w:sz w:val="22"/>
          <w:szCs w:val="22"/>
        </w:rPr>
        <w:t>nr</w:t>
      </w:r>
      <w:r w:rsidR="00A117BB">
        <w:rPr>
          <w:rFonts w:ascii="Calibri" w:hAnsi="Calibri" w:cs="Calibri"/>
          <w:b/>
          <w:sz w:val="22"/>
          <w:szCs w:val="22"/>
        </w:rPr>
        <w:t xml:space="preserve"> </w:t>
      </w:r>
      <w:r w:rsidR="00B21EE1">
        <w:rPr>
          <w:rFonts w:ascii="Calibri" w:hAnsi="Calibri" w:cs="Calibri"/>
          <w:b/>
          <w:sz w:val="22"/>
          <w:szCs w:val="22"/>
        </w:rPr>
        <w:t xml:space="preserve">7 </w:t>
      </w:r>
      <w:r w:rsidRPr="00DE4B4C">
        <w:rPr>
          <w:rFonts w:ascii="Calibri" w:hAnsi="Calibri" w:cs="Calibri"/>
          <w:sz w:val="22"/>
          <w:szCs w:val="22"/>
        </w:rPr>
        <w:t>do SWZ.</w:t>
      </w:r>
      <w:r w:rsidRPr="00C04175">
        <w:rPr>
          <w:rFonts w:ascii="Calibri" w:hAnsi="Calibri" w:cs="Calibri"/>
          <w:sz w:val="22"/>
          <w:szCs w:val="22"/>
        </w:rPr>
        <w:t xml:space="preserve"> Umowa zostanie </w:t>
      </w:r>
      <w:r w:rsidRPr="00D20115">
        <w:rPr>
          <w:rFonts w:ascii="Calibri" w:hAnsi="Calibri" w:cs="Calibri"/>
          <w:sz w:val="22"/>
          <w:szCs w:val="22"/>
        </w:rPr>
        <w:t>uzupełniona o zapisy wynikające ze złożonej oferty.</w:t>
      </w:r>
    </w:p>
    <w:p w14:paraId="712B1B88" w14:textId="3AC55FEB" w:rsidR="00C04175" w:rsidRDefault="00D20115" w:rsidP="0098067E">
      <w:pPr>
        <w:pStyle w:val="Akapitzlist"/>
        <w:numPr>
          <w:ilvl w:val="3"/>
          <w:numId w:val="63"/>
        </w:numPr>
        <w:autoSpaceDE w:val="0"/>
        <w:autoSpaceDN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20115">
        <w:rPr>
          <w:rFonts w:ascii="Calibri" w:hAnsi="Calibri" w:cs="Calibri"/>
          <w:sz w:val="22"/>
          <w:szCs w:val="22"/>
        </w:rPr>
        <w:t>Jeżeli Wykonawca, którego oferta została wybrana jako najkorzystniejsza, uchyla się od zawarcia umowy w sprawie zamówienia publicznego</w:t>
      </w:r>
      <w:r w:rsidR="00621AA1">
        <w:rPr>
          <w:rFonts w:ascii="Calibri" w:hAnsi="Calibri" w:cs="Calibri"/>
          <w:sz w:val="22"/>
          <w:szCs w:val="22"/>
        </w:rPr>
        <w:t>,</w:t>
      </w:r>
      <w:r w:rsidRPr="00D20115">
        <w:rPr>
          <w:rFonts w:ascii="Calibri" w:hAnsi="Calibri" w:cs="Calibri"/>
          <w:sz w:val="22"/>
          <w:szCs w:val="22"/>
        </w:rPr>
        <w:t xml:space="preserve"> Zamawiający m</w:t>
      </w:r>
      <w:r w:rsidR="00A6533C">
        <w:rPr>
          <w:rFonts w:ascii="Calibri" w:hAnsi="Calibri" w:cs="Calibri"/>
          <w:sz w:val="22"/>
          <w:szCs w:val="22"/>
        </w:rPr>
        <w:t>oże dokonać ponownego badania i </w:t>
      </w:r>
      <w:r w:rsidRPr="00D20115">
        <w:rPr>
          <w:rFonts w:ascii="Calibri" w:hAnsi="Calibri" w:cs="Calibri"/>
          <w:sz w:val="22"/>
          <w:szCs w:val="22"/>
        </w:rPr>
        <w:t xml:space="preserve">oceny ofert spośród ofert pozostałych w postępowaniu Wykonawców </w:t>
      </w:r>
      <w:r w:rsidR="00621AA1" w:rsidRPr="009571E6">
        <w:rPr>
          <w:rFonts w:ascii="Calibri" w:hAnsi="Calibri" w:cs="Calibri"/>
          <w:color w:val="000000" w:themeColor="text1"/>
          <w:sz w:val="22"/>
          <w:szCs w:val="22"/>
        </w:rPr>
        <w:t xml:space="preserve">oraz wybrać najkorzystniejszą ofertę </w:t>
      </w:r>
      <w:r w:rsidRPr="00D20115">
        <w:rPr>
          <w:rFonts w:ascii="Calibri" w:hAnsi="Calibri" w:cs="Calibri"/>
          <w:sz w:val="22"/>
          <w:szCs w:val="22"/>
        </w:rPr>
        <w:t>albo unieważnić postępowanie.</w:t>
      </w:r>
    </w:p>
    <w:p w14:paraId="53AFF3FC" w14:textId="78808C53" w:rsidR="005F4834" w:rsidRPr="005F4834" w:rsidRDefault="00D20115" w:rsidP="0098067E">
      <w:pPr>
        <w:pStyle w:val="Akapitzlist"/>
        <w:numPr>
          <w:ilvl w:val="3"/>
          <w:numId w:val="63"/>
        </w:numPr>
        <w:autoSpaceDE w:val="0"/>
        <w:autoSpaceDN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04175">
        <w:rPr>
          <w:rFonts w:ascii="Calibri" w:hAnsi="Calibri" w:cs="Calibri"/>
          <w:sz w:val="22"/>
          <w:szCs w:val="22"/>
        </w:rPr>
        <w:t xml:space="preserve">Osobą uprawnioną ze strony Zamawiającego do ustalania szczegółów związanych z podpisaniem umowy po wyborze najkorzystniejszej oferty będzie </w:t>
      </w:r>
      <w:r w:rsidR="006951C0">
        <w:rPr>
          <w:rFonts w:ascii="Calibri" w:hAnsi="Calibri" w:cs="Calibri"/>
          <w:b/>
          <w:bCs/>
          <w:sz w:val="22"/>
          <w:szCs w:val="22"/>
        </w:rPr>
        <w:t>Piotr Ryba</w:t>
      </w:r>
      <w:r w:rsidRPr="00C04175">
        <w:rPr>
          <w:rFonts w:ascii="Calibri" w:hAnsi="Calibri" w:cs="Calibri"/>
          <w:b/>
          <w:bCs/>
          <w:sz w:val="22"/>
          <w:szCs w:val="22"/>
        </w:rPr>
        <w:t>, tel</w:t>
      </w:r>
      <w:r w:rsidR="00621AA1" w:rsidRPr="00C04175">
        <w:rPr>
          <w:rFonts w:ascii="Calibri" w:hAnsi="Calibri" w:cs="Calibri"/>
          <w:b/>
          <w:bCs/>
          <w:sz w:val="22"/>
          <w:szCs w:val="22"/>
        </w:rPr>
        <w:t>.</w:t>
      </w:r>
      <w:r w:rsidRPr="00C04175">
        <w:rPr>
          <w:rFonts w:ascii="Calibri" w:hAnsi="Calibri" w:cs="Calibri"/>
          <w:sz w:val="22"/>
          <w:szCs w:val="22"/>
        </w:rPr>
        <w:t xml:space="preserve"> </w:t>
      </w:r>
      <w:r w:rsidR="006951C0">
        <w:rPr>
          <w:rFonts w:ascii="Calibri" w:hAnsi="Calibri" w:cs="Calibri"/>
          <w:b/>
          <w:bCs/>
          <w:sz w:val="22"/>
          <w:szCs w:val="22"/>
        </w:rPr>
        <w:t>509 232 327</w:t>
      </w:r>
      <w:r w:rsidR="00574CD5" w:rsidRPr="009D3996">
        <w:rPr>
          <w:rFonts w:ascii="Calibri" w:hAnsi="Calibri" w:cs="Calibri"/>
          <w:b/>
          <w:bCs/>
          <w:sz w:val="22"/>
          <w:szCs w:val="22"/>
        </w:rPr>
        <w:t>.</w:t>
      </w:r>
    </w:p>
    <w:p w14:paraId="2E65B0F1" w14:textId="77777777" w:rsidR="00A16332" w:rsidRPr="0054644E" w:rsidRDefault="00F776C8" w:rsidP="0098067E">
      <w:pPr>
        <w:pStyle w:val="Tekstpodstawowy"/>
        <w:numPr>
          <w:ilvl w:val="0"/>
          <w:numId w:val="63"/>
        </w:numPr>
        <w:spacing w:after="12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 xml:space="preserve">Pouczenie o środkach ochrony prawnej przysługujących </w:t>
      </w:r>
      <w:r w:rsidR="005D2CDD">
        <w:rPr>
          <w:rFonts w:asciiTheme="minorHAnsi" w:hAnsiTheme="minorHAnsi" w:cstheme="minorHAnsi"/>
          <w:b/>
          <w:sz w:val="22"/>
          <w:szCs w:val="22"/>
        </w:rPr>
        <w:t>W</w:t>
      </w:r>
      <w:r w:rsidRPr="0054644E">
        <w:rPr>
          <w:rFonts w:asciiTheme="minorHAnsi" w:hAnsiTheme="minorHAnsi" w:cstheme="minorHAnsi"/>
          <w:b/>
          <w:sz w:val="22"/>
          <w:szCs w:val="22"/>
        </w:rPr>
        <w:t>ykonawcy</w:t>
      </w:r>
    </w:p>
    <w:p w14:paraId="0E41E0F3" w14:textId="5C1DB9CB" w:rsidR="002C555A" w:rsidRPr="0054644E" w:rsidRDefault="002C555A" w:rsidP="00051D9E">
      <w:pPr>
        <w:numPr>
          <w:ilvl w:val="0"/>
          <w:numId w:val="23"/>
        </w:numPr>
        <w:tabs>
          <w:tab w:val="clear" w:pos="720"/>
          <w:tab w:val="num" w:pos="284"/>
        </w:tabs>
        <w:spacing w:after="60"/>
        <w:ind w:left="284" w:right="2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lastRenderedPageBreak/>
        <w:t xml:space="preserve">Zasady, terminy oraz sposób korzystania ze środków ochrony prawnej szczegółowo regulują przepisy </w:t>
      </w:r>
      <w:r w:rsidRPr="0054644E">
        <w:rPr>
          <w:rFonts w:asciiTheme="minorHAnsi" w:hAnsiTheme="minorHAnsi" w:cstheme="minorHAnsi"/>
          <w:b/>
          <w:sz w:val="22"/>
          <w:szCs w:val="22"/>
        </w:rPr>
        <w:t xml:space="preserve">działu </w:t>
      </w:r>
      <w:r w:rsidR="00CA7C05" w:rsidRPr="0054644E">
        <w:rPr>
          <w:rFonts w:asciiTheme="minorHAnsi" w:hAnsiTheme="minorHAnsi" w:cstheme="minorHAnsi"/>
          <w:b/>
          <w:sz w:val="22"/>
          <w:szCs w:val="22"/>
        </w:rPr>
        <w:t>IX</w:t>
      </w:r>
      <w:r w:rsidRPr="005464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A13EA">
        <w:rPr>
          <w:rFonts w:asciiTheme="minorHAnsi" w:hAnsiTheme="minorHAnsi" w:cstheme="minorHAnsi"/>
          <w:sz w:val="22"/>
          <w:szCs w:val="22"/>
        </w:rPr>
        <w:t>ustawy</w:t>
      </w:r>
      <w:r w:rsidR="001A13EA" w:rsidRPr="001A13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13EA" w:rsidRPr="001A13E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4644E">
        <w:rPr>
          <w:rFonts w:asciiTheme="minorHAnsi" w:hAnsiTheme="minorHAnsi" w:cstheme="minorHAnsi"/>
          <w:sz w:val="22"/>
          <w:szCs w:val="22"/>
        </w:rPr>
        <w:t xml:space="preserve"> </w:t>
      </w:r>
      <w:r w:rsidR="000D5966">
        <w:rPr>
          <w:rFonts w:asciiTheme="minorHAnsi" w:hAnsiTheme="minorHAnsi" w:cstheme="minorHAnsi"/>
          <w:sz w:val="22"/>
          <w:szCs w:val="22"/>
        </w:rPr>
        <w:t xml:space="preserve">- </w:t>
      </w:r>
      <w:r w:rsidRPr="005163E7">
        <w:rPr>
          <w:rFonts w:asciiTheme="minorHAnsi" w:hAnsiTheme="minorHAnsi" w:cstheme="minorHAnsi"/>
          <w:i/>
          <w:sz w:val="22"/>
          <w:szCs w:val="22"/>
        </w:rPr>
        <w:t>Środki ochrony prawnej</w:t>
      </w:r>
      <w:r w:rsidRPr="0054644E">
        <w:rPr>
          <w:rFonts w:asciiTheme="minorHAnsi" w:hAnsiTheme="minorHAnsi" w:cstheme="minorHAnsi"/>
          <w:sz w:val="22"/>
          <w:szCs w:val="22"/>
        </w:rPr>
        <w:t xml:space="preserve"> (</w:t>
      </w:r>
      <w:r w:rsidRPr="0054644E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CA7C05" w:rsidRPr="0054644E">
        <w:rPr>
          <w:rFonts w:asciiTheme="minorHAnsi" w:hAnsiTheme="minorHAnsi" w:cstheme="minorHAnsi"/>
          <w:b/>
          <w:sz w:val="22"/>
          <w:szCs w:val="22"/>
        </w:rPr>
        <w:t>505</w:t>
      </w:r>
      <w:r w:rsidR="000D5966">
        <w:rPr>
          <w:rFonts w:asciiTheme="minorHAnsi" w:hAnsiTheme="minorHAnsi" w:cstheme="minorHAnsi"/>
          <w:b/>
          <w:sz w:val="22"/>
          <w:szCs w:val="22"/>
        </w:rPr>
        <w:t>-</w:t>
      </w:r>
      <w:r w:rsidR="00CA7C05" w:rsidRPr="0054644E">
        <w:rPr>
          <w:rFonts w:asciiTheme="minorHAnsi" w:hAnsiTheme="minorHAnsi" w:cstheme="minorHAnsi"/>
          <w:b/>
          <w:sz w:val="22"/>
          <w:szCs w:val="22"/>
        </w:rPr>
        <w:t>590</w:t>
      </w:r>
      <w:r w:rsidRPr="0054644E">
        <w:rPr>
          <w:rFonts w:asciiTheme="minorHAnsi" w:hAnsiTheme="minorHAnsi" w:cstheme="minorHAnsi"/>
          <w:sz w:val="22"/>
          <w:szCs w:val="22"/>
        </w:rPr>
        <w:t>)</w:t>
      </w:r>
      <w:r w:rsidRPr="0054644E">
        <w:rPr>
          <w:rFonts w:asciiTheme="minorHAnsi" w:hAnsiTheme="minorHAnsi" w:cstheme="minorHAnsi"/>
          <w:b/>
          <w:sz w:val="22"/>
          <w:szCs w:val="22"/>
        </w:rPr>
        <w:t>.</w:t>
      </w:r>
    </w:p>
    <w:p w14:paraId="105F8420" w14:textId="77777777" w:rsidR="002C555A" w:rsidRPr="0054644E" w:rsidRDefault="00F3363B" w:rsidP="00051D9E">
      <w:pPr>
        <w:numPr>
          <w:ilvl w:val="0"/>
          <w:numId w:val="23"/>
        </w:numPr>
        <w:tabs>
          <w:tab w:val="clear" w:pos="720"/>
          <w:tab w:val="num" w:pos="284"/>
          <w:tab w:val="num" w:pos="426"/>
          <w:tab w:val="left" w:pos="900"/>
        </w:tabs>
        <w:spacing w:after="60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Środki ochrony prawnej przysługują Wykonawcy oraz innemu podmiotowi, jeżeli ma lub miał interes w</w:t>
      </w:r>
      <w:r w:rsidR="000D5966"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uzyskaniu zamówienia oraz poniósł lub może ponieść szkodę w wyniku naruszenia przez zamawiającego przepisów ustawy</w:t>
      </w:r>
      <w:r w:rsidR="002C555A" w:rsidRPr="0054644E">
        <w:rPr>
          <w:rFonts w:asciiTheme="minorHAnsi" w:hAnsiTheme="minorHAnsi" w:cstheme="minorHAnsi"/>
          <w:sz w:val="22"/>
          <w:szCs w:val="22"/>
        </w:rPr>
        <w:t>.</w:t>
      </w:r>
    </w:p>
    <w:p w14:paraId="3B5C7BCB" w14:textId="77777777" w:rsidR="002C555A" w:rsidRPr="0054644E" w:rsidRDefault="00F3363B" w:rsidP="00051D9E">
      <w:pPr>
        <w:numPr>
          <w:ilvl w:val="0"/>
          <w:numId w:val="23"/>
        </w:numPr>
        <w:tabs>
          <w:tab w:val="clear" w:pos="720"/>
          <w:tab w:val="num" w:pos="284"/>
          <w:tab w:val="left" w:pos="900"/>
        </w:tabs>
        <w:spacing w:after="60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Środki ochrony prawnej wobec ogłoszenia wszczynającego postępowanie o udzielenie zamówienia oraz dokumentów zamówienia przysługują również organizacjom wpisanym na listę, o której mowa w art. 469 pkt 15</w:t>
      </w:r>
      <w:r w:rsidR="005163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63E7" w:rsidRPr="00CD0152">
        <w:rPr>
          <w:rFonts w:asciiTheme="minorHAnsi" w:hAnsiTheme="minorHAnsi" w:cstheme="minorHAnsi"/>
          <w:color w:val="000000" w:themeColor="text1"/>
          <w:sz w:val="22"/>
          <w:szCs w:val="22"/>
        </w:rPr>
        <w:t>uPzp</w:t>
      </w:r>
      <w:proofErr w:type="spellEnd"/>
      <w:r w:rsidRPr="0054644E">
        <w:rPr>
          <w:rFonts w:asciiTheme="minorHAnsi" w:hAnsiTheme="minorHAnsi" w:cstheme="minorHAnsi"/>
          <w:sz w:val="22"/>
          <w:szCs w:val="22"/>
        </w:rPr>
        <w:t>, oraz Rzecznikowi Małych i Średnich Przedsiębiorców</w:t>
      </w:r>
      <w:r w:rsidR="002C555A" w:rsidRPr="0054644E">
        <w:rPr>
          <w:rFonts w:asciiTheme="minorHAnsi" w:hAnsiTheme="minorHAnsi" w:cstheme="minorHAnsi"/>
          <w:sz w:val="22"/>
          <w:szCs w:val="22"/>
        </w:rPr>
        <w:t>.</w:t>
      </w:r>
    </w:p>
    <w:p w14:paraId="6605EF1D" w14:textId="77777777" w:rsidR="002C555A" w:rsidRPr="0000072D" w:rsidRDefault="002C555A" w:rsidP="00051D9E">
      <w:pPr>
        <w:numPr>
          <w:ilvl w:val="0"/>
          <w:numId w:val="23"/>
        </w:numPr>
        <w:tabs>
          <w:tab w:val="clear" w:pos="720"/>
          <w:tab w:val="num" w:pos="284"/>
          <w:tab w:val="num" w:pos="426"/>
          <w:tab w:val="left" w:pos="900"/>
        </w:tabs>
        <w:ind w:left="284" w:right="2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0072D">
        <w:rPr>
          <w:rFonts w:asciiTheme="minorHAnsi" w:hAnsiTheme="minorHAnsi" w:cstheme="minorHAnsi"/>
          <w:b/>
          <w:sz w:val="22"/>
          <w:szCs w:val="22"/>
          <w:u w:val="single"/>
        </w:rPr>
        <w:t>Odwołanie</w:t>
      </w:r>
      <w:r w:rsidRPr="0000072D">
        <w:rPr>
          <w:rFonts w:asciiTheme="minorHAnsi" w:hAnsiTheme="minorHAnsi" w:cstheme="minorHAnsi"/>
          <w:b/>
          <w:sz w:val="22"/>
          <w:szCs w:val="22"/>
        </w:rPr>
        <w:t xml:space="preserve"> przysługuje </w:t>
      </w:r>
      <w:r w:rsidR="001A0454" w:rsidRPr="0000072D">
        <w:rPr>
          <w:rFonts w:asciiTheme="minorHAnsi" w:hAnsiTheme="minorHAnsi" w:cstheme="minorHAnsi"/>
          <w:b/>
          <w:sz w:val="22"/>
          <w:szCs w:val="22"/>
        </w:rPr>
        <w:t>na:</w:t>
      </w:r>
    </w:p>
    <w:p w14:paraId="0CB3199C" w14:textId="77777777" w:rsidR="001A0454" w:rsidRPr="0054644E" w:rsidRDefault="000D5966" w:rsidP="000D677D">
      <w:pPr>
        <w:tabs>
          <w:tab w:val="left" w:pos="567"/>
        </w:tabs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</w:t>
      </w:r>
      <w:r w:rsidR="001A0454" w:rsidRPr="0054644E">
        <w:rPr>
          <w:rFonts w:asciiTheme="minorHAnsi" w:hAnsiTheme="minorHAnsi" w:cstheme="minorHAnsi"/>
          <w:sz w:val="22"/>
          <w:szCs w:val="22"/>
        </w:rPr>
        <w:tab/>
        <w:t xml:space="preserve">niezgodną z przepisami ustawy czynność </w:t>
      </w:r>
      <w:r w:rsidR="005163E7">
        <w:rPr>
          <w:rFonts w:asciiTheme="minorHAnsi" w:hAnsiTheme="minorHAnsi" w:cstheme="minorHAnsi"/>
          <w:sz w:val="22"/>
          <w:szCs w:val="22"/>
        </w:rPr>
        <w:t>Z</w:t>
      </w:r>
      <w:r w:rsidR="001A0454" w:rsidRPr="0054644E">
        <w:rPr>
          <w:rFonts w:asciiTheme="minorHAnsi" w:hAnsiTheme="minorHAnsi" w:cstheme="minorHAnsi"/>
          <w:sz w:val="22"/>
          <w:szCs w:val="22"/>
        </w:rPr>
        <w:t>amawiającego, podjętą w postępowaniu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A0454" w:rsidRPr="0054644E">
        <w:rPr>
          <w:rFonts w:asciiTheme="minorHAnsi" w:hAnsiTheme="minorHAnsi" w:cstheme="minorHAnsi"/>
          <w:sz w:val="22"/>
          <w:szCs w:val="22"/>
        </w:rPr>
        <w:t>udzielenie zamówienia, o</w:t>
      </w:r>
      <w:r w:rsidR="0004551F">
        <w:rPr>
          <w:rFonts w:asciiTheme="minorHAnsi" w:hAnsiTheme="minorHAnsi" w:cstheme="minorHAnsi"/>
          <w:sz w:val="22"/>
          <w:szCs w:val="22"/>
        </w:rPr>
        <w:t xml:space="preserve"> </w:t>
      </w:r>
      <w:r w:rsidR="001A0454" w:rsidRPr="0054644E">
        <w:rPr>
          <w:rFonts w:asciiTheme="minorHAnsi" w:hAnsiTheme="minorHAnsi" w:cstheme="minorHAnsi"/>
          <w:sz w:val="22"/>
          <w:szCs w:val="22"/>
        </w:rPr>
        <w:t>zawarcie umowy ramowej, dynamicznym systemie zakupów, systemie kwalifikowania wykonawców lub konkursie,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A0454" w:rsidRPr="0054644E">
        <w:rPr>
          <w:rFonts w:asciiTheme="minorHAnsi" w:hAnsiTheme="minorHAnsi" w:cstheme="minorHAnsi"/>
          <w:sz w:val="22"/>
          <w:szCs w:val="22"/>
        </w:rPr>
        <w:t>tym na projektowane postanowienie umowy;</w:t>
      </w:r>
    </w:p>
    <w:p w14:paraId="4DEA22A1" w14:textId="77777777" w:rsidR="000D5966" w:rsidRDefault="000D5966" w:rsidP="000D677D">
      <w:pPr>
        <w:tabs>
          <w:tab w:val="left" w:pos="567"/>
        </w:tabs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</w:t>
      </w:r>
      <w:r w:rsidR="001A0454" w:rsidRPr="0054644E">
        <w:rPr>
          <w:rFonts w:asciiTheme="minorHAnsi" w:hAnsiTheme="minorHAnsi" w:cstheme="minorHAnsi"/>
          <w:sz w:val="22"/>
          <w:szCs w:val="22"/>
        </w:rPr>
        <w:tab/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2A3F53BB" w14:textId="77777777" w:rsidR="001A0454" w:rsidRPr="000D5966" w:rsidRDefault="001A0454" w:rsidP="0098067E">
      <w:pPr>
        <w:pStyle w:val="Akapitzlist"/>
        <w:numPr>
          <w:ilvl w:val="0"/>
          <w:numId w:val="50"/>
        </w:numPr>
        <w:tabs>
          <w:tab w:val="left" w:pos="567"/>
        </w:tabs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>zaniechanie przeprowadzenia postępowania o udzielenie zamówienia lub zorganizowania konkursu na podstawie ustawy, mimo że zamawiający był do tego obowiązany.</w:t>
      </w:r>
    </w:p>
    <w:p w14:paraId="5A7BED39" w14:textId="77777777" w:rsidR="00496995" w:rsidRPr="0054644E" w:rsidRDefault="00496995" w:rsidP="00051D9E">
      <w:pPr>
        <w:numPr>
          <w:ilvl w:val="0"/>
          <w:numId w:val="23"/>
        </w:numPr>
        <w:tabs>
          <w:tab w:val="clear" w:pos="720"/>
          <w:tab w:val="left" w:pos="284"/>
        </w:tabs>
        <w:spacing w:after="60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Odwołanie wnosi się do Prezesa</w:t>
      </w:r>
      <w:r w:rsidRPr="00CD01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4551F" w:rsidRPr="00CD01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Krajowej </w:t>
      </w:r>
      <w:r w:rsidRPr="0054644E">
        <w:rPr>
          <w:rFonts w:asciiTheme="minorHAnsi" w:hAnsiTheme="minorHAnsi" w:cstheme="minorHAnsi"/>
          <w:sz w:val="22"/>
          <w:szCs w:val="22"/>
        </w:rPr>
        <w:t>Izby</w:t>
      </w:r>
      <w:r w:rsidR="0004551F">
        <w:rPr>
          <w:rFonts w:asciiTheme="minorHAnsi" w:hAnsiTheme="minorHAnsi" w:cstheme="minorHAnsi"/>
          <w:sz w:val="22"/>
          <w:szCs w:val="22"/>
        </w:rPr>
        <w:t xml:space="preserve"> </w:t>
      </w:r>
      <w:r w:rsidR="0004551F" w:rsidRPr="00CD0152">
        <w:rPr>
          <w:rFonts w:asciiTheme="minorHAnsi" w:hAnsiTheme="minorHAnsi" w:cstheme="minorHAnsi"/>
          <w:color w:val="000000" w:themeColor="text1"/>
          <w:sz w:val="22"/>
          <w:szCs w:val="22"/>
        </w:rPr>
        <w:t>Odwoławczej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5F4877B3" w14:textId="77777777" w:rsidR="00496995" w:rsidRPr="0054644E" w:rsidRDefault="00496995" w:rsidP="00051D9E">
      <w:pPr>
        <w:numPr>
          <w:ilvl w:val="0"/>
          <w:numId w:val="23"/>
        </w:numPr>
        <w:tabs>
          <w:tab w:val="clear" w:pos="720"/>
          <w:tab w:val="left" w:pos="284"/>
        </w:tabs>
        <w:spacing w:after="60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Pisma w postępowaniu odwoławczym wnosi się </w:t>
      </w:r>
      <w:r w:rsidRPr="0000072D">
        <w:rPr>
          <w:rFonts w:asciiTheme="minorHAnsi" w:hAnsiTheme="minorHAnsi" w:cstheme="minorHAnsi"/>
          <w:sz w:val="22"/>
          <w:szCs w:val="22"/>
          <w:u w:val="single"/>
        </w:rPr>
        <w:t>w formie pisemnej albo w formie elektronicznej albo w postaci elektronicznej</w:t>
      </w:r>
      <w:r w:rsidRPr="0054644E">
        <w:rPr>
          <w:rFonts w:asciiTheme="minorHAnsi" w:hAnsiTheme="minorHAnsi" w:cstheme="minorHAnsi"/>
          <w:sz w:val="22"/>
          <w:szCs w:val="22"/>
        </w:rPr>
        <w:t xml:space="preserve">, z </w:t>
      </w:r>
      <w:proofErr w:type="gramStart"/>
      <w:r w:rsidRPr="0054644E">
        <w:rPr>
          <w:rFonts w:asciiTheme="minorHAnsi" w:hAnsiTheme="minorHAnsi" w:cstheme="minorHAnsi"/>
          <w:sz w:val="22"/>
          <w:szCs w:val="22"/>
        </w:rPr>
        <w:t>tym</w:t>
      </w:r>
      <w:proofErr w:type="gramEnd"/>
      <w:r w:rsidRPr="0054644E">
        <w:rPr>
          <w:rFonts w:asciiTheme="minorHAnsi" w:hAnsiTheme="minorHAnsi" w:cstheme="minorHAnsi"/>
          <w:sz w:val="22"/>
          <w:szCs w:val="22"/>
        </w:rPr>
        <w:t xml:space="preserve"> że odwołanie i przystąpienie do postępowania odwoławczego, wniesione w postaci elektronicznej, wymagają opatrzenia podpisem zaufanym.</w:t>
      </w:r>
    </w:p>
    <w:p w14:paraId="7A24FF9E" w14:textId="77777777" w:rsidR="00496995" w:rsidRPr="0054644E" w:rsidRDefault="00496995" w:rsidP="00051D9E">
      <w:pPr>
        <w:numPr>
          <w:ilvl w:val="0"/>
          <w:numId w:val="23"/>
        </w:numPr>
        <w:tabs>
          <w:tab w:val="clear" w:pos="720"/>
          <w:tab w:val="left" w:pos="284"/>
        </w:tabs>
        <w:spacing w:after="60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Odwołujący przekazuje </w:t>
      </w:r>
      <w:r w:rsidR="0004551F">
        <w:rPr>
          <w:rFonts w:asciiTheme="minorHAnsi" w:hAnsiTheme="minorHAnsi" w:cstheme="minorHAnsi"/>
          <w:sz w:val="22"/>
          <w:szCs w:val="22"/>
        </w:rPr>
        <w:t>Z</w:t>
      </w:r>
      <w:r w:rsidRPr="0054644E">
        <w:rPr>
          <w:rFonts w:asciiTheme="minorHAnsi" w:hAnsiTheme="minorHAnsi" w:cstheme="minorHAnsi"/>
          <w:sz w:val="22"/>
          <w:szCs w:val="22"/>
        </w:rPr>
        <w:t>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786F3852" w14:textId="77777777" w:rsidR="00496995" w:rsidRPr="0054644E" w:rsidRDefault="00684B38" w:rsidP="00051D9E">
      <w:pPr>
        <w:numPr>
          <w:ilvl w:val="0"/>
          <w:numId w:val="23"/>
        </w:numPr>
        <w:tabs>
          <w:tab w:val="clear" w:pos="720"/>
          <w:tab w:val="left" w:pos="284"/>
        </w:tabs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Zgodnie z art. 515 ustawy, odwołanie wnosi się:</w:t>
      </w:r>
    </w:p>
    <w:p w14:paraId="5DD09F98" w14:textId="77777777" w:rsidR="00684B38" w:rsidRPr="00563B9F" w:rsidRDefault="00684B38" w:rsidP="00D31B8F">
      <w:p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„1. </w:t>
      </w:r>
      <w:r w:rsidRPr="00563B9F">
        <w:rPr>
          <w:rFonts w:asciiTheme="minorHAnsi" w:hAnsiTheme="minorHAnsi" w:cstheme="minorHAnsi"/>
          <w:b/>
          <w:sz w:val="22"/>
          <w:szCs w:val="22"/>
        </w:rPr>
        <w:t>Odwołanie wnosi się</w:t>
      </w:r>
      <w:r w:rsidRPr="00563B9F">
        <w:rPr>
          <w:rFonts w:asciiTheme="minorHAnsi" w:hAnsiTheme="minorHAnsi" w:cstheme="minorHAnsi"/>
          <w:sz w:val="22"/>
          <w:szCs w:val="22"/>
        </w:rPr>
        <w:t>:</w:t>
      </w:r>
    </w:p>
    <w:p w14:paraId="1B773B53" w14:textId="77777777" w:rsidR="0000072D" w:rsidRPr="00563B9F" w:rsidRDefault="00CD0152" w:rsidP="00D31B8F">
      <w:pPr>
        <w:ind w:left="374" w:firstLine="335"/>
        <w:jc w:val="both"/>
        <w:rPr>
          <w:rFonts w:asciiTheme="minorHAnsi" w:hAnsiTheme="minorHAnsi" w:cstheme="minorHAnsi"/>
          <w:sz w:val="22"/>
          <w:szCs w:val="22"/>
        </w:rPr>
      </w:pPr>
      <w:r w:rsidRPr="00563B9F">
        <w:rPr>
          <w:rFonts w:asciiTheme="minorHAnsi" w:hAnsiTheme="minorHAnsi" w:cstheme="minorHAnsi"/>
          <w:sz w:val="22"/>
          <w:szCs w:val="22"/>
        </w:rPr>
        <w:t>1</w:t>
      </w:r>
      <w:r w:rsidR="00684B38" w:rsidRPr="00563B9F">
        <w:rPr>
          <w:rFonts w:asciiTheme="minorHAnsi" w:hAnsiTheme="minorHAnsi" w:cstheme="minorHAnsi"/>
          <w:sz w:val="22"/>
          <w:szCs w:val="22"/>
        </w:rPr>
        <w:t xml:space="preserve">) </w:t>
      </w:r>
      <w:r w:rsidR="0000072D" w:rsidRPr="00563B9F">
        <w:rPr>
          <w:rFonts w:asciiTheme="minorHAnsi" w:hAnsiTheme="minorHAnsi" w:cstheme="minorHAnsi"/>
          <w:sz w:val="22"/>
          <w:szCs w:val="22"/>
        </w:rPr>
        <w:t>(…)</w:t>
      </w:r>
    </w:p>
    <w:p w14:paraId="27876329" w14:textId="3C827852" w:rsidR="00684B38" w:rsidRPr="00563B9F" w:rsidRDefault="0000072D" w:rsidP="00D31B8F">
      <w:pPr>
        <w:ind w:left="374" w:firstLine="335"/>
        <w:jc w:val="both"/>
        <w:rPr>
          <w:rFonts w:asciiTheme="minorHAnsi" w:hAnsiTheme="minorHAnsi" w:cstheme="minorHAnsi"/>
          <w:sz w:val="22"/>
          <w:szCs w:val="22"/>
        </w:rPr>
      </w:pPr>
      <w:r w:rsidRPr="00563B9F">
        <w:rPr>
          <w:rFonts w:asciiTheme="minorHAnsi" w:hAnsiTheme="minorHAnsi" w:cstheme="minorHAnsi"/>
          <w:sz w:val="22"/>
          <w:szCs w:val="22"/>
        </w:rPr>
        <w:t xml:space="preserve">2) </w:t>
      </w:r>
      <w:r w:rsidR="00684B38" w:rsidRPr="00563B9F">
        <w:rPr>
          <w:rFonts w:asciiTheme="minorHAnsi" w:hAnsiTheme="minorHAnsi" w:cstheme="minorHAnsi"/>
          <w:sz w:val="22"/>
          <w:szCs w:val="22"/>
        </w:rPr>
        <w:t xml:space="preserve">w przypadku zamówień, których wartość </w:t>
      </w:r>
      <w:r w:rsidR="00684B38" w:rsidRPr="00563B9F">
        <w:rPr>
          <w:rFonts w:asciiTheme="minorHAnsi" w:hAnsiTheme="minorHAnsi" w:cstheme="minorHAnsi"/>
          <w:b/>
          <w:sz w:val="22"/>
          <w:szCs w:val="22"/>
        </w:rPr>
        <w:t>jest mniejsza niż progi unijne</w:t>
      </w:r>
      <w:r w:rsidR="00684B38" w:rsidRPr="00563B9F">
        <w:rPr>
          <w:rFonts w:asciiTheme="minorHAnsi" w:hAnsiTheme="minorHAnsi" w:cstheme="minorHAnsi"/>
          <w:sz w:val="22"/>
          <w:szCs w:val="22"/>
        </w:rPr>
        <w:t>, w terminie:</w:t>
      </w:r>
    </w:p>
    <w:p w14:paraId="0FF3E6AD" w14:textId="77777777" w:rsidR="00684B38" w:rsidRPr="00563B9F" w:rsidRDefault="00684B38" w:rsidP="00321CAC">
      <w:pPr>
        <w:ind w:left="1276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3B9F">
        <w:rPr>
          <w:rFonts w:asciiTheme="minorHAnsi" w:hAnsiTheme="minorHAnsi" w:cstheme="minorHAnsi"/>
          <w:sz w:val="22"/>
          <w:szCs w:val="22"/>
        </w:rPr>
        <w:t xml:space="preserve">a) </w:t>
      </w:r>
      <w:r w:rsidRPr="00563B9F">
        <w:rPr>
          <w:rFonts w:asciiTheme="minorHAnsi" w:hAnsiTheme="minorHAnsi" w:cstheme="minorHAnsi"/>
          <w:b/>
          <w:sz w:val="22"/>
          <w:szCs w:val="22"/>
        </w:rPr>
        <w:t>5 dni</w:t>
      </w:r>
      <w:r w:rsidRPr="00563B9F">
        <w:rPr>
          <w:rFonts w:asciiTheme="minorHAnsi" w:hAnsiTheme="minorHAnsi" w:cstheme="minorHAnsi"/>
          <w:sz w:val="22"/>
          <w:szCs w:val="22"/>
        </w:rPr>
        <w:t xml:space="preserve"> od dnia przekazania informacji o czynności zamawiającego stanowiącej podstawę jego wniesienia, jeżeli informacja została przekazana przy użyciu środków komunikacji elektronicznej,</w:t>
      </w:r>
    </w:p>
    <w:p w14:paraId="1AE538F7" w14:textId="50792091" w:rsidR="00684B38" w:rsidRPr="00563B9F" w:rsidRDefault="00684B38" w:rsidP="009F732C">
      <w:pPr>
        <w:spacing w:after="60"/>
        <w:ind w:left="1276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3B9F">
        <w:rPr>
          <w:rFonts w:asciiTheme="minorHAnsi" w:hAnsiTheme="minorHAnsi" w:cstheme="minorHAnsi"/>
          <w:sz w:val="22"/>
          <w:szCs w:val="22"/>
        </w:rPr>
        <w:t xml:space="preserve">b) </w:t>
      </w:r>
      <w:r w:rsidRPr="00563B9F">
        <w:rPr>
          <w:rFonts w:asciiTheme="minorHAnsi" w:hAnsiTheme="minorHAnsi" w:cstheme="minorHAnsi"/>
          <w:b/>
          <w:sz w:val="22"/>
          <w:szCs w:val="22"/>
        </w:rPr>
        <w:t>10 dni</w:t>
      </w:r>
      <w:r w:rsidRPr="00563B9F">
        <w:rPr>
          <w:rFonts w:asciiTheme="minorHAnsi" w:hAnsiTheme="minorHAnsi" w:cstheme="minorHAnsi"/>
          <w:sz w:val="22"/>
          <w:szCs w:val="22"/>
        </w:rPr>
        <w:t xml:space="preserve"> od dnia przekazania informacji o czynności zamawiającego stanowiącej podstawę jego wniesienia, jeżeli informacja została przekazana w s</w:t>
      </w:r>
      <w:r w:rsidR="0000072D" w:rsidRPr="00563B9F">
        <w:rPr>
          <w:rFonts w:asciiTheme="minorHAnsi" w:hAnsiTheme="minorHAnsi" w:cstheme="minorHAnsi"/>
          <w:sz w:val="22"/>
          <w:szCs w:val="22"/>
        </w:rPr>
        <w:t>posób inny niż określony w lit. </w:t>
      </w:r>
      <w:r w:rsidRPr="00563B9F">
        <w:rPr>
          <w:rFonts w:asciiTheme="minorHAnsi" w:hAnsiTheme="minorHAnsi" w:cstheme="minorHAnsi"/>
          <w:sz w:val="22"/>
          <w:szCs w:val="22"/>
        </w:rPr>
        <w:t>a.</w:t>
      </w:r>
    </w:p>
    <w:p w14:paraId="66C72575" w14:textId="77777777" w:rsidR="00684B38" w:rsidRPr="00563B9F" w:rsidRDefault="00684B38" w:rsidP="00D31B8F">
      <w:p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3B9F">
        <w:rPr>
          <w:rFonts w:asciiTheme="minorHAnsi" w:hAnsiTheme="minorHAnsi" w:cstheme="minorHAnsi"/>
          <w:sz w:val="22"/>
          <w:szCs w:val="22"/>
        </w:rPr>
        <w:t>2. Odwołanie wobec treści ogłoszenia wszczynającego postępowanie o udzielenie zamówienia lub konkurs lub wobec treści dokumentów zamówienia wnosi się w terminie:</w:t>
      </w:r>
    </w:p>
    <w:p w14:paraId="16C2AF27" w14:textId="4EFA1258" w:rsidR="00240A61" w:rsidRPr="00563B9F" w:rsidRDefault="00CD0152" w:rsidP="009F732C">
      <w:pPr>
        <w:spacing w:after="60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3B9F">
        <w:rPr>
          <w:rFonts w:asciiTheme="minorHAnsi" w:hAnsiTheme="minorHAnsi" w:cstheme="minorHAnsi"/>
          <w:sz w:val="22"/>
          <w:szCs w:val="22"/>
        </w:rPr>
        <w:t>1</w:t>
      </w:r>
      <w:r w:rsidR="00684B38" w:rsidRPr="00563B9F">
        <w:rPr>
          <w:rFonts w:asciiTheme="minorHAnsi" w:hAnsiTheme="minorHAnsi" w:cstheme="minorHAnsi"/>
          <w:sz w:val="22"/>
          <w:szCs w:val="22"/>
        </w:rPr>
        <w:t>)</w:t>
      </w:r>
      <w:r w:rsidR="00F776C8" w:rsidRPr="00563B9F">
        <w:rPr>
          <w:rFonts w:asciiTheme="minorHAnsi" w:hAnsiTheme="minorHAnsi" w:cstheme="minorHAnsi"/>
          <w:sz w:val="22"/>
          <w:szCs w:val="22"/>
        </w:rPr>
        <w:t xml:space="preserve"> </w:t>
      </w:r>
      <w:r w:rsidR="00240A61" w:rsidRPr="00563B9F">
        <w:rPr>
          <w:rFonts w:asciiTheme="minorHAnsi" w:hAnsiTheme="minorHAnsi" w:cstheme="minorHAnsi"/>
          <w:sz w:val="22"/>
          <w:szCs w:val="22"/>
        </w:rPr>
        <w:t>(…)</w:t>
      </w:r>
    </w:p>
    <w:p w14:paraId="00F4EF85" w14:textId="23B096CC" w:rsidR="00684B38" w:rsidRPr="00563B9F" w:rsidRDefault="00240A61" w:rsidP="009F732C">
      <w:pPr>
        <w:spacing w:after="60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3B9F">
        <w:rPr>
          <w:rFonts w:asciiTheme="minorHAnsi" w:hAnsiTheme="minorHAnsi" w:cstheme="minorHAnsi"/>
          <w:sz w:val="22"/>
          <w:szCs w:val="22"/>
        </w:rPr>
        <w:t xml:space="preserve">2) </w:t>
      </w:r>
      <w:r w:rsidR="00684B38" w:rsidRPr="00563B9F">
        <w:rPr>
          <w:rFonts w:asciiTheme="minorHAnsi" w:hAnsiTheme="minorHAnsi" w:cstheme="minorHAnsi"/>
          <w:b/>
          <w:sz w:val="22"/>
          <w:szCs w:val="22"/>
        </w:rPr>
        <w:t>5 dni</w:t>
      </w:r>
      <w:r w:rsidR="00684B38" w:rsidRPr="00563B9F">
        <w:rPr>
          <w:rFonts w:asciiTheme="minorHAnsi" w:hAnsiTheme="minorHAnsi" w:cstheme="minorHAnsi"/>
          <w:sz w:val="22"/>
          <w:szCs w:val="22"/>
        </w:rPr>
        <w:t xml:space="preserve"> od dnia zamieszczenia ogłoszenia w Biuletynie Zamówień Publicznych lub dokumentów zamówienia na stronie internetowej, w przypadku zamówień, których wartość jest mniejsza niż progi unijne.</w:t>
      </w:r>
    </w:p>
    <w:p w14:paraId="4F957803" w14:textId="77777777" w:rsidR="00684B38" w:rsidRPr="00563B9F" w:rsidRDefault="00684B38" w:rsidP="009F732C">
      <w:pPr>
        <w:spacing w:after="6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563B9F">
        <w:rPr>
          <w:rFonts w:asciiTheme="minorHAnsi" w:hAnsiTheme="minorHAnsi" w:cstheme="minorHAnsi"/>
          <w:sz w:val="22"/>
          <w:szCs w:val="22"/>
        </w:rPr>
        <w:t>3. Odwołanie w przypadkach innych niż określone w ust. 1 i 2 wnosi się w terminie:</w:t>
      </w:r>
    </w:p>
    <w:p w14:paraId="6A9E99A6" w14:textId="1E6CB5E9" w:rsidR="00240A61" w:rsidRPr="00563B9F" w:rsidRDefault="00CD0152" w:rsidP="009F732C">
      <w:pPr>
        <w:spacing w:after="60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3B9F">
        <w:rPr>
          <w:rFonts w:asciiTheme="minorHAnsi" w:hAnsiTheme="minorHAnsi" w:cstheme="minorHAnsi"/>
          <w:sz w:val="22"/>
          <w:szCs w:val="22"/>
        </w:rPr>
        <w:t>1</w:t>
      </w:r>
      <w:r w:rsidR="00684B38" w:rsidRPr="00563B9F">
        <w:rPr>
          <w:rFonts w:asciiTheme="minorHAnsi" w:hAnsiTheme="minorHAnsi" w:cstheme="minorHAnsi"/>
          <w:sz w:val="22"/>
          <w:szCs w:val="22"/>
        </w:rPr>
        <w:t xml:space="preserve">) </w:t>
      </w:r>
      <w:r w:rsidR="00240A61" w:rsidRPr="00563B9F">
        <w:rPr>
          <w:rFonts w:asciiTheme="minorHAnsi" w:hAnsiTheme="minorHAnsi" w:cstheme="minorHAnsi"/>
          <w:sz w:val="22"/>
          <w:szCs w:val="22"/>
        </w:rPr>
        <w:t>(…)</w:t>
      </w:r>
    </w:p>
    <w:p w14:paraId="3429FBDC" w14:textId="47A4E27A" w:rsidR="00684B38" w:rsidRPr="00563B9F" w:rsidRDefault="00240A61" w:rsidP="009F732C">
      <w:pPr>
        <w:spacing w:after="60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563B9F">
        <w:rPr>
          <w:rFonts w:asciiTheme="minorHAnsi" w:hAnsiTheme="minorHAnsi" w:cstheme="minorHAnsi"/>
          <w:sz w:val="22"/>
          <w:szCs w:val="22"/>
        </w:rPr>
        <w:t xml:space="preserve">) </w:t>
      </w:r>
      <w:r w:rsidR="00684B38" w:rsidRPr="00563B9F">
        <w:rPr>
          <w:rFonts w:asciiTheme="minorHAnsi" w:hAnsiTheme="minorHAnsi" w:cstheme="minorHAnsi"/>
          <w:b/>
          <w:sz w:val="22"/>
          <w:szCs w:val="22"/>
        </w:rPr>
        <w:t xml:space="preserve">5 dni </w:t>
      </w:r>
      <w:r w:rsidR="00684B38" w:rsidRPr="00563B9F">
        <w:rPr>
          <w:rFonts w:asciiTheme="minorHAnsi" w:hAnsiTheme="minorHAnsi" w:cstheme="minorHAnsi"/>
          <w:sz w:val="22"/>
          <w:szCs w:val="22"/>
        </w:rPr>
        <w:t>od dnia, w którym powzięto lub przy zachowaniu należytej staranności można było powziąć wiadomość o</w:t>
      </w:r>
      <w:r w:rsidR="0004551F" w:rsidRPr="00563B9F">
        <w:rPr>
          <w:rFonts w:asciiTheme="minorHAnsi" w:hAnsiTheme="minorHAnsi" w:cstheme="minorHAnsi"/>
          <w:sz w:val="22"/>
          <w:szCs w:val="22"/>
        </w:rPr>
        <w:t xml:space="preserve"> </w:t>
      </w:r>
      <w:r w:rsidR="00684B38" w:rsidRPr="00563B9F">
        <w:rPr>
          <w:rFonts w:asciiTheme="minorHAnsi" w:hAnsiTheme="minorHAnsi" w:cstheme="minorHAnsi"/>
          <w:sz w:val="22"/>
          <w:szCs w:val="22"/>
        </w:rPr>
        <w:t>okolicznościach stanowiących podstawę jego wniesienia, w</w:t>
      </w:r>
      <w:r w:rsidR="009F732C" w:rsidRPr="00563B9F">
        <w:rPr>
          <w:rFonts w:asciiTheme="minorHAnsi" w:hAnsiTheme="minorHAnsi" w:cstheme="minorHAnsi"/>
          <w:sz w:val="22"/>
          <w:szCs w:val="22"/>
        </w:rPr>
        <w:t> </w:t>
      </w:r>
      <w:r w:rsidR="00684B38" w:rsidRPr="00563B9F">
        <w:rPr>
          <w:rFonts w:asciiTheme="minorHAnsi" w:hAnsiTheme="minorHAnsi" w:cstheme="minorHAnsi"/>
          <w:sz w:val="22"/>
          <w:szCs w:val="22"/>
        </w:rPr>
        <w:t xml:space="preserve">przypadku zamówień, </w:t>
      </w:r>
      <w:r w:rsidR="00684B38" w:rsidRPr="00563B9F">
        <w:rPr>
          <w:rFonts w:asciiTheme="minorHAnsi" w:hAnsiTheme="minorHAnsi" w:cstheme="minorHAnsi"/>
          <w:b/>
          <w:sz w:val="22"/>
          <w:szCs w:val="22"/>
        </w:rPr>
        <w:t>których wartość jest mniejsza niż progi unijne</w:t>
      </w:r>
      <w:r w:rsidR="00684B38" w:rsidRPr="00563B9F">
        <w:rPr>
          <w:rFonts w:asciiTheme="minorHAnsi" w:hAnsiTheme="minorHAnsi" w:cstheme="minorHAnsi"/>
          <w:sz w:val="22"/>
          <w:szCs w:val="22"/>
        </w:rPr>
        <w:t>.</w:t>
      </w:r>
    </w:p>
    <w:p w14:paraId="49AFF406" w14:textId="010F4B2B" w:rsidR="00684B38" w:rsidRPr="00563B9F" w:rsidRDefault="00684B38" w:rsidP="00BF6946">
      <w:pPr>
        <w:spacing w:after="6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3B9F">
        <w:rPr>
          <w:rFonts w:asciiTheme="minorHAnsi" w:hAnsiTheme="minorHAnsi" w:cstheme="minorHAnsi"/>
          <w:sz w:val="22"/>
          <w:szCs w:val="22"/>
        </w:rPr>
        <w:t>4.</w:t>
      </w:r>
      <w:r w:rsidR="007849AC">
        <w:rPr>
          <w:rFonts w:asciiTheme="minorHAnsi" w:hAnsiTheme="minorHAnsi" w:cstheme="minorHAnsi"/>
          <w:sz w:val="22"/>
          <w:szCs w:val="22"/>
        </w:rPr>
        <w:t xml:space="preserve"> </w:t>
      </w:r>
      <w:r w:rsidRPr="00563B9F">
        <w:rPr>
          <w:rFonts w:asciiTheme="minorHAnsi" w:hAnsiTheme="minorHAnsi" w:cstheme="minorHAnsi"/>
          <w:sz w:val="22"/>
          <w:szCs w:val="22"/>
        </w:rPr>
        <w:t xml:space="preserve">Jeżeli </w:t>
      </w:r>
      <w:r w:rsidR="0004551F" w:rsidRPr="00563B9F">
        <w:rPr>
          <w:rFonts w:asciiTheme="minorHAnsi" w:hAnsiTheme="minorHAnsi" w:cstheme="minorHAnsi"/>
          <w:sz w:val="22"/>
          <w:szCs w:val="22"/>
        </w:rPr>
        <w:t>Z</w:t>
      </w:r>
      <w:r w:rsidRPr="00563B9F">
        <w:rPr>
          <w:rFonts w:asciiTheme="minorHAnsi" w:hAnsiTheme="minorHAnsi" w:cstheme="minorHAnsi"/>
          <w:sz w:val="22"/>
          <w:szCs w:val="22"/>
        </w:rPr>
        <w:t>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7E31607E" w14:textId="77777777" w:rsidR="00684B38" w:rsidRPr="00563B9F" w:rsidRDefault="00684B38" w:rsidP="00D31B8F">
      <w:pPr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3B9F">
        <w:rPr>
          <w:rFonts w:asciiTheme="minorHAnsi" w:hAnsiTheme="minorHAnsi" w:cstheme="minorHAnsi"/>
          <w:sz w:val="22"/>
          <w:szCs w:val="22"/>
        </w:rPr>
        <w:lastRenderedPageBreak/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1F5D50A4" w14:textId="77777777" w:rsidR="00240A61" w:rsidRPr="00563B9F" w:rsidRDefault="005E1EBD" w:rsidP="00F776C8">
      <w:pPr>
        <w:ind w:left="373" w:firstLine="478"/>
        <w:jc w:val="both"/>
        <w:rPr>
          <w:rFonts w:asciiTheme="minorHAnsi" w:hAnsiTheme="minorHAnsi" w:cstheme="minorHAnsi"/>
          <w:sz w:val="22"/>
          <w:szCs w:val="22"/>
        </w:rPr>
      </w:pPr>
      <w:r w:rsidRPr="00563B9F">
        <w:rPr>
          <w:rFonts w:asciiTheme="minorHAnsi" w:hAnsiTheme="minorHAnsi" w:cstheme="minorHAnsi"/>
          <w:sz w:val="22"/>
          <w:szCs w:val="22"/>
        </w:rPr>
        <w:t>2</w:t>
      </w:r>
      <w:r w:rsidR="00684B38" w:rsidRPr="00563B9F">
        <w:rPr>
          <w:rFonts w:asciiTheme="minorHAnsi" w:hAnsiTheme="minorHAnsi" w:cstheme="minorHAnsi"/>
          <w:sz w:val="22"/>
          <w:szCs w:val="22"/>
        </w:rPr>
        <w:t xml:space="preserve">) </w:t>
      </w:r>
      <w:r w:rsidR="00240A61" w:rsidRPr="00563B9F">
        <w:rPr>
          <w:rFonts w:asciiTheme="minorHAnsi" w:hAnsiTheme="minorHAnsi" w:cstheme="minorHAnsi"/>
          <w:sz w:val="22"/>
          <w:szCs w:val="22"/>
        </w:rPr>
        <w:t xml:space="preserve">(…) </w:t>
      </w:r>
    </w:p>
    <w:p w14:paraId="474FCB91" w14:textId="0BBFB188" w:rsidR="00684B38" w:rsidRPr="00563B9F" w:rsidRDefault="00240A61" w:rsidP="00F776C8">
      <w:pPr>
        <w:ind w:left="373" w:firstLine="478"/>
        <w:jc w:val="both"/>
        <w:rPr>
          <w:rFonts w:asciiTheme="minorHAnsi" w:hAnsiTheme="minorHAnsi" w:cstheme="minorHAnsi"/>
          <w:sz w:val="22"/>
          <w:szCs w:val="22"/>
        </w:rPr>
      </w:pPr>
      <w:r w:rsidRPr="00563B9F">
        <w:rPr>
          <w:rFonts w:asciiTheme="minorHAnsi" w:hAnsiTheme="minorHAnsi" w:cstheme="minorHAnsi"/>
          <w:sz w:val="22"/>
          <w:szCs w:val="22"/>
        </w:rPr>
        <w:t xml:space="preserve">3) </w:t>
      </w:r>
      <w:r w:rsidR="00684B38" w:rsidRPr="00563B9F">
        <w:rPr>
          <w:rFonts w:asciiTheme="minorHAnsi" w:hAnsiTheme="minorHAnsi" w:cstheme="minorHAnsi"/>
          <w:sz w:val="22"/>
          <w:szCs w:val="22"/>
        </w:rPr>
        <w:t>miesiąca od dnia zawarcia umowy, jeżeli zamawiający:</w:t>
      </w:r>
    </w:p>
    <w:p w14:paraId="5B415503" w14:textId="2E6DE05C" w:rsidR="00684B38" w:rsidRPr="00563B9F" w:rsidRDefault="00684B38" w:rsidP="00240A61">
      <w:pPr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3B9F">
        <w:rPr>
          <w:rFonts w:asciiTheme="minorHAnsi" w:hAnsiTheme="minorHAnsi" w:cstheme="minorHAnsi"/>
          <w:sz w:val="22"/>
          <w:szCs w:val="22"/>
        </w:rPr>
        <w:t>a) nie zamieścił w Biuletynie Zamówień Publicznych o</w:t>
      </w:r>
      <w:r w:rsidR="00240A61" w:rsidRPr="00563B9F">
        <w:rPr>
          <w:rFonts w:asciiTheme="minorHAnsi" w:hAnsiTheme="minorHAnsi" w:cstheme="minorHAnsi"/>
          <w:sz w:val="22"/>
          <w:szCs w:val="22"/>
        </w:rPr>
        <w:t xml:space="preserve">głoszenia o wyniku postępowania </w:t>
      </w:r>
      <w:r w:rsidRPr="00563B9F">
        <w:rPr>
          <w:rFonts w:asciiTheme="minorHAnsi" w:hAnsiTheme="minorHAnsi" w:cstheme="minorHAnsi"/>
          <w:sz w:val="22"/>
          <w:szCs w:val="22"/>
        </w:rPr>
        <w:t>albo</w:t>
      </w:r>
    </w:p>
    <w:p w14:paraId="74673E09" w14:textId="77777777" w:rsidR="00684B38" w:rsidRPr="00563B9F" w:rsidRDefault="00684B38" w:rsidP="00F776C8">
      <w:pPr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3B9F">
        <w:rPr>
          <w:rFonts w:asciiTheme="minorHAnsi" w:hAnsiTheme="minorHAnsi" w:cstheme="minorHAnsi"/>
          <w:sz w:val="22"/>
          <w:szCs w:val="22"/>
        </w:rPr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37C3D954" w14:textId="07CBCB8A" w:rsidR="00684B38" w:rsidRPr="00563B9F" w:rsidRDefault="00684B38" w:rsidP="00051D9E">
      <w:pPr>
        <w:numPr>
          <w:ilvl w:val="0"/>
          <w:numId w:val="23"/>
        </w:numPr>
        <w:tabs>
          <w:tab w:val="clear" w:pos="720"/>
          <w:tab w:val="left" w:pos="284"/>
        </w:tabs>
        <w:spacing w:after="60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3B9F">
        <w:rPr>
          <w:rFonts w:asciiTheme="minorHAnsi" w:hAnsiTheme="minorHAnsi" w:cstheme="minorHAnsi"/>
          <w:sz w:val="22"/>
          <w:szCs w:val="22"/>
        </w:rPr>
        <w:t xml:space="preserve">Na orzeczenie </w:t>
      </w:r>
      <w:r w:rsidR="005163E7" w:rsidRPr="00563B9F">
        <w:rPr>
          <w:rFonts w:asciiTheme="minorHAnsi" w:hAnsiTheme="minorHAnsi" w:cstheme="minorHAnsi"/>
          <w:sz w:val="22"/>
          <w:szCs w:val="22"/>
        </w:rPr>
        <w:t xml:space="preserve">Krajowej </w:t>
      </w:r>
      <w:r w:rsidRPr="00563B9F">
        <w:rPr>
          <w:rFonts w:asciiTheme="minorHAnsi" w:hAnsiTheme="minorHAnsi" w:cstheme="minorHAnsi"/>
          <w:sz w:val="22"/>
          <w:szCs w:val="22"/>
        </w:rPr>
        <w:t xml:space="preserve">Izby </w:t>
      </w:r>
      <w:r w:rsidR="005163E7" w:rsidRPr="00563B9F">
        <w:rPr>
          <w:rFonts w:asciiTheme="minorHAnsi" w:hAnsiTheme="minorHAnsi" w:cstheme="minorHAnsi"/>
          <w:sz w:val="22"/>
          <w:szCs w:val="22"/>
        </w:rPr>
        <w:t xml:space="preserve">Odwoławczej </w:t>
      </w:r>
      <w:r w:rsidRPr="00563B9F">
        <w:rPr>
          <w:rFonts w:asciiTheme="minorHAnsi" w:hAnsiTheme="minorHAnsi" w:cstheme="minorHAnsi"/>
          <w:sz w:val="22"/>
          <w:szCs w:val="22"/>
        </w:rPr>
        <w:t>oraz postanowienie Prezesa Izby, o którym mowa w art. 519 ust. 1 ustawy</w:t>
      </w:r>
      <w:r w:rsidR="0000072D" w:rsidRPr="0056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072D" w:rsidRPr="00563B9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63B9F">
        <w:rPr>
          <w:rFonts w:asciiTheme="minorHAnsi" w:hAnsiTheme="minorHAnsi" w:cstheme="minorHAnsi"/>
          <w:sz w:val="22"/>
          <w:szCs w:val="22"/>
        </w:rPr>
        <w:t>, stronom oraz uczestnikom postępowania odw</w:t>
      </w:r>
      <w:r w:rsidR="005163E7" w:rsidRPr="00563B9F">
        <w:rPr>
          <w:rFonts w:asciiTheme="minorHAnsi" w:hAnsiTheme="minorHAnsi" w:cstheme="minorHAnsi"/>
          <w:sz w:val="22"/>
          <w:szCs w:val="22"/>
        </w:rPr>
        <w:t xml:space="preserve">oławczego przysługuje </w:t>
      </w:r>
      <w:r w:rsidR="005163E7" w:rsidRPr="00563B9F">
        <w:rPr>
          <w:rFonts w:asciiTheme="minorHAnsi" w:hAnsiTheme="minorHAnsi" w:cstheme="minorHAnsi"/>
          <w:b/>
          <w:sz w:val="22"/>
          <w:szCs w:val="22"/>
        </w:rPr>
        <w:t>skarga</w:t>
      </w:r>
      <w:r w:rsidR="005163E7" w:rsidRPr="00563B9F">
        <w:rPr>
          <w:rFonts w:asciiTheme="minorHAnsi" w:hAnsiTheme="minorHAnsi" w:cstheme="minorHAnsi"/>
          <w:sz w:val="22"/>
          <w:szCs w:val="22"/>
        </w:rPr>
        <w:t xml:space="preserve"> do </w:t>
      </w:r>
      <w:r w:rsidRPr="00563B9F">
        <w:rPr>
          <w:rFonts w:asciiTheme="minorHAnsi" w:hAnsiTheme="minorHAnsi" w:cstheme="minorHAnsi"/>
          <w:sz w:val="22"/>
          <w:szCs w:val="22"/>
        </w:rPr>
        <w:t>sądu. Skargę wnosi się do Sądu Okręgowego w Warszawie – sądu zamówień publicznych, zwanego „sądem zamówień publicznych”.</w:t>
      </w:r>
    </w:p>
    <w:p w14:paraId="6F75414E" w14:textId="36C94697" w:rsidR="00684B38" w:rsidRPr="00563B9F" w:rsidRDefault="00684B38" w:rsidP="00051D9E">
      <w:pPr>
        <w:numPr>
          <w:ilvl w:val="0"/>
          <w:numId w:val="23"/>
        </w:numPr>
        <w:tabs>
          <w:tab w:val="num" w:pos="426"/>
          <w:tab w:val="left" w:pos="900"/>
        </w:tabs>
        <w:spacing w:after="60"/>
        <w:ind w:left="425" w:right="28" w:hanging="425"/>
        <w:jc w:val="both"/>
        <w:rPr>
          <w:rFonts w:asciiTheme="minorHAnsi" w:hAnsiTheme="minorHAnsi" w:cstheme="minorHAnsi"/>
          <w:sz w:val="22"/>
          <w:szCs w:val="22"/>
        </w:rPr>
      </w:pPr>
      <w:r w:rsidRPr="00563B9F">
        <w:rPr>
          <w:rFonts w:asciiTheme="minorHAnsi" w:hAnsiTheme="minorHAnsi" w:cstheme="minorHAnsi"/>
          <w:sz w:val="22"/>
          <w:szCs w:val="22"/>
        </w:rPr>
        <w:t xml:space="preserve">Skargę wnosi się za pośrednictwem Prezesa Izby, w terminie </w:t>
      </w:r>
      <w:r w:rsidRPr="00563B9F">
        <w:rPr>
          <w:rFonts w:asciiTheme="minorHAnsi" w:hAnsiTheme="minorHAnsi" w:cstheme="minorHAnsi"/>
          <w:b/>
          <w:sz w:val="22"/>
          <w:szCs w:val="22"/>
        </w:rPr>
        <w:t>14 dni</w:t>
      </w:r>
      <w:r w:rsidRPr="00563B9F">
        <w:rPr>
          <w:rFonts w:asciiTheme="minorHAnsi" w:hAnsiTheme="minorHAnsi" w:cstheme="minorHAnsi"/>
          <w:sz w:val="22"/>
          <w:szCs w:val="22"/>
        </w:rPr>
        <w:t xml:space="preserve"> od dnia doręczenia orzeczenia Izby lub postanowienia Prezesa Izby, o którym mowa w art. 519 ust. 1</w:t>
      </w:r>
      <w:r w:rsidR="0000072D" w:rsidRPr="0056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072D" w:rsidRPr="00563B9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63B9F">
        <w:rPr>
          <w:rFonts w:asciiTheme="minorHAnsi" w:hAnsiTheme="minorHAnsi" w:cstheme="minorHAnsi"/>
          <w:sz w:val="22"/>
          <w:szCs w:val="22"/>
        </w:rPr>
        <w:t>, przesyłając jednocześnie jej odpis przeciwnikowi skargi. Złożenie skargi w</w:t>
      </w:r>
      <w:r w:rsidR="0004551F" w:rsidRPr="00563B9F">
        <w:rPr>
          <w:rFonts w:asciiTheme="minorHAnsi" w:hAnsiTheme="minorHAnsi" w:cstheme="minorHAnsi"/>
          <w:sz w:val="22"/>
          <w:szCs w:val="22"/>
        </w:rPr>
        <w:t xml:space="preserve"> </w:t>
      </w:r>
      <w:r w:rsidRPr="00563B9F">
        <w:rPr>
          <w:rFonts w:asciiTheme="minorHAnsi" w:hAnsiTheme="minorHAnsi" w:cstheme="minorHAnsi"/>
          <w:sz w:val="22"/>
          <w:szCs w:val="22"/>
        </w:rPr>
        <w:t>placówce pocztowej operatora wyznaczonego w</w:t>
      </w:r>
      <w:r w:rsidR="00D518B0" w:rsidRPr="00563B9F">
        <w:rPr>
          <w:rFonts w:asciiTheme="minorHAnsi" w:hAnsiTheme="minorHAnsi" w:cstheme="minorHAnsi"/>
          <w:sz w:val="22"/>
          <w:szCs w:val="22"/>
        </w:rPr>
        <w:t> </w:t>
      </w:r>
      <w:r w:rsidRPr="00563B9F">
        <w:rPr>
          <w:rFonts w:asciiTheme="minorHAnsi" w:hAnsiTheme="minorHAnsi" w:cstheme="minorHAnsi"/>
          <w:sz w:val="22"/>
          <w:szCs w:val="22"/>
        </w:rPr>
        <w:t>rozumieniu ustawy z dnia 23 listopada 2012 r. – Prawo pocztowe jest równoznaczne z jej wniesieniem.</w:t>
      </w:r>
    </w:p>
    <w:p w14:paraId="00574CB8" w14:textId="77777777" w:rsidR="00684B38" w:rsidRPr="0054644E" w:rsidRDefault="00E51C52" w:rsidP="00BC3661">
      <w:pPr>
        <w:numPr>
          <w:ilvl w:val="0"/>
          <w:numId w:val="23"/>
        </w:numPr>
        <w:tabs>
          <w:tab w:val="num" w:pos="426"/>
          <w:tab w:val="left" w:pos="900"/>
        </w:tabs>
        <w:spacing w:after="120"/>
        <w:ind w:left="425" w:right="28" w:hanging="425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Od wyroku sądu lub postanowienia kończącego postępowanie w sprawie przysługuje </w:t>
      </w:r>
      <w:r w:rsidRPr="0000072D">
        <w:rPr>
          <w:rFonts w:asciiTheme="minorHAnsi" w:hAnsiTheme="minorHAnsi" w:cstheme="minorHAnsi"/>
          <w:b/>
          <w:sz w:val="22"/>
          <w:szCs w:val="22"/>
        </w:rPr>
        <w:t>skarga kasacyjna</w:t>
      </w:r>
      <w:r w:rsidRPr="0054644E">
        <w:rPr>
          <w:rFonts w:asciiTheme="minorHAnsi" w:hAnsiTheme="minorHAnsi" w:cstheme="minorHAnsi"/>
          <w:sz w:val="22"/>
          <w:szCs w:val="22"/>
        </w:rPr>
        <w:t xml:space="preserve"> do Sądu Najwyższego.</w:t>
      </w:r>
    </w:p>
    <w:p w14:paraId="48EC2B73" w14:textId="741D2B97" w:rsidR="00275A7C" w:rsidRPr="00BC3661" w:rsidRDefault="00275A7C" w:rsidP="0098067E">
      <w:pPr>
        <w:pStyle w:val="Akapitzlist"/>
        <w:numPr>
          <w:ilvl w:val="0"/>
          <w:numId w:val="63"/>
        </w:numPr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F776C8">
        <w:rPr>
          <w:rFonts w:ascii="Calibri" w:hAnsi="Calibri" w:cs="Calibri"/>
          <w:b/>
          <w:sz w:val="22"/>
          <w:szCs w:val="22"/>
        </w:rPr>
        <w:t>Klauzula informacyjna z art. 13 RODO</w:t>
      </w:r>
      <w:r w:rsidRPr="00275A7C">
        <w:rPr>
          <w:bCs/>
          <w:vertAlign w:val="superscript"/>
        </w:rPr>
        <w:footnoteReference w:id="1"/>
      </w:r>
      <w:r w:rsidRPr="00F776C8">
        <w:rPr>
          <w:rFonts w:ascii="Calibri" w:hAnsi="Calibri" w:cs="Calibri"/>
          <w:b/>
          <w:sz w:val="22"/>
          <w:szCs w:val="22"/>
        </w:rPr>
        <w:t xml:space="preserve"> </w:t>
      </w:r>
    </w:p>
    <w:p w14:paraId="274BC879" w14:textId="77777777" w:rsidR="00275A7C" w:rsidRPr="00275A7C" w:rsidRDefault="00275A7C" w:rsidP="003700E8">
      <w:pPr>
        <w:widowControl w:val="0"/>
        <w:suppressAutoHyphens/>
        <w:spacing w:after="60"/>
        <w:jc w:val="both"/>
        <w:rPr>
          <w:rFonts w:ascii="Calibri" w:hAnsi="Calibri" w:cs="Calibri"/>
          <w:kern w:val="1"/>
          <w:sz w:val="22"/>
          <w:szCs w:val="22"/>
        </w:rPr>
      </w:pPr>
      <w:r w:rsidRPr="00275A7C">
        <w:rPr>
          <w:rFonts w:ascii="Calibri" w:hAnsi="Calibri" w:cs="Calibri"/>
          <w:kern w:val="1"/>
          <w:sz w:val="22"/>
          <w:szCs w:val="22"/>
        </w:rPr>
        <w:t xml:space="preserve">Zgodnie z art. 13 ust. 1 i 2 </w:t>
      </w:r>
      <w:r w:rsidRPr="00275A7C">
        <w:rPr>
          <w:rFonts w:ascii="Calibri" w:hAnsi="Calibri" w:cs="Calibri"/>
          <w:kern w:val="1"/>
          <w:sz w:val="22"/>
          <w:szCs w:val="22"/>
          <w:lang w:eastAsia="zh-CN"/>
        </w:rPr>
        <w:t xml:space="preserve">rozporządzenia Parlamentu Europejskiego i Rady (UE) 2016/679 z dnia 27 kwietnia 2016 r. </w:t>
      </w:r>
      <w:r w:rsidRPr="00275A7C">
        <w:rPr>
          <w:rFonts w:ascii="Calibri" w:hAnsi="Calibri" w:cs="Calibri"/>
          <w:i/>
          <w:kern w:val="1"/>
          <w:sz w:val="22"/>
          <w:szCs w:val="22"/>
          <w:lang w:eastAsia="zh-CN"/>
        </w:rPr>
        <w:t>w sprawie ochrony osób fizycznych w związku z przetwarzaniem danych osobowych i w sprawie swobodnego przepływu takich danych</w:t>
      </w:r>
      <w:r w:rsidRPr="00275A7C">
        <w:rPr>
          <w:rFonts w:ascii="Calibri" w:hAnsi="Calibri" w:cs="Calibri"/>
          <w:kern w:val="1"/>
          <w:sz w:val="22"/>
          <w:szCs w:val="22"/>
          <w:lang w:eastAsia="zh-CN"/>
        </w:rPr>
        <w:t xml:space="preserve"> oraz uchylenia dyrektywy 95/46/WE (ogólne rozporządzenie o ochronie danych) (Dz. Urz. UE L 119 z 04.05.2016, str.</w:t>
      </w:r>
      <w:r w:rsidR="005D2CDD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Pr="00275A7C">
        <w:rPr>
          <w:rFonts w:ascii="Calibri" w:hAnsi="Calibri" w:cs="Calibri"/>
          <w:kern w:val="1"/>
          <w:sz w:val="22"/>
          <w:szCs w:val="22"/>
          <w:lang w:eastAsia="zh-CN"/>
        </w:rPr>
        <w:t xml:space="preserve">1), </w:t>
      </w:r>
      <w:r w:rsidRPr="00275A7C">
        <w:rPr>
          <w:rFonts w:ascii="Calibri" w:hAnsi="Calibri" w:cs="Calibri"/>
          <w:kern w:val="1"/>
          <w:sz w:val="22"/>
          <w:szCs w:val="22"/>
        </w:rPr>
        <w:t xml:space="preserve">dalej </w:t>
      </w:r>
      <w:r w:rsidRPr="00275A7C">
        <w:rPr>
          <w:rFonts w:ascii="Calibri" w:hAnsi="Calibri" w:cs="Calibri"/>
          <w:b/>
          <w:kern w:val="1"/>
          <w:sz w:val="22"/>
          <w:szCs w:val="22"/>
        </w:rPr>
        <w:t>„RODO”</w:t>
      </w:r>
      <w:r w:rsidRPr="00275A7C">
        <w:rPr>
          <w:rFonts w:ascii="Calibri" w:hAnsi="Calibri" w:cs="Calibri"/>
          <w:kern w:val="1"/>
          <w:sz w:val="22"/>
          <w:szCs w:val="22"/>
        </w:rPr>
        <w:t xml:space="preserve">, informuję, że: </w:t>
      </w:r>
    </w:p>
    <w:p w14:paraId="2156A0CD" w14:textId="53368112" w:rsidR="00275A7C" w:rsidRPr="00275A7C" w:rsidRDefault="00275A7C" w:rsidP="0098067E">
      <w:pPr>
        <w:widowControl w:val="0"/>
        <w:numPr>
          <w:ilvl w:val="0"/>
          <w:numId w:val="51"/>
        </w:numPr>
        <w:suppressAutoHyphens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Administratorem danych osobowych jest </w:t>
      </w:r>
      <w:r w:rsidR="006951C0">
        <w:rPr>
          <w:rFonts w:ascii="Calibri" w:hAnsi="Calibri" w:cs="Calibri"/>
          <w:sz w:val="22"/>
          <w:szCs w:val="22"/>
        </w:rPr>
        <w:t>Agencja Rozwoju Małopolski Zachodniej S.A.</w:t>
      </w:r>
      <w:r w:rsidRPr="00275A7C">
        <w:rPr>
          <w:rFonts w:ascii="Calibri" w:hAnsi="Calibri" w:cs="Calibri"/>
          <w:sz w:val="22"/>
          <w:szCs w:val="22"/>
        </w:rPr>
        <w:t>;</w:t>
      </w:r>
    </w:p>
    <w:p w14:paraId="13639FF5" w14:textId="0DCB1F79" w:rsidR="00275A7C" w:rsidRPr="00275A7C" w:rsidRDefault="00275A7C" w:rsidP="0098067E">
      <w:pPr>
        <w:widowControl w:val="0"/>
        <w:numPr>
          <w:ilvl w:val="0"/>
          <w:numId w:val="51"/>
        </w:numPr>
        <w:suppressAutoHyphens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Kontakt z inspektorem ochrony danych osobowych w </w:t>
      </w:r>
      <w:r w:rsidR="006951C0">
        <w:rPr>
          <w:rFonts w:ascii="Calibri" w:hAnsi="Calibri" w:cs="Calibri"/>
          <w:sz w:val="22"/>
          <w:szCs w:val="22"/>
        </w:rPr>
        <w:t>Agencji Rozwoju Małopolski Zachodniej S.A.</w:t>
      </w:r>
      <w:r w:rsidRPr="00275A7C">
        <w:rPr>
          <w:rFonts w:ascii="Calibri" w:hAnsi="Calibri" w:cs="Calibri"/>
          <w:sz w:val="22"/>
          <w:szCs w:val="22"/>
        </w:rPr>
        <w:t xml:space="preserve"> pod adresem: </w:t>
      </w:r>
      <w:r w:rsidR="006951C0" w:rsidRPr="006951C0">
        <w:t>nedzaodo@interia.pl</w:t>
      </w:r>
      <w:r w:rsidRPr="00275A7C">
        <w:rPr>
          <w:rFonts w:ascii="Calibri" w:hAnsi="Calibri" w:cs="Calibri"/>
          <w:sz w:val="22"/>
          <w:szCs w:val="22"/>
        </w:rPr>
        <w:t>;</w:t>
      </w:r>
    </w:p>
    <w:p w14:paraId="6FFC386B" w14:textId="77777777" w:rsidR="00275A7C" w:rsidRPr="00275A7C" w:rsidRDefault="00275A7C" w:rsidP="0098067E">
      <w:pPr>
        <w:widowControl w:val="0"/>
        <w:numPr>
          <w:ilvl w:val="0"/>
          <w:numId w:val="51"/>
        </w:numPr>
        <w:suppressAutoHyphens/>
        <w:spacing w:after="60"/>
        <w:ind w:left="284" w:hanging="284"/>
        <w:jc w:val="both"/>
        <w:rPr>
          <w:rFonts w:ascii="Calibri" w:hAnsi="Calibri" w:cs="Calibri"/>
          <w:strike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Dane osobowe przetwarzane będą na podstawie art. 6 ust. 1 lit. c RODO w celu prowadzenia niniejszego postępowania;</w:t>
      </w:r>
    </w:p>
    <w:p w14:paraId="3A0D4679" w14:textId="77777777" w:rsidR="00275A7C" w:rsidRPr="00275A7C" w:rsidRDefault="00275A7C" w:rsidP="0098067E">
      <w:pPr>
        <w:widowControl w:val="0"/>
        <w:numPr>
          <w:ilvl w:val="0"/>
          <w:numId w:val="51"/>
        </w:numPr>
        <w:suppressAutoHyphens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Odbiorcami danych osobowych będą osoby lub podmioty, którym udostępniona zostanie dokumentacja postępowania w oparciu o </w:t>
      </w:r>
      <w:r w:rsidRPr="00A043BB">
        <w:rPr>
          <w:rFonts w:ascii="Calibri" w:hAnsi="Calibri" w:cs="Calibri"/>
          <w:sz w:val="22"/>
          <w:szCs w:val="22"/>
        </w:rPr>
        <w:t xml:space="preserve">art. </w:t>
      </w:r>
      <w:r w:rsidR="00E30178" w:rsidRPr="00A043BB">
        <w:rPr>
          <w:rFonts w:ascii="Calibri" w:hAnsi="Calibri" w:cs="Calibri"/>
          <w:sz w:val="22"/>
          <w:szCs w:val="22"/>
        </w:rPr>
        <w:t xml:space="preserve">18 </w:t>
      </w:r>
      <w:r w:rsidRPr="00A043BB">
        <w:rPr>
          <w:rFonts w:ascii="Calibri" w:hAnsi="Calibri" w:cs="Calibri"/>
          <w:sz w:val="22"/>
          <w:szCs w:val="22"/>
        </w:rPr>
        <w:t xml:space="preserve">oraz art. </w:t>
      </w:r>
      <w:r w:rsidR="00E30178" w:rsidRPr="00A043BB">
        <w:rPr>
          <w:rFonts w:ascii="Calibri" w:hAnsi="Calibri" w:cs="Calibri"/>
          <w:sz w:val="22"/>
          <w:szCs w:val="22"/>
        </w:rPr>
        <w:t xml:space="preserve">74 ust. 1 </w:t>
      </w:r>
      <w:r w:rsidRPr="00A043BB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A043BB">
        <w:rPr>
          <w:rFonts w:ascii="Calibri" w:hAnsi="Calibri" w:cs="Calibri"/>
          <w:sz w:val="22"/>
          <w:szCs w:val="22"/>
        </w:rPr>
        <w:t>Pzp</w:t>
      </w:r>
      <w:proofErr w:type="spellEnd"/>
      <w:r w:rsidRPr="00A043BB">
        <w:rPr>
          <w:rFonts w:ascii="Calibri" w:hAnsi="Calibri" w:cs="Calibri"/>
          <w:sz w:val="22"/>
          <w:szCs w:val="22"/>
        </w:rPr>
        <w:t>;</w:t>
      </w:r>
    </w:p>
    <w:p w14:paraId="059637FD" w14:textId="7A950E1D" w:rsidR="003A4D43" w:rsidRPr="003A4D43" w:rsidRDefault="003A4D43" w:rsidP="0098067E">
      <w:pPr>
        <w:widowControl w:val="0"/>
        <w:numPr>
          <w:ilvl w:val="0"/>
          <w:numId w:val="51"/>
        </w:numPr>
        <w:suppressAutoHyphens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Dane osobowe </w:t>
      </w:r>
      <w:r w:rsidRPr="00AF4006">
        <w:rPr>
          <w:rFonts w:ascii="Calibri" w:hAnsi="Calibri" w:cs="Calibri"/>
          <w:sz w:val="22"/>
          <w:szCs w:val="22"/>
        </w:rPr>
        <w:t xml:space="preserve">będą przechowywane, zgodnie z art. </w:t>
      </w:r>
      <w:r>
        <w:rPr>
          <w:rFonts w:ascii="Calibri" w:hAnsi="Calibri" w:cs="Calibri"/>
          <w:sz w:val="22"/>
          <w:szCs w:val="22"/>
        </w:rPr>
        <w:t>78</w:t>
      </w:r>
      <w:r w:rsidRPr="00AF4006">
        <w:rPr>
          <w:rFonts w:ascii="Calibri" w:hAnsi="Calibri" w:cs="Calibri"/>
          <w:sz w:val="22"/>
          <w:szCs w:val="22"/>
        </w:rPr>
        <w:t xml:space="preserve"> ust. 1 ustawy </w:t>
      </w:r>
      <w:proofErr w:type="spellStart"/>
      <w:r w:rsidRPr="00AF4006">
        <w:rPr>
          <w:rFonts w:ascii="Calibri" w:hAnsi="Calibri" w:cs="Calibri"/>
          <w:sz w:val="22"/>
          <w:szCs w:val="22"/>
        </w:rPr>
        <w:t>Pzp</w:t>
      </w:r>
      <w:proofErr w:type="spellEnd"/>
      <w:r w:rsidRPr="00AF4006">
        <w:rPr>
          <w:rFonts w:ascii="Calibri" w:hAnsi="Calibri" w:cs="Calibri"/>
          <w:sz w:val="22"/>
          <w:szCs w:val="22"/>
        </w:rPr>
        <w:t>, przez okres 4 lat od</w:t>
      </w:r>
      <w:r>
        <w:rPr>
          <w:rFonts w:ascii="Calibri" w:hAnsi="Calibri" w:cs="Calibri"/>
          <w:sz w:val="22"/>
          <w:szCs w:val="22"/>
        </w:rPr>
        <w:t xml:space="preserve"> </w:t>
      </w:r>
      <w:r w:rsidRPr="00AF4006">
        <w:rPr>
          <w:rFonts w:ascii="Calibri" w:hAnsi="Calibri" w:cs="Calibri"/>
          <w:sz w:val="22"/>
          <w:szCs w:val="22"/>
        </w:rPr>
        <w:t>dnia zakończenia postępowania o udzielenie zamówienia, a jeżeli cza</w:t>
      </w:r>
      <w:r>
        <w:rPr>
          <w:rFonts w:ascii="Calibri" w:hAnsi="Calibri" w:cs="Calibri"/>
          <w:sz w:val="22"/>
          <w:szCs w:val="22"/>
        </w:rPr>
        <w:t xml:space="preserve">s trwania umowy przekracza 4 </w:t>
      </w:r>
      <w:r w:rsidRPr="00AF4006">
        <w:rPr>
          <w:rFonts w:ascii="Calibri" w:hAnsi="Calibri" w:cs="Calibri"/>
          <w:sz w:val="22"/>
          <w:szCs w:val="22"/>
        </w:rPr>
        <w:t>lata, okres przechowywania obejmuje cały czas trwania umowy</w:t>
      </w:r>
      <w:r>
        <w:rPr>
          <w:rFonts w:ascii="Calibri" w:hAnsi="Calibri" w:cs="Calibri"/>
          <w:sz w:val="22"/>
          <w:szCs w:val="22"/>
        </w:rPr>
        <w:t>, a przede wszystkim na podstawie rozporządzenia Prezesa Rady Ministrów w sprawie instrukcji kancelaryjnej, jednolitych wykazów akt oraz instrukcji w sprawie działania archiwów zakładowych, chyba że przepisy szczególne stanowią inaczej</w:t>
      </w:r>
      <w:r w:rsidRPr="00AF4006">
        <w:rPr>
          <w:rFonts w:ascii="Calibri" w:hAnsi="Calibri" w:cs="Calibri"/>
          <w:sz w:val="22"/>
          <w:szCs w:val="22"/>
        </w:rPr>
        <w:t>;</w:t>
      </w:r>
    </w:p>
    <w:p w14:paraId="2B88F49C" w14:textId="40AB4581" w:rsidR="00275A7C" w:rsidRPr="00275A7C" w:rsidRDefault="00275A7C" w:rsidP="0098067E">
      <w:pPr>
        <w:widowControl w:val="0"/>
        <w:numPr>
          <w:ilvl w:val="0"/>
          <w:numId w:val="51"/>
        </w:numPr>
        <w:suppressAutoHyphens/>
        <w:spacing w:after="60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Obowiązek podania danych osobowych osoby, której dane dotyczą bezpośrednio przez tę osobę jest wymogiem ustawowym określonym w przepisach ustawy </w:t>
      </w:r>
      <w:proofErr w:type="spellStart"/>
      <w:r w:rsidRPr="00275A7C">
        <w:rPr>
          <w:rFonts w:ascii="Calibri" w:hAnsi="Calibri" w:cs="Calibri"/>
          <w:sz w:val="22"/>
          <w:szCs w:val="22"/>
        </w:rPr>
        <w:t>Pzp</w:t>
      </w:r>
      <w:proofErr w:type="spellEnd"/>
      <w:r w:rsidRPr="00275A7C">
        <w:rPr>
          <w:rFonts w:ascii="Calibri" w:hAnsi="Calibri" w:cs="Calibri"/>
          <w:sz w:val="22"/>
          <w:szCs w:val="22"/>
        </w:rPr>
        <w:t xml:space="preserve">, związanym z udziałem w postępowaniu o udzielenie zamówienia publicznego; konsekwencje niepodania określonych </w:t>
      </w:r>
      <w:r w:rsidRPr="00275A7C">
        <w:rPr>
          <w:rFonts w:ascii="Calibri" w:hAnsi="Calibri" w:cs="Calibri"/>
          <w:sz w:val="22"/>
          <w:szCs w:val="22"/>
        </w:rPr>
        <w:lastRenderedPageBreak/>
        <w:t xml:space="preserve">danych wynikają z ustawy </w:t>
      </w:r>
      <w:proofErr w:type="spellStart"/>
      <w:r w:rsidRPr="00275A7C">
        <w:rPr>
          <w:rFonts w:ascii="Calibri" w:hAnsi="Calibri" w:cs="Calibri"/>
          <w:sz w:val="22"/>
          <w:szCs w:val="22"/>
        </w:rPr>
        <w:t>Pzp</w:t>
      </w:r>
      <w:proofErr w:type="spellEnd"/>
      <w:r w:rsidRPr="00275A7C">
        <w:rPr>
          <w:rFonts w:ascii="Calibri" w:hAnsi="Calibri" w:cs="Calibri"/>
          <w:sz w:val="22"/>
          <w:szCs w:val="22"/>
        </w:rPr>
        <w:t>;</w:t>
      </w:r>
    </w:p>
    <w:p w14:paraId="401CC0FD" w14:textId="77777777" w:rsidR="00275A7C" w:rsidRPr="00275A7C" w:rsidRDefault="00275A7C" w:rsidP="0098067E">
      <w:pPr>
        <w:widowControl w:val="0"/>
        <w:numPr>
          <w:ilvl w:val="0"/>
          <w:numId w:val="51"/>
        </w:numPr>
        <w:suppressAutoHyphens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W odniesieniu do danych osobowych decyzje nie będą podejmowane w sposób zautomatyzowany, stosowanie do art. 22 RODO;</w:t>
      </w:r>
    </w:p>
    <w:p w14:paraId="2A248C38" w14:textId="77777777" w:rsidR="00275A7C" w:rsidRPr="00275A7C" w:rsidRDefault="00275A7C" w:rsidP="0098067E">
      <w:pPr>
        <w:widowControl w:val="0"/>
        <w:numPr>
          <w:ilvl w:val="0"/>
          <w:numId w:val="51"/>
        </w:numPr>
        <w:suppressAutoHyphens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Osoby, której dane dotyczą posiadają:</w:t>
      </w:r>
    </w:p>
    <w:p w14:paraId="5F4C8906" w14:textId="77777777" w:rsidR="00C42CD5" w:rsidRDefault="00C42CD5" w:rsidP="00C42CD5">
      <w:pPr>
        <w:widowControl w:val="0"/>
        <w:suppressAutoHyphens/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na podstawie art. 15 RODO prawo dostępu do danych osobowych ich dotyczących;</w:t>
      </w:r>
    </w:p>
    <w:p w14:paraId="64074770" w14:textId="77777777" w:rsidR="00C42CD5" w:rsidRDefault="00C42CD5" w:rsidP="00C42CD5">
      <w:pPr>
        <w:widowControl w:val="0"/>
        <w:suppressAutoHyphens/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na podstawie art. 16 RODO prawo do sprostowania swoich danych osobowych</w:t>
      </w:r>
      <w:r w:rsidR="00275A7C" w:rsidRPr="00275A7C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="00275A7C" w:rsidRPr="00275A7C">
        <w:rPr>
          <w:rFonts w:ascii="Calibri" w:hAnsi="Calibri" w:cs="Calibri"/>
          <w:sz w:val="22"/>
          <w:szCs w:val="22"/>
        </w:rPr>
        <w:t>;</w:t>
      </w:r>
    </w:p>
    <w:p w14:paraId="0FDD14D2" w14:textId="77777777" w:rsidR="00C42CD5" w:rsidRDefault="00C42CD5" w:rsidP="00C42CD5">
      <w:pPr>
        <w:widowControl w:val="0"/>
        <w:suppressAutoHyphens/>
        <w:ind w:left="426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="00275A7C" w:rsidRPr="00275A7C">
        <w:rPr>
          <w:rFonts w:ascii="Calibri" w:hAnsi="Calibri" w:cs="Calibri"/>
          <w:sz w:val="22"/>
          <w:szCs w:val="22"/>
          <w:vertAlign w:val="superscript"/>
        </w:rPr>
        <w:footnoteReference w:id="3"/>
      </w:r>
      <w:r w:rsidR="00275A7C" w:rsidRPr="00275A7C">
        <w:rPr>
          <w:rFonts w:ascii="Calibri" w:hAnsi="Calibri" w:cs="Calibri"/>
          <w:sz w:val="22"/>
          <w:szCs w:val="22"/>
        </w:rPr>
        <w:t>;</w:t>
      </w:r>
    </w:p>
    <w:p w14:paraId="7E252F24" w14:textId="0E7F2E0F" w:rsidR="00275A7C" w:rsidRPr="00275A7C" w:rsidRDefault="00C42CD5" w:rsidP="00C42CD5">
      <w:pPr>
        <w:widowControl w:val="0"/>
        <w:suppressAutoHyphens/>
        <w:ind w:left="426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E14004">
        <w:rPr>
          <w:rFonts w:ascii="Calibri" w:hAnsi="Calibri" w:cs="Calibri"/>
          <w:sz w:val="22"/>
          <w:szCs w:val="22"/>
        </w:rPr>
        <w:t xml:space="preserve"> </w:t>
      </w:r>
      <w:r w:rsidR="00275A7C" w:rsidRPr="00275A7C">
        <w:rPr>
          <w:rFonts w:ascii="Calibri" w:hAnsi="Calibri" w:cs="Calibri"/>
          <w:sz w:val="22"/>
          <w:szCs w:val="22"/>
        </w:rPr>
        <w:t>prawo do wniesienia skargi do Prezesa Urzędu Ochrony Danych Osobowych, gdy uznają, że przetwarzanie danych osobowych ich dotyczących narusza przepisy RODO;</w:t>
      </w:r>
    </w:p>
    <w:p w14:paraId="738E762E" w14:textId="77777777" w:rsidR="00275A7C" w:rsidRPr="00275A7C" w:rsidRDefault="00275A7C" w:rsidP="0098067E">
      <w:pPr>
        <w:widowControl w:val="0"/>
        <w:numPr>
          <w:ilvl w:val="0"/>
          <w:numId w:val="51"/>
        </w:numPr>
        <w:suppressAutoHyphens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Osobom, których dane dotyczą nie przysługuje:</w:t>
      </w:r>
    </w:p>
    <w:p w14:paraId="18AB09E8" w14:textId="77777777" w:rsidR="00C42CD5" w:rsidRDefault="00C42CD5" w:rsidP="00C42CD5">
      <w:pPr>
        <w:widowControl w:val="0"/>
        <w:suppressAutoHyphens/>
        <w:ind w:firstLine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w związku z art. 17 ust. 3 lit. b, d lub e RODO prawo do usunięcia danych osobowych;</w:t>
      </w:r>
    </w:p>
    <w:p w14:paraId="2C71A237" w14:textId="382433FD" w:rsidR="00C42CD5" w:rsidRDefault="00C42CD5" w:rsidP="00C42CD5">
      <w:pPr>
        <w:widowControl w:val="0"/>
        <w:suppressAutoHyphens/>
        <w:ind w:firstLine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prawo do przenoszenia danych osobowych, o którym mowa w art. 20 RODO;</w:t>
      </w:r>
    </w:p>
    <w:p w14:paraId="7B365916" w14:textId="3A5F9EFB" w:rsidR="00275A7C" w:rsidRPr="00C42CD5" w:rsidRDefault="00C42CD5" w:rsidP="00265C4D">
      <w:pPr>
        <w:widowControl w:val="0"/>
        <w:suppressAutoHyphens/>
        <w:ind w:left="426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F91228">
        <w:rPr>
          <w:rFonts w:ascii="Calibri" w:hAnsi="Calibri" w:cs="Calibri"/>
          <w:b/>
          <w:sz w:val="22"/>
          <w:szCs w:val="22"/>
        </w:rPr>
        <w:t>na podstawie art. 21 RODO prawo sprzeciwu, wobec przetwarzania danych osobowych, gdyż podstawą prawną przetwarzania ich danych osobowych jest art. 6 ust. 1 lit. c RODO.</w:t>
      </w:r>
    </w:p>
    <w:p w14:paraId="6F04A53D" w14:textId="3B98D11F" w:rsidR="003616AB" w:rsidRDefault="003616AB" w:rsidP="00C53429">
      <w:pPr>
        <w:ind w:right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4405EE" w14:textId="02487EAB" w:rsidR="0014730D" w:rsidRPr="000C23C1" w:rsidRDefault="0014730D" w:rsidP="0098067E">
      <w:pPr>
        <w:pStyle w:val="Akapitzlist"/>
        <w:numPr>
          <w:ilvl w:val="0"/>
          <w:numId w:val="63"/>
        </w:numPr>
        <w:spacing w:after="120"/>
        <w:ind w:left="567" w:hanging="567"/>
        <w:rPr>
          <w:rFonts w:ascii="Calibri" w:hAnsi="Calibri" w:cs="Calibri"/>
          <w:b/>
          <w:bCs/>
          <w:sz w:val="22"/>
          <w:szCs w:val="22"/>
        </w:rPr>
      </w:pPr>
      <w:r w:rsidRPr="000C23C1">
        <w:rPr>
          <w:rFonts w:ascii="Calibri" w:hAnsi="Calibri" w:cs="Calibri"/>
          <w:b/>
          <w:bCs/>
          <w:sz w:val="22"/>
          <w:szCs w:val="22"/>
        </w:rPr>
        <w:t>Załączniki</w:t>
      </w:r>
    </w:p>
    <w:p w14:paraId="6CA43D2C" w14:textId="77777777" w:rsidR="0014730D" w:rsidRPr="00DD16A8" w:rsidRDefault="0014730D" w:rsidP="0098067E">
      <w:pPr>
        <w:widowControl w:val="0"/>
        <w:numPr>
          <w:ilvl w:val="0"/>
          <w:numId w:val="52"/>
        </w:numPr>
        <w:tabs>
          <w:tab w:val="num" w:pos="284"/>
        </w:tabs>
        <w:suppressAutoHyphens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DD16A8">
        <w:rPr>
          <w:rFonts w:ascii="Calibri" w:hAnsi="Calibri" w:cs="Calibri"/>
          <w:sz w:val="22"/>
          <w:szCs w:val="22"/>
        </w:rPr>
        <w:t xml:space="preserve">Załącznik nr 1 – </w:t>
      </w:r>
      <w:r w:rsidR="0023543B">
        <w:rPr>
          <w:rFonts w:ascii="Calibri" w:hAnsi="Calibri" w:cs="Calibri"/>
          <w:sz w:val="22"/>
          <w:szCs w:val="22"/>
        </w:rPr>
        <w:t>Opis przedmiotu zamówienia</w:t>
      </w:r>
      <w:r w:rsidR="0004551F">
        <w:rPr>
          <w:rFonts w:ascii="Calibri" w:hAnsi="Calibri" w:cs="Calibri"/>
          <w:sz w:val="22"/>
          <w:szCs w:val="22"/>
        </w:rPr>
        <w:t xml:space="preserve"> (OPZ)</w:t>
      </w:r>
      <w:r w:rsidRPr="00DD16A8">
        <w:rPr>
          <w:rFonts w:ascii="Calibri" w:hAnsi="Calibri" w:cs="Calibri"/>
          <w:sz w:val="22"/>
          <w:szCs w:val="22"/>
        </w:rPr>
        <w:t xml:space="preserve"> </w:t>
      </w:r>
    </w:p>
    <w:p w14:paraId="73CBA649" w14:textId="7D000862" w:rsidR="0014730D" w:rsidRPr="00DD16A8" w:rsidRDefault="0014730D" w:rsidP="0098067E">
      <w:pPr>
        <w:widowControl w:val="0"/>
        <w:numPr>
          <w:ilvl w:val="0"/>
          <w:numId w:val="52"/>
        </w:numPr>
        <w:tabs>
          <w:tab w:val="num" w:pos="284"/>
        </w:tabs>
        <w:suppressAutoHyphens/>
        <w:ind w:left="1701" w:hanging="1701"/>
        <w:jc w:val="both"/>
        <w:rPr>
          <w:rFonts w:ascii="Calibri" w:hAnsi="Calibri" w:cs="Calibri"/>
          <w:sz w:val="22"/>
          <w:szCs w:val="22"/>
        </w:rPr>
      </w:pPr>
      <w:r w:rsidRPr="00DD16A8">
        <w:rPr>
          <w:rFonts w:ascii="Calibri" w:hAnsi="Calibri" w:cs="Calibri"/>
          <w:sz w:val="22"/>
          <w:szCs w:val="22"/>
        </w:rPr>
        <w:t xml:space="preserve">Załącznik nr 2 – </w:t>
      </w:r>
      <w:r w:rsidR="0023543B" w:rsidRPr="00EC5501">
        <w:rPr>
          <w:rFonts w:ascii="Calibri" w:hAnsi="Calibri" w:cs="Calibri"/>
          <w:sz w:val="22"/>
          <w:szCs w:val="22"/>
        </w:rPr>
        <w:t>Formul</w:t>
      </w:r>
      <w:r w:rsidR="00B0081F">
        <w:rPr>
          <w:rFonts w:ascii="Calibri" w:hAnsi="Calibri" w:cs="Calibri"/>
          <w:sz w:val="22"/>
          <w:szCs w:val="22"/>
        </w:rPr>
        <w:t>arz oferty</w:t>
      </w:r>
    </w:p>
    <w:p w14:paraId="66B72E89" w14:textId="55933F24" w:rsidR="0014730D" w:rsidRPr="004873F0" w:rsidRDefault="0014730D" w:rsidP="0098067E">
      <w:pPr>
        <w:widowControl w:val="0"/>
        <w:numPr>
          <w:ilvl w:val="0"/>
          <w:numId w:val="52"/>
        </w:numPr>
        <w:tabs>
          <w:tab w:val="num" w:pos="284"/>
        </w:tabs>
        <w:suppressAutoHyphens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4873F0">
        <w:rPr>
          <w:rFonts w:ascii="Calibri" w:hAnsi="Calibri" w:cs="Calibri"/>
          <w:sz w:val="22"/>
          <w:szCs w:val="22"/>
        </w:rPr>
        <w:t xml:space="preserve">Załącznik nr 3 – </w:t>
      </w:r>
      <w:r w:rsidR="0023543B" w:rsidRPr="004873F0">
        <w:rPr>
          <w:rFonts w:ascii="Calibri" w:hAnsi="Calibri" w:cs="Calibri"/>
          <w:sz w:val="22"/>
          <w:szCs w:val="22"/>
          <w:lang w:eastAsia="ar-SA"/>
        </w:rPr>
        <w:t xml:space="preserve">Oświadczenie </w:t>
      </w:r>
      <w:r w:rsidR="00B0081F" w:rsidRPr="004873F0">
        <w:rPr>
          <w:rFonts w:ascii="Calibri" w:hAnsi="Calibri" w:cs="Calibri"/>
          <w:sz w:val="22"/>
          <w:szCs w:val="22"/>
          <w:lang w:eastAsia="ar-SA"/>
        </w:rPr>
        <w:t xml:space="preserve">z art. 125 ust. 1 </w:t>
      </w:r>
      <w:proofErr w:type="spellStart"/>
      <w:r w:rsidR="00B0081F" w:rsidRPr="004873F0">
        <w:rPr>
          <w:rFonts w:ascii="Calibri" w:hAnsi="Calibri" w:cs="Calibri"/>
          <w:sz w:val="22"/>
          <w:szCs w:val="22"/>
          <w:lang w:eastAsia="ar-SA"/>
        </w:rPr>
        <w:t>uPzp</w:t>
      </w:r>
      <w:proofErr w:type="spellEnd"/>
      <w:r w:rsidR="00B0081F" w:rsidRPr="004873F0">
        <w:rPr>
          <w:rFonts w:ascii="Calibri" w:hAnsi="Calibri" w:cs="Calibri"/>
          <w:sz w:val="22"/>
          <w:szCs w:val="22"/>
          <w:lang w:eastAsia="ar-SA"/>
        </w:rPr>
        <w:t xml:space="preserve"> dla Wykonawcy</w:t>
      </w:r>
    </w:p>
    <w:p w14:paraId="0CEA3C85" w14:textId="62882D1C" w:rsidR="00BA13E7" w:rsidRPr="004873F0" w:rsidRDefault="00BA13E7" w:rsidP="0098067E">
      <w:pPr>
        <w:widowControl w:val="0"/>
        <w:numPr>
          <w:ilvl w:val="0"/>
          <w:numId w:val="52"/>
        </w:numPr>
        <w:tabs>
          <w:tab w:val="num" w:pos="284"/>
        </w:tabs>
        <w:suppressAutoHyphens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4873F0">
        <w:rPr>
          <w:rFonts w:ascii="Calibri" w:hAnsi="Calibri" w:cs="Calibri"/>
          <w:sz w:val="22"/>
          <w:szCs w:val="22"/>
          <w:lang w:eastAsia="ar-SA"/>
        </w:rPr>
        <w:t xml:space="preserve">Załącznik nr 3A – Oświadczenie z art. 125 ust. 1 </w:t>
      </w:r>
      <w:proofErr w:type="spellStart"/>
      <w:r w:rsidRPr="004873F0">
        <w:rPr>
          <w:rFonts w:ascii="Calibri" w:hAnsi="Calibri" w:cs="Calibri"/>
          <w:sz w:val="22"/>
          <w:szCs w:val="22"/>
          <w:lang w:eastAsia="ar-SA"/>
        </w:rPr>
        <w:t>uPzp</w:t>
      </w:r>
      <w:proofErr w:type="spellEnd"/>
      <w:r w:rsidRPr="004873F0">
        <w:rPr>
          <w:rFonts w:ascii="Calibri" w:hAnsi="Calibri" w:cs="Calibri"/>
          <w:sz w:val="22"/>
          <w:szCs w:val="22"/>
          <w:lang w:eastAsia="ar-SA"/>
        </w:rPr>
        <w:t xml:space="preserve"> dla Podmiotu udostępniającego</w:t>
      </w:r>
    </w:p>
    <w:p w14:paraId="4A20A869" w14:textId="1261D665" w:rsidR="007D04FE" w:rsidRPr="004873F0" w:rsidRDefault="007D04FE" w:rsidP="0098067E">
      <w:pPr>
        <w:widowControl w:val="0"/>
        <w:numPr>
          <w:ilvl w:val="0"/>
          <w:numId w:val="52"/>
        </w:numPr>
        <w:tabs>
          <w:tab w:val="num" w:pos="284"/>
        </w:tabs>
        <w:suppressAutoHyphens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4873F0">
        <w:rPr>
          <w:rFonts w:ascii="Calibri" w:hAnsi="Calibri" w:cs="Calibri"/>
          <w:sz w:val="22"/>
          <w:szCs w:val="22"/>
          <w:lang w:eastAsia="ar-SA"/>
        </w:rPr>
        <w:t xml:space="preserve">Załącznik nr </w:t>
      </w:r>
      <w:r w:rsidR="00137D92" w:rsidRPr="004873F0">
        <w:rPr>
          <w:rFonts w:ascii="Calibri" w:hAnsi="Calibri" w:cs="Calibri"/>
          <w:sz w:val="22"/>
          <w:szCs w:val="22"/>
          <w:lang w:eastAsia="ar-SA"/>
        </w:rPr>
        <w:t>4</w:t>
      </w:r>
      <w:r w:rsidRPr="004873F0">
        <w:rPr>
          <w:rFonts w:ascii="Calibri" w:hAnsi="Calibri" w:cs="Calibri"/>
          <w:sz w:val="22"/>
          <w:szCs w:val="22"/>
          <w:lang w:eastAsia="ar-SA"/>
        </w:rPr>
        <w:t xml:space="preserve"> – Wykaz osób</w:t>
      </w:r>
    </w:p>
    <w:p w14:paraId="6C592072" w14:textId="2EEA29C0" w:rsidR="007D04FE" w:rsidRPr="004873F0" w:rsidRDefault="00BA13E7" w:rsidP="0098067E">
      <w:pPr>
        <w:widowControl w:val="0"/>
        <w:numPr>
          <w:ilvl w:val="0"/>
          <w:numId w:val="52"/>
        </w:numPr>
        <w:tabs>
          <w:tab w:val="num" w:pos="284"/>
        </w:tabs>
        <w:suppressAutoHyphens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4873F0">
        <w:rPr>
          <w:rFonts w:ascii="Calibri" w:hAnsi="Calibri" w:cs="Calibri"/>
          <w:sz w:val="22"/>
          <w:szCs w:val="22"/>
          <w:lang w:eastAsia="ar-SA"/>
        </w:rPr>
        <w:t>Załącznik</w:t>
      </w:r>
      <w:r w:rsidR="007D04FE" w:rsidRPr="004873F0">
        <w:rPr>
          <w:rFonts w:ascii="Calibri" w:hAnsi="Calibri" w:cs="Calibri"/>
          <w:sz w:val="22"/>
          <w:szCs w:val="22"/>
          <w:lang w:eastAsia="ar-SA"/>
        </w:rPr>
        <w:t xml:space="preserve"> nr </w:t>
      </w:r>
      <w:r w:rsidR="00137D92" w:rsidRPr="004873F0">
        <w:rPr>
          <w:rFonts w:ascii="Calibri" w:hAnsi="Calibri" w:cs="Calibri"/>
          <w:sz w:val="22"/>
          <w:szCs w:val="22"/>
          <w:lang w:eastAsia="ar-SA"/>
        </w:rPr>
        <w:t>5</w:t>
      </w:r>
      <w:r w:rsidR="007D04FE" w:rsidRPr="004873F0">
        <w:rPr>
          <w:rFonts w:ascii="Calibri" w:hAnsi="Calibri" w:cs="Calibri"/>
          <w:sz w:val="22"/>
          <w:szCs w:val="22"/>
          <w:lang w:eastAsia="ar-SA"/>
        </w:rPr>
        <w:t xml:space="preserve"> – Wykaz zrealizowanych zamówień</w:t>
      </w:r>
    </w:p>
    <w:p w14:paraId="7438D295" w14:textId="45CBE5EE" w:rsidR="00BA13E7" w:rsidRPr="004873F0" w:rsidRDefault="00BA13E7" w:rsidP="0098067E">
      <w:pPr>
        <w:widowControl w:val="0"/>
        <w:numPr>
          <w:ilvl w:val="0"/>
          <w:numId w:val="52"/>
        </w:numPr>
        <w:tabs>
          <w:tab w:val="num" w:pos="284"/>
        </w:tabs>
        <w:suppressAutoHyphens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4873F0">
        <w:rPr>
          <w:rFonts w:ascii="Calibri" w:hAnsi="Calibri" w:cs="Calibri"/>
          <w:sz w:val="22"/>
          <w:szCs w:val="22"/>
        </w:rPr>
        <w:t xml:space="preserve">Załącznik nr </w:t>
      </w:r>
      <w:r w:rsidR="00137D92" w:rsidRPr="004873F0">
        <w:rPr>
          <w:rFonts w:ascii="Calibri" w:hAnsi="Calibri" w:cs="Calibri"/>
          <w:sz w:val="22"/>
          <w:szCs w:val="22"/>
        </w:rPr>
        <w:t>6</w:t>
      </w:r>
      <w:r w:rsidRPr="004873F0">
        <w:rPr>
          <w:rFonts w:ascii="Calibri" w:hAnsi="Calibri" w:cs="Calibri"/>
          <w:sz w:val="22"/>
          <w:szCs w:val="22"/>
        </w:rPr>
        <w:t xml:space="preserve"> - Wzór zobowiązania podmiotu udostępniającego zasoby </w:t>
      </w:r>
    </w:p>
    <w:p w14:paraId="22A3E89E" w14:textId="55509DEE" w:rsidR="0014730D" w:rsidRPr="004873F0" w:rsidRDefault="0014730D" w:rsidP="0098067E">
      <w:pPr>
        <w:widowControl w:val="0"/>
        <w:numPr>
          <w:ilvl w:val="0"/>
          <w:numId w:val="52"/>
        </w:numPr>
        <w:tabs>
          <w:tab w:val="num" w:pos="284"/>
        </w:tabs>
        <w:suppressAutoHyphens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4873F0">
        <w:rPr>
          <w:rFonts w:ascii="Calibri" w:hAnsi="Calibri" w:cs="Calibri"/>
          <w:sz w:val="22"/>
          <w:szCs w:val="22"/>
        </w:rPr>
        <w:t xml:space="preserve">Załącznik nr </w:t>
      </w:r>
      <w:r w:rsidR="00137D92" w:rsidRPr="004873F0">
        <w:rPr>
          <w:rFonts w:ascii="Calibri" w:hAnsi="Calibri" w:cs="Calibri"/>
          <w:sz w:val="22"/>
          <w:szCs w:val="22"/>
        </w:rPr>
        <w:t>7</w:t>
      </w:r>
      <w:r w:rsidR="00BA13E7" w:rsidRPr="004873F0">
        <w:rPr>
          <w:rFonts w:ascii="Calibri" w:hAnsi="Calibri" w:cs="Calibri"/>
          <w:sz w:val="22"/>
          <w:szCs w:val="22"/>
        </w:rPr>
        <w:t xml:space="preserve"> </w:t>
      </w:r>
      <w:r w:rsidRPr="004873F0">
        <w:rPr>
          <w:rFonts w:ascii="Calibri" w:hAnsi="Calibri" w:cs="Calibri"/>
          <w:sz w:val="22"/>
          <w:szCs w:val="22"/>
        </w:rPr>
        <w:t>–</w:t>
      </w:r>
      <w:r w:rsidR="00F91228" w:rsidRPr="004873F0">
        <w:rPr>
          <w:rFonts w:ascii="Calibri" w:hAnsi="Calibri" w:cs="Calibri"/>
          <w:sz w:val="22"/>
          <w:szCs w:val="22"/>
        </w:rPr>
        <w:t xml:space="preserve"> </w:t>
      </w:r>
      <w:r w:rsidR="00F91228" w:rsidRPr="004873F0">
        <w:rPr>
          <w:rFonts w:ascii="Calibri" w:hAnsi="Calibri" w:cs="Calibri"/>
          <w:color w:val="000000" w:themeColor="text1"/>
          <w:sz w:val="22"/>
          <w:szCs w:val="22"/>
        </w:rPr>
        <w:t xml:space="preserve">Projektowane </w:t>
      </w:r>
      <w:r w:rsidR="0023543B" w:rsidRPr="004873F0">
        <w:rPr>
          <w:rFonts w:ascii="Calibri" w:hAnsi="Calibri" w:cs="Calibri"/>
          <w:color w:val="000000" w:themeColor="text1"/>
          <w:sz w:val="22"/>
          <w:szCs w:val="22"/>
        </w:rPr>
        <w:t>P</w:t>
      </w:r>
      <w:r w:rsidR="00F91228" w:rsidRPr="004873F0">
        <w:rPr>
          <w:rFonts w:ascii="Calibri" w:hAnsi="Calibri" w:cs="Calibri"/>
          <w:color w:val="000000" w:themeColor="text1"/>
          <w:sz w:val="22"/>
          <w:szCs w:val="22"/>
        </w:rPr>
        <w:t xml:space="preserve">ostanowienia </w:t>
      </w:r>
      <w:r w:rsidR="0023543B" w:rsidRPr="004873F0">
        <w:rPr>
          <w:rFonts w:ascii="Calibri" w:hAnsi="Calibri" w:cs="Calibri"/>
          <w:color w:val="000000" w:themeColor="text1"/>
          <w:sz w:val="22"/>
          <w:szCs w:val="22"/>
        </w:rPr>
        <w:t>U</w:t>
      </w:r>
      <w:r w:rsidR="00F91228" w:rsidRPr="004873F0">
        <w:rPr>
          <w:rFonts w:ascii="Calibri" w:hAnsi="Calibri" w:cs="Calibri"/>
          <w:color w:val="000000" w:themeColor="text1"/>
          <w:sz w:val="22"/>
          <w:szCs w:val="22"/>
        </w:rPr>
        <w:t>mowy w sprawie zamówienia publicznego</w:t>
      </w:r>
    </w:p>
    <w:p w14:paraId="051FBB4F" w14:textId="5C7D09E6" w:rsidR="0014730D" w:rsidRDefault="0014730D" w:rsidP="0014730D">
      <w:pPr>
        <w:ind w:left="425"/>
        <w:rPr>
          <w:rFonts w:ascii="Calibri" w:hAnsi="Calibri" w:cs="Calibri"/>
          <w:sz w:val="22"/>
          <w:szCs w:val="22"/>
        </w:rPr>
      </w:pPr>
    </w:p>
    <w:p w14:paraId="43F1A8AD" w14:textId="28E0D2CF" w:rsidR="009334C7" w:rsidRDefault="009334C7" w:rsidP="0014730D">
      <w:pPr>
        <w:ind w:left="425"/>
        <w:rPr>
          <w:rFonts w:ascii="Calibri" w:hAnsi="Calibri" w:cs="Calibri"/>
          <w:sz w:val="22"/>
          <w:szCs w:val="22"/>
        </w:rPr>
      </w:pPr>
    </w:p>
    <w:p w14:paraId="2D618B3C" w14:textId="77777777" w:rsidR="0014730D" w:rsidRPr="00DD16A8" w:rsidRDefault="0014730D" w:rsidP="0014730D">
      <w:pPr>
        <w:rPr>
          <w:rFonts w:ascii="Calibri" w:hAnsi="Calibri" w:cs="Calibri"/>
          <w:sz w:val="22"/>
          <w:szCs w:val="22"/>
        </w:rPr>
      </w:pPr>
    </w:p>
    <w:p w14:paraId="122745DB" w14:textId="2DBC8382" w:rsidR="0014730D" w:rsidRPr="0014730D" w:rsidRDefault="008D7056" w:rsidP="0014730D">
      <w:pPr>
        <w:widowControl w:val="0"/>
        <w:autoSpaceDE w:val="0"/>
        <w:spacing w:after="260"/>
        <w:ind w:left="-68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>
        <w:rPr>
          <w:rFonts w:ascii="Calibri" w:hAnsi="Calibri" w:cs="Calibri"/>
          <w:kern w:val="1"/>
          <w:sz w:val="22"/>
          <w:szCs w:val="22"/>
          <w:lang w:eastAsia="zh-CN"/>
        </w:rPr>
        <w:t>Chrzanów</w:t>
      </w:r>
      <w:r w:rsidR="0014730D" w:rsidRPr="00A833AA">
        <w:rPr>
          <w:rFonts w:ascii="Calibri" w:hAnsi="Calibri" w:cs="Calibri"/>
          <w:kern w:val="1"/>
          <w:sz w:val="22"/>
          <w:szCs w:val="22"/>
          <w:lang w:eastAsia="zh-CN"/>
        </w:rPr>
        <w:t>, dnia</w:t>
      </w:r>
      <w:r w:rsidR="00DA1865" w:rsidRPr="00A833AA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="006951C0">
        <w:rPr>
          <w:rFonts w:ascii="Calibri" w:hAnsi="Calibri" w:cs="Calibri"/>
          <w:kern w:val="1"/>
          <w:sz w:val="22"/>
          <w:szCs w:val="22"/>
          <w:lang w:eastAsia="zh-CN"/>
        </w:rPr>
        <w:t>21</w:t>
      </w:r>
      <w:r w:rsidR="00613EED" w:rsidRPr="00A833AA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="003626A2">
        <w:rPr>
          <w:rFonts w:ascii="Calibri" w:hAnsi="Calibri" w:cs="Calibri"/>
          <w:kern w:val="1"/>
          <w:sz w:val="22"/>
          <w:szCs w:val="22"/>
          <w:lang w:eastAsia="zh-CN"/>
        </w:rPr>
        <w:t>lipca</w:t>
      </w:r>
      <w:r w:rsidR="003626A2" w:rsidRPr="00A833AA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="0014730D" w:rsidRPr="00A833AA">
        <w:rPr>
          <w:rFonts w:ascii="Calibri" w:hAnsi="Calibri" w:cs="Calibri"/>
          <w:kern w:val="1"/>
          <w:sz w:val="22"/>
          <w:szCs w:val="22"/>
          <w:lang w:eastAsia="zh-CN"/>
        </w:rPr>
        <w:t>202</w:t>
      </w:r>
      <w:r w:rsidR="003C4E76" w:rsidRPr="00A833AA">
        <w:rPr>
          <w:rFonts w:ascii="Calibri" w:hAnsi="Calibri" w:cs="Calibri"/>
          <w:kern w:val="1"/>
          <w:sz w:val="22"/>
          <w:szCs w:val="22"/>
          <w:lang w:eastAsia="zh-CN"/>
        </w:rPr>
        <w:t>1</w:t>
      </w:r>
      <w:r w:rsidR="0014730D" w:rsidRPr="00A833AA">
        <w:rPr>
          <w:rFonts w:ascii="Calibri" w:hAnsi="Calibri" w:cs="Calibri"/>
          <w:kern w:val="1"/>
          <w:sz w:val="22"/>
          <w:szCs w:val="22"/>
          <w:lang w:eastAsia="zh-CN"/>
        </w:rPr>
        <w:t xml:space="preserve"> r.</w:t>
      </w:r>
    </w:p>
    <w:p w14:paraId="07AF99DC" w14:textId="77777777" w:rsidR="0014730D" w:rsidRPr="0014730D" w:rsidRDefault="0014730D" w:rsidP="0014730D">
      <w:pPr>
        <w:widowControl w:val="0"/>
        <w:autoSpaceDE w:val="0"/>
        <w:spacing w:after="260"/>
        <w:ind w:left="-68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76AE4258" w14:textId="6BA8E0B4" w:rsidR="0014730D" w:rsidRDefault="0014730D" w:rsidP="0014730D">
      <w:pPr>
        <w:widowControl w:val="0"/>
        <w:autoSpaceDE w:val="0"/>
        <w:spacing w:after="120"/>
        <w:ind w:left="-68"/>
        <w:jc w:val="both"/>
        <w:rPr>
          <w:color w:val="FF0000"/>
          <w:kern w:val="1"/>
          <w:sz w:val="24"/>
          <w:szCs w:val="24"/>
          <w:lang w:eastAsia="zh-CN"/>
        </w:rPr>
      </w:pPr>
      <w:r w:rsidRPr="0014730D">
        <w:rPr>
          <w:rFonts w:ascii="Calibri" w:hAnsi="Calibri" w:cs="Calibri"/>
          <w:kern w:val="1"/>
          <w:sz w:val="22"/>
          <w:szCs w:val="22"/>
          <w:lang w:eastAsia="zh-CN"/>
        </w:rPr>
        <w:t>Zatwierdził:</w:t>
      </w:r>
      <w:r w:rsidR="00265C4D">
        <w:rPr>
          <w:color w:val="FF0000"/>
          <w:kern w:val="1"/>
          <w:sz w:val="24"/>
          <w:szCs w:val="24"/>
          <w:lang w:eastAsia="zh-CN"/>
        </w:rPr>
        <w:t xml:space="preserve"> </w:t>
      </w:r>
    </w:p>
    <w:p w14:paraId="014C8A5E" w14:textId="44832433" w:rsidR="00DA1865" w:rsidRPr="00DA1865" w:rsidRDefault="00DA1865" w:rsidP="005F6827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DA1865" w:rsidRPr="00DA1865" w:rsidSect="00240A61"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417" w:right="1417" w:bottom="1417" w:left="1417" w:header="709" w:footer="709" w:gutter="0"/>
      <w:cols w:space="708" w:equalWidth="0">
        <w:col w:w="9072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56D1D" w14:textId="77777777" w:rsidR="00E63E25" w:rsidRDefault="00E63E25">
      <w:r>
        <w:separator/>
      </w:r>
    </w:p>
  </w:endnote>
  <w:endnote w:type="continuationSeparator" w:id="0">
    <w:p w14:paraId="4C1C0C8C" w14:textId="77777777" w:rsidR="00E63E25" w:rsidRDefault="00E6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F25D" w14:textId="77777777" w:rsidR="004949F3" w:rsidRDefault="004949F3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6F937B" w14:textId="77777777" w:rsidR="004949F3" w:rsidRDefault="004949F3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03534549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80258812"/>
          <w:docPartObj>
            <w:docPartGallery w:val="Page Numbers (Top of Page)"/>
            <w:docPartUnique/>
          </w:docPartObj>
        </w:sdtPr>
        <w:sdtEndPr/>
        <w:sdtContent>
          <w:p w14:paraId="70864267" w14:textId="77777777" w:rsidR="004949F3" w:rsidRPr="00D81793" w:rsidRDefault="004949F3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81793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D81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D81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D81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FC289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16</w:t>
            </w:r>
            <w:r w:rsidRPr="00D81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D81793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D81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D81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D81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FC289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16</w:t>
            </w:r>
            <w:r w:rsidRPr="00D81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9AE56BC" w14:textId="77777777" w:rsidR="004949F3" w:rsidRPr="008D72B0" w:rsidRDefault="004949F3" w:rsidP="00A16332">
    <w:pPr>
      <w:pStyle w:val="Stopka"/>
      <w:ind w:right="360"/>
      <w:rPr>
        <w:rFonts w:ascii="Trebuchet MS" w:hAnsi="Trebuchet MS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213860409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078206986"/>
          <w:docPartObj>
            <w:docPartGallery w:val="Page Numbers (Top of Page)"/>
            <w:docPartUnique/>
          </w:docPartObj>
        </w:sdtPr>
        <w:sdtEndPr/>
        <w:sdtContent>
          <w:p w14:paraId="6F138122" w14:textId="77777777" w:rsidR="004949F3" w:rsidRPr="00D81793" w:rsidRDefault="004949F3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81793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D81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D81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D81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FC289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D81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D81793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D81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D81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D81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FC289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16</w:t>
            </w:r>
            <w:r w:rsidRPr="00D81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F491801" w14:textId="1E49E09D" w:rsidR="006A5A3C" w:rsidRPr="00F87883" w:rsidRDefault="00772A6D" w:rsidP="006A5A3C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 xml:space="preserve">Projekt </w:t>
    </w:r>
    <w:r w:rsidRPr="00F87883">
      <w:rPr>
        <w:rFonts w:asciiTheme="minorHAnsi" w:hAnsiTheme="minorHAnsi" w:cstheme="minorHAnsi"/>
        <w:i/>
        <w:sz w:val="18"/>
        <w:szCs w:val="18"/>
      </w:rPr>
      <w:t>„</w:t>
    </w:r>
    <w:r w:rsidR="00F87883" w:rsidRPr="00F87883">
      <w:rPr>
        <w:rFonts w:asciiTheme="minorHAnsi" w:hAnsiTheme="minorHAnsi" w:cstheme="minorHAnsi"/>
        <w:color w:val="242424"/>
        <w:sz w:val="18"/>
        <w:szCs w:val="18"/>
      </w:rPr>
      <w:t>Realizacja kompleksowego projektu obejmującego wsparcie małopolskiej branży kreatywnej i ICT na rynkach międzynarodowych, oraz wsparcie JST w pozyskiwaniu inwestorów</w:t>
    </w:r>
    <w:r w:rsidRPr="00F87883">
      <w:rPr>
        <w:rFonts w:asciiTheme="minorHAnsi" w:hAnsiTheme="minorHAnsi" w:cstheme="minorHAnsi"/>
        <w:i/>
        <w:sz w:val="18"/>
        <w:szCs w:val="18"/>
      </w:rPr>
      <w:t>”</w:t>
    </w:r>
    <w:r w:rsidRPr="00F87883">
      <w:rPr>
        <w:rFonts w:asciiTheme="minorHAnsi" w:hAnsiTheme="minorHAnsi" w:cstheme="minorHAnsi"/>
        <w:sz w:val="18"/>
        <w:szCs w:val="18"/>
      </w:rPr>
      <w:t xml:space="preserve"> dofinansowany ze środków Europejskieg</w:t>
    </w:r>
    <w:r w:rsidR="006A5A3C" w:rsidRPr="00F87883">
      <w:rPr>
        <w:rFonts w:asciiTheme="minorHAnsi" w:hAnsiTheme="minorHAnsi" w:cstheme="minorHAnsi"/>
        <w:sz w:val="18"/>
        <w:szCs w:val="18"/>
      </w:rPr>
      <w:t>o Funduszu Rozwoju Regionalnego</w:t>
    </w:r>
  </w:p>
  <w:p w14:paraId="097ADD1F" w14:textId="77777777" w:rsidR="006A5A3C" w:rsidRPr="00F87883" w:rsidRDefault="00772A6D" w:rsidP="006A5A3C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 xml:space="preserve">w ramach Regionalnego Programu Operacyjnego Województwa Małopolskiego na lata 2014 - 2020, </w:t>
    </w:r>
  </w:p>
  <w:p w14:paraId="3DB4A241" w14:textId="547BC973" w:rsidR="006A5A3C" w:rsidRPr="00F87883" w:rsidRDefault="00772A6D" w:rsidP="006A5A3C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>Oś Priorytetowa 3. Przedsiębiorcza Małopolska, Działanie 3.3. Umiędzynarodo</w:t>
    </w:r>
    <w:r w:rsidR="007849AC" w:rsidRPr="00F87883">
      <w:rPr>
        <w:rFonts w:asciiTheme="minorHAnsi" w:hAnsiTheme="minorHAnsi" w:cstheme="minorHAnsi"/>
        <w:sz w:val="18"/>
        <w:szCs w:val="18"/>
      </w:rPr>
      <w:t>wienie małopolskiej gospodarki</w:t>
    </w:r>
  </w:p>
  <w:p w14:paraId="5A4DFA7F" w14:textId="5D2D44DF" w:rsidR="004949F3" w:rsidRPr="00F87883" w:rsidRDefault="00772A6D" w:rsidP="006A5A3C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 xml:space="preserve">Poddziałanie 3.3.1 </w:t>
    </w:r>
    <w:r w:rsidR="006A5A3C" w:rsidRPr="00F87883">
      <w:rPr>
        <w:rFonts w:asciiTheme="minorHAnsi" w:hAnsiTheme="minorHAnsi" w:cstheme="minorHAnsi"/>
        <w:sz w:val="18"/>
        <w:szCs w:val="18"/>
      </w:rPr>
      <w:t>Promocja gospodarcza Małopolski</w:t>
    </w:r>
    <w:r w:rsidR="00C5760B">
      <w:rPr>
        <w:rFonts w:asciiTheme="minorHAnsi" w:hAnsiTheme="minorHAnsi" w:cstheme="minorHAnsi"/>
        <w:sz w:val="18"/>
        <w:szCs w:val="18"/>
      </w:rPr>
      <w:t>. Nr projektu:</w:t>
    </w:r>
    <w:r w:rsidR="00C5760B" w:rsidRPr="00D903BD">
      <w:rPr>
        <w:rFonts w:asciiTheme="minorHAnsi" w:hAnsiTheme="minorHAnsi" w:cstheme="minorHAnsi"/>
        <w:sz w:val="18"/>
        <w:szCs w:val="18"/>
      </w:rPr>
      <w:t xml:space="preserve"> </w:t>
    </w:r>
    <w:r w:rsidR="00C5760B" w:rsidRPr="00D903BD">
      <w:rPr>
        <w:rFonts w:asciiTheme="minorHAnsi" w:hAnsiTheme="minorHAnsi" w:cstheme="minorHAnsi"/>
        <w:b/>
        <w:bCs/>
        <w:sz w:val="18"/>
        <w:szCs w:val="18"/>
      </w:rPr>
      <w:t>RPMP.03.03.01-12-0063/20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81DAF" w14:textId="77777777" w:rsidR="00E63E25" w:rsidRDefault="00E63E25">
      <w:r>
        <w:separator/>
      </w:r>
    </w:p>
  </w:footnote>
  <w:footnote w:type="continuationSeparator" w:id="0">
    <w:p w14:paraId="07393DFC" w14:textId="77777777" w:rsidR="00E63E25" w:rsidRDefault="00E63E25">
      <w:r>
        <w:continuationSeparator/>
      </w:r>
    </w:p>
  </w:footnote>
  <w:footnote w:id="1">
    <w:p w14:paraId="3949C02F" w14:textId="77777777" w:rsidR="004949F3" w:rsidRPr="00FB2D4D" w:rsidRDefault="004949F3" w:rsidP="00275A7C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D4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B2D4D">
        <w:t xml:space="preserve"> </w:t>
      </w:r>
      <w:r w:rsidRPr="00FB2D4D">
        <w:rPr>
          <w:rFonts w:ascii="Calibri" w:hAnsi="Calibri" w:cs="Calibr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D5EA8A8" w14:textId="77777777" w:rsidR="004949F3" w:rsidRPr="00FB2D4D" w:rsidRDefault="004949F3" w:rsidP="00275A7C">
      <w:pPr>
        <w:pStyle w:val="Akapitzlist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D4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B2D4D">
        <w:rPr>
          <w:rFonts w:ascii="Calibri" w:hAnsi="Calibri" w:cs="Calibri"/>
          <w:sz w:val="18"/>
          <w:szCs w:val="18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3">
    <w:p w14:paraId="13793037" w14:textId="77777777" w:rsidR="004949F3" w:rsidRPr="00AF054F" w:rsidRDefault="004949F3" w:rsidP="00275A7C">
      <w:pPr>
        <w:pStyle w:val="Akapitzlist"/>
        <w:ind w:left="142" w:hanging="142"/>
        <w:jc w:val="both"/>
      </w:pPr>
      <w:r w:rsidRPr="00FB2D4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B2D4D">
        <w:rPr>
          <w:rFonts w:ascii="Calibri" w:hAnsi="Calibri" w:cs="Calibri"/>
          <w:sz w:val="18"/>
          <w:szCs w:val="18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2B50" w14:textId="7FA27094" w:rsidR="00EB3757" w:rsidRDefault="00EB3757">
    <w:pPr>
      <w:pStyle w:val="Nagwek"/>
    </w:pPr>
    <w:r>
      <w:rPr>
        <w:noProof/>
      </w:rPr>
      <w:drawing>
        <wp:inline distT="0" distB="0" distL="0" distR="0" wp14:anchorId="15C5D9C6" wp14:editId="62404C15">
          <wp:extent cx="5753100" cy="503797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9218" cy="50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41"/>
    <w:multiLevelType w:val="multilevel"/>
    <w:tmpl w:val="5BEE2F60"/>
    <w:name w:val="WW8Num6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6" w15:restartNumberingAfterBreak="0">
    <w:nsid w:val="0041720F"/>
    <w:multiLevelType w:val="hybridMultilevel"/>
    <w:tmpl w:val="FC586A3C"/>
    <w:lvl w:ilvl="0" w:tplc="EF621C88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01DB565E"/>
    <w:multiLevelType w:val="hybridMultilevel"/>
    <w:tmpl w:val="56DCB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283C5E"/>
    <w:multiLevelType w:val="hybridMultilevel"/>
    <w:tmpl w:val="2FCE5E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37F3CF8"/>
    <w:multiLevelType w:val="multilevel"/>
    <w:tmpl w:val="515C9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5901CF"/>
    <w:multiLevelType w:val="hybridMultilevel"/>
    <w:tmpl w:val="180AB0B0"/>
    <w:name w:val="WW8Num652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124E62EA"/>
    <w:multiLevelType w:val="hybridMultilevel"/>
    <w:tmpl w:val="B328817C"/>
    <w:lvl w:ilvl="0" w:tplc="F5C62F2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14B11056"/>
    <w:multiLevelType w:val="hybridMultilevel"/>
    <w:tmpl w:val="F5988846"/>
    <w:lvl w:ilvl="0" w:tplc="80E41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DE4851"/>
    <w:multiLevelType w:val="hybridMultilevel"/>
    <w:tmpl w:val="BBE4C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D270D6D"/>
    <w:multiLevelType w:val="hybridMultilevel"/>
    <w:tmpl w:val="4114F75E"/>
    <w:lvl w:ilvl="0" w:tplc="16AAF49A">
      <w:start w:val="14"/>
      <w:numFmt w:val="upperRoman"/>
      <w:lvlText w:val="%1."/>
      <w:lvlJc w:val="left"/>
      <w:pPr>
        <w:ind w:left="143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AE6EC3"/>
    <w:multiLevelType w:val="multilevel"/>
    <w:tmpl w:val="D65ACD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259A3CED"/>
    <w:multiLevelType w:val="hybridMultilevel"/>
    <w:tmpl w:val="047A2382"/>
    <w:lvl w:ilvl="0" w:tplc="94B68802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33523F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F16EA"/>
    <w:multiLevelType w:val="multilevel"/>
    <w:tmpl w:val="827C76A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2BF3575D"/>
    <w:multiLevelType w:val="multilevel"/>
    <w:tmpl w:val="57500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2E8C6D8A"/>
    <w:multiLevelType w:val="multilevel"/>
    <w:tmpl w:val="1BF046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5" w15:restartNumberingAfterBreak="0">
    <w:nsid w:val="308E7B0E"/>
    <w:multiLevelType w:val="multilevel"/>
    <w:tmpl w:val="685C1908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2444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4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5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84" w:hanging="1800"/>
      </w:pPr>
      <w:rPr>
        <w:rFonts w:hint="default"/>
      </w:rPr>
    </w:lvl>
  </w:abstractNum>
  <w:abstractNum w:abstractNumId="36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8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50E0FF0"/>
    <w:multiLevelType w:val="hybridMultilevel"/>
    <w:tmpl w:val="9AB000B8"/>
    <w:lvl w:ilvl="0" w:tplc="8FAA1082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CA2F1B"/>
    <w:multiLevelType w:val="hybridMultilevel"/>
    <w:tmpl w:val="59742114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7A457D"/>
    <w:multiLevelType w:val="hybridMultilevel"/>
    <w:tmpl w:val="F78C51BA"/>
    <w:lvl w:ilvl="0" w:tplc="D33AF68E">
      <w:start w:val="1"/>
      <w:numFmt w:val="upperLetter"/>
      <w:lvlText w:val="%1."/>
      <w:lvlJc w:val="left"/>
      <w:pPr>
        <w:tabs>
          <w:tab w:val="num" w:pos="680"/>
        </w:tabs>
        <w:ind w:left="851" w:hanging="491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3AD95617"/>
    <w:multiLevelType w:val="multilevel"/>
    <w:tmpl w:val="6D1681F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</w:r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5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6" w15:restartNumberingAfterBreak="0">
    <w:nsid w:val="46353256"/>
    <w:multiLevelType w:val="hybridMultilevel"/>
    <w:tmpl w:val="CD00F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0945EC"/>
    <w:multiLevelType w:val="hybridMultilevel"/>
    <w:tmpl w:val="68C02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E949C9"/>
    <w:multiLevelType w:val="hybridMultilevel"/>
    <w:tmpl w:val="8954FB30"/>
    <w:lvl w:ilvl="0" w:tplc="2ABCB9D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0D4873"/>
    <w:multiLevelType w:val="hybridMultilevel"/>
    <w:tmpl w:val="BC302356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88068DA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Theme="minorHAnsi" w:eastAsia="Times New Roman" w:hAnsiTheme="minorHAnsi" w:cstheme="minorHAns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12328C0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1" w15:restartNumberingAfterBreak="0">
    <w:nsid w:val="521C468C"/>
    <w:multiLevelType w:val="hybridMultilevel"/>
    <w:tmpl w:val="504AC0A8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2" w15:restartNumberingAfterBreak="0">
    <w:nsid w:val="52A8466F"/>
    <w:multiLevelType w:val="hybridMultilevel"/>
    <w:tmpl w:val="93D267D6"/>
    <w:lvl w:ilvl="0" w:tplc="C464E72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535F3B59"/>
    <w:multiLevelType w:val="hybridMultilevel"/>
    <w:tmpl w:val="75140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7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7EC472D"/>
    <w:multiLevelType w:val="multilevel"/>
    <w:tmpl w:val="5240D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9" w15:restartNumberingAfterBreak="0">
    <w:nsid w:val="588116F3"/>
    <w:multiLevelType w:val="hybridMultilevel"/>
    <w:tmpl w:val="5B50686E"/>
    <w:lvl w:ilvl="0" w:tplc="B5CCE88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1679FC"/>
    <w:multiLevelType w:val="hybridMultilevel"/>
    <w:tmpl w:val="9C8AFFEA"/>
    <w:lvl w:ilvl="0" w:tplc="62FCBD1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962057"/>
    <w:multiLevelType w:val="hybridMultilevel"/>
    <w:tmpl w:val="F030E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3" w15:restartNumberingAfterBreak="0">
    <w:nsid w:val="5CD22CED"/>
    <w:multiLevelType w:val="hybridMultilevel"/>
    <w:tmpl w:val="BF12C8C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5" w15:restartNumberingAfterBreak="0">
    <w:nsid w:val="61670647"/>
    <w:multiLevelType w:val="hybridMultilevel"/>
    <w:tmpl w:val="B598FCCA"/>
    <w:lvl w:ilvl="0" w:tplc="5A60B1C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7" w15:restartNumberingAfterBreak="0">
    <w:nsid w:val="64A60CF1"/>
    <w:multiLevelType w:val="hybridMultilevel"/>
    <w:tmpl w:val="4120EDEE"/>
    <w:lvl w:ilvl="0" w:tplc="B5CCE88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C93E94"/>
    <w:multiLevelType w:val="hybridMultilevel"/>
    <w:tmpl w:val="C19892A4"/>
    <w:lvl w:ilvl="0" w:tplc="4B404F0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553D50"/>
    <w:multiLevelType w:val="multilevel"/>
    <w:tmpl w:val="802CA27E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1"/>
      <w:numFmt w:val="ordinal"/>
      <w:lvlText w:val="4.%2"/>
      <w:lvlJc w:val="left"/>
      <w:pPr>
        <w:tabs>
          <w:tab w:val="num" w:pos="749"/>
        </w:tabs>
        <w:ind w:left="749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67F01DA9"/>
    <w:multiLevelType w:val="multilevel"/>
    <w:tmpl w:val="2FFC430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 w15:restartNumberingAfterBreak="0">
    <w:nsid w:val="6CD45C15"/>
    <w:multiLevelType w:val="hybridMultilevel"/>
    <w:tmpl w:val="A73085B0"/>
    <w:name w:val="WW8Num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144B1C"/>
    <w:multiLevelType w:val="multilevel"/>
    <w:tmpl w:val="3D9E3134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714E7CA5"/>
    <w:multiLevelType w:val="hybridMultilevel"/>
    <w:tmpl w:val="5D420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1F4DE6"/>
    <w:multiLevelType w:val="multilevel"/>
    <w:tmpl w:val="518A76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8" w15:restartNumberingAfterBreak="0">
    <w:nsid w:val="749E1F55"/>
    <w:multiLevelType w:val="hybridMultilevel"/>
    <w:tmpl w:val="7C6E2474"/>
    <w:lvl w:ilvl="0" w:tplc="9EAA9036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760A4018"/>
    <w:multiLevelType w:val="hybridMultilevel"/>
    <w:tmpl w:val="3626C33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0" w15:restartNumberingAfterBreak="0">
    <w:nsid w:val="765F6630"/>
    <w:multiLevelType w:val="multilevel"/>
    <w:tmpl w:val="6C9042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1" w15:restartNumberingAfterBreak="0">
    <w:nsid w:val="78814BF7"/>
    <w:multiLevelType w:val="hybridMultilevel"/>
    <w:tmpl w:val="53C05B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CFC2C84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79B155D5"/>
    <w:multiLevelType w:val="hybridMultilevel"/>
    <w:tmpl w:val="FC8E9484"/>
    <w:lvl w:ilvl="0" w:tplc="CC5C8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A43809"/>
    <w:multiLevelType w:val="multilevel"/>
    <w:tmpl w:val="A48E88A2"/>
    <w:lvl w:ilvl="0">
      <w:start w:val="5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7AC4739F"/>
    <w:multiLevelType w:val="hybridMultilevel"/>
    <w:tmpl w:val="5E80AF7C"/>
    <w:lvl w:ilvl="0" w:tplc="5216709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630856"/>
    <w:multiLevelType w:val="hybridMultilevel"/>
    <w:tmpl w:val="FDA401D6"/>
    <w:lvl w:ilvl="0" w:tplc="B49406E6">
      <w:start w:val="2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C11A0A"/>
    <w:multiLevelType w:val="multilevel"/>
    <w:tmpl w:val="05C809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5"/>
      <w:numFmt w:val="ordinal"/>
      <w:lvlText w:val="4.%2"/>
      <w:lvlJc w:val="left"/>
      <w:pPr>
        <w:tabs>
          <w:tab w:val="num" w:pos="749"/>
        </w:tabs>
        <w:ind w:left="749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7" w15:restartNumberingAfterBreak="0">
    <w:nsid w:val="7F98399D"/>
    <w:multiLevelType w:val="hybridMultilevel"/>
    <w:tmpl w:val="190A0402"/>
    <w:lvl w:ilvl="0" w:tplc="C464E72E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9"/>
  </w:num>
  <w:num w:numId="3">
    <w:abstractNumId w:val="72"/>
  </w:num>
  <w:num w:numId="4">
    <w:abstractNumId w:val="86"/>
  </w:num>
  <w:num w:numId="5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0"/>
  </w:num>
  <w:num w:numId="8">
    <w:abstractNumId w:val="33"/>
  </w:num>
  <w:num w:numId="9">
    <w:abstractNumId w:val="45"/>
  </w:num>
  <w:num w:numId="10">
    <w:abstractNumId w:val="37"/>
  </w:num>
  <w:num w:numId="11">
    <w:abstractNumId w:val="7"/>
  </w:num>
  <w:num w:numId="12">
    <w:abstractNumId w:val="19"/>
  </w:num>
  <w:num w:numId="13">
    <w:abstractNumId w:val="16"/>
  </w:num>
  <w:num w:numId="14">
    <w:abstractNumId w:val="14"/>
  </w:num>
  <w:num w:numId="15">
    <w:abstractNumId w:val="66"/>
  </w:num>
  <w:num w:numId="16">
    <w:abstractNumId w:val="55"/>
  </w:num>
  <w:num w:numId="17">
    <w:abstractNumId w:val="64"/>
  </w:num>
  <w:num w:numId="18">
    <w:abstractNumId w:val="53"/>
  </w:num>
  <w:num w:numId="19">
    <w:abstractNumId w:val="32"/>
  </w:num>
  <w:num w:numId="20">
    <w:abstractNumId w:val="50"/>
  </w:num>
  <w:num w:numId="21">
    <w:abstractNumId w:val="30"/>
  </w:num>
  <w:num w:numId="22">
    <w:abstractNumId w:val="56"/>
  </w:num>
  <w:num w:numId="23">
    <w:abstractNumId w:val="44"/>
  </w:num>
  <w:num w:numId="24">
    <w:abstractNumId w:val="77"/>
  </w:num>
  <w:num w:numId="25">
    <w:abstractNumId w:val="4"/>
  </w:num>
  <w:num w:numId="26">
    <w:abstractNumId w:val="57"/>
  </w:num>
  <w:num w:numId="27">
    <w:abstractNumId w:val="71"/>
  </w:num>
  <w:num w:numId="28">
    <w:abstractNumId w:val="38"/>
  </w:num>
  <w:num w:numId="29">
    <w:abstractNumId w:val="22"/>
  </w:num>
  <w:num w:numId="30">
    <w:abstractNumId w:val="62"/>
    <w:lvlOverride w:ilvl="0">
      <w:startOverride w:val="1"/>
    </w:lvlOverride>
  </w:num>
  <w:num w:numId="31">
    <w:abstractNumId w:val="43"/>
    <w:lvlOverride w:ilvl="0">
      <w:startOverride w:val="1"/>
    </w:lvlOverride>
  </w:num>
  <w:num w:numId="32">
    <w:abstractNumId w:val="26"/>
  </w:num>
  <w:num w:numId="33">
    <w:abstractNumId w:val="58"/>
  </w:num>
  <w:num w:numId="34">
    <w:abstractNumId w:val="13"/>
  </w:num>
  <w:num w:numId="3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8"/>
  </w:num>
  <w:num w:numId="38">
    <w:abstractNumId w:val="82"/>
  </w:num>
  <w:num w:numId="39">
    <w:abstractNumId w:val="12"/>
  </w:num>
  <w:num w:numId="40">
    <w:abstractNumId w:val="80"/>
  </w:num>
  <w:num w:numId="41">
    <w:abstractNumId w:val="63"/>
  </w:num>
  <w:num w:numId="42">
    <w:abstractNumId w:val="40"/>
  </w:num>
  <w:num w:numId="43">
    <w:abstractNumId w:val="35"/>
  </w:num>
  <w:num w:numId="44">
    <w:abstractNumId w:val="17"/>
  </w:num>
  <w:num w:numId="45">
    <w:abstractNumId w:val="34"/>
  </w:num>
  <w:num w:numId="46">
    <w:abstractNumId w:val="47"/>
  </w:num>
  <w:num w:numId="47">
    <w:abstractNumId w:val="61"/>
  </w:num>
  <w:num w:numId="48">
    <w:abstractNumId w:val="54"/>
  </w:num>
  <w:num w:numId="49">
    <w:abstractNumId w:val="31"/>
  </w:num>
  <w:num w:numId="50">
    <w:abstractNumId w:val="6"/>
  </w:num>
  <w:num w:numId="51">
    <w:abstractNumId w:val="84"/>
  </w:num>
  <w:num w:numId="5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20"/>
  </w:num>
  <w:num w:numId="54">
    <w:abstractNumId w:val="87"/>
  </w:num>
  <w:num w:numId="55">
    <w:abstractNumId w:val="52"/>
  </w:num>
  <w:num w:numId="56">
    <w:abstractNumId w:val="81"/>
  </w:num>
  <w:num w:numId="57">
    <w:abstractNumId w:val="9"/>
  </w:num>
  <w:num w:numId="58">
    <w:abstractNumId w:val="85"/>
  </w:num>
  <w:num w:numId="59">
    <w:abstractNumId w:val="24"/>
  </w:num>
  <w:num w:numId="60">
    <w:abstractNumId w:val="29"/>
  </w:num>
  <w:num w:numId="61">
    <w:abstractNumId w:val="78"/>
  </w:num>
  <w:num w:numId="62">
    <w:abstractNumId w:val="8"/>
  </w:num>
  <w:num w:numId="63">
    <w:abstractNumId w:val="23"/>
  </w:num>
  <w:num w:numId="64">
    <w:abstractNumId w:val="60"/>
  </w:num>
  <w:num w:numId="65">
    <w:abstractNumId w:val="70"/>
  </w:num>
  <w:num w:numId="66">
    <w:abstractNumId w:val="69"/>
  </w:num>
  <w:num w:numId="67">
    <w:abstractNumId w:val="68"/>
  </w:num>
  <w:num w:numId="68">
    <w:abstractNumId w:val="39"/>
  </w:num>
  <w:num w:numId="69">
    <w:abstractNumId w:val="65"/>
  </w:num>
  <w:num w:numId="70">
    <w:abstractNumId w:val="48"/>
  </w:num>
  <w:num w:numId="71">
    <w:abstractNumId w:val="46"/>
  </w:num>
  <w:num w:numId="72">
    <w:abstractNumId w:val="41"/>
  </w:num>
  <w:num w:numId="73">
    <w:abstractNumId w:val="28"/>
  </w:num>
  <w:num w:numId="74">
    <w:abstractNumId w:val="74"/>
  </w:num>
  <w:num w:numId="75">
    <w:abstractNumId w:val="75"/>
  </w:num>
  <w:num w:numId="76">
    <w:abstractNumId w:val="79"/>
  </w:num>
  <w:num w:numId="77">
    <w:abstractNumId w:val="67"/>
  </w:num>
  <w:num w:numId="78">
    <w:abstractNumId w:val="59"/>
  </w:num>
  <w:num w:numId="79">
    <w:abstractNumId w:val="76"/>
  </w:num>
  <w:num w:numId="80">
    <w:abstractNumId w:val="51"/>
  </w:num>
  <w:num w:numId="81">
    <w:abstractNumId w:val="21"/>
  </w:num>
  <w:num w:numId="82">
    <w:abstractNumId w:val="83"/>
  </w:num>
  <w:num w:numId="83">
    <w:abstractNumId w:val="1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32"/>
    <w:rsid w:val="00000211"/>
    <w:rsid w:val="0000056C"/>
    <w:rsid w:val="0000072D"/>
    <w:rsid w:val="0000076D"/>
    <w:rsid w:val="0000079E"/>
    <w:rsid w:val="00000E4C"/>
    <w:rsid w:val="000011A0"/>
    <w:rsid w:val="000012A0"/>
    <w:rsid w:val="000015DA"/>
    <w:rsid w:val="00001B8A"/>
    <w:rsid w:val="00002298"/>
    <w:rsid w:val="00002F22"/>
    <w:rsid w:val="00003041"/>
    <w:rsid w:val="00003C56"/>
    <w:rsid w:val="00003CBE"/>
    <w:rsid w:val="00004CF8"/>
    <w:rsid w:val="00004E23"/>
    <w:rsid w:val="00005691"/>
    <w:rsid w:val="00005ACE"/>
    <w:rsid w:val="00005B35"/>
    <w:rsid w:val="000060F3"/>
    <w:rsid w:val="00006AE7"/>
    <w:rsid w:val="00006E9B"/>
    <w:rsid w:val="00007A71"/>
    <w:rsid w:val="0001044E"/>
    <w:rsid w:val="00010793"/>
    <w:rsid w:val="00011665"/>
    <w:rsid w:val="00011A44"/>
    <w:rsid w:val="000120B5"/>
    <w:rsid w:val="000122C9"/>
    <w:rsid w:val="00012373"/>
    <w:rsid w:val="000136A2"/>
    <w:rsid w:val="000140AE"/>
    <w:rsid w:val="000143A2"/>
    <w:rsid w:val="000163CE"/>
    <w:rsid w:val="0001645B"/>
    <w:rsid w:val="00017339"/>
    <w:rsid w:val="00017655"/>
    <w:rsid w:val="000179BE"/>
    <w:rsid w:val="00017C25"/>
    <w:rsid w:val="00017D4D"/>
    <w:rsid w:val="00021386"/>
    <w:rsid w:val="00021FF1"/>
    <w:rsid w:val="00022599"/>
    <w:rsid w:val="000225B7"/>
    <w:rsid w:val="00023A1A"/>
    <w:rsid w:val="00023D10"/>
    <w:rsid w:val="00023F81"/>
    <w:rsid w:val="000240D6"/>
    <w:rsid w:val="000241F1"/>
    <w:rsid w:val="0002459F"/>
    <w:rsid w:val="00024B5B"/>
    <w:rsid w:val="00024E9B"/>
    <w:rsid w:val="000250F2"/>
    <w:rsid w:val="000262C3"/>
    <w:rsid w:val="00026C0D"/>
    <w:rsid w:val="000270E5"/>
    <w:rsid w:val="00027154"/>
    <w:rsid w:val="00027404"/>
    <w:rsid w:val="00027566"/>
    <w:rsid w:val="00027C2E"/>
    <w:rsid w:val="00027C91"/>
    <w:rsid w:val="00027F57"/>
    <w:rsid w:val="00030AEA"/>
    <w:rsid w:val="000315C1"/>
    <w:rsid w:val="00031BFA"/>
    <w:rsid w:val="0003228E"/>
    <w:rsid w:val="0003304F"/>
    <w:rsid w:val="000334AA"/>
    <w:rsid w:val="00033A20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D63"/>
    <w:rsid w:val="00036F9C"/>
    <w:rsid w:val="000373B8"/>
    <w:rsid w:val="0003755D"/>
    <w:rsid w:val="000377FE"/>
    <w:rsid w:val="00037AC0"/>
    <w:rsid w:val="00040D95"/>
    <w:rsid w:val="000414E0"/>
    <w:rsid w:val="000417F8"/>
    <w:rsid w:val="00041C41"/>
    <w:rsid w:val="000421A0"/>
    <w:rsid w:val="00042AF0"/>
    <w:rsid w:val="00042D49"/>
    <w:rsid w:val="00042DCF"/>
    <w:rsid w:val="0004409E"/>
    <w:rsid w:val="00044144"/>
    <w:rsid w:val="0004551F"/>
    <w:rsid w:val="000458D4"/>
    <w:rsid w:val="00046819"/>
    <w:rsid w:val="00047113"/>
    <w:rsid w:val="0004764B"/>
    <w:rsid w:val="0005003C"/>
    <w:rsid w:val="00050242"/>
    <w:rsid w:val="000505E8"/>
    <w:rsid w:val="00050BD0"/>
    <w:rsid w:val="0005178D"/>
    <w:rsid w:val="00051D9E"/>
    <w:rsid w:val="00051DAA"/>
    <w:rsid w:val="00052302"/>
    <w:rsid w:val="000529FF"/>
    <w:rsid w:val="00053D93"/>
    <w:rsid w:val="000549E7"/>
    <w:rsid w:val="00055A26"/>
    <w:rsid w:val="000569BD"/>
    <w:rsid w:val="00056FE7"/>
    <w:rsid w:val="0005763F"/>
    <w:rsid w:val="00060D07"/>
    <w:rsid w:val="0006114A"/>
    <w:rsid w:val="00061C93"/>
    <w:rsid w:val="0006227A"/>
    <w:rsid w:val="000622AA"/>
    <w:rsid w:val="00062CF5"/>
    <w:rsid w:val="0006332E"/>
    <w:rsid w:val="000633A5"/>
    <w:rsid w:val="00063822"/>
    <w:rsid w:val="00063A92"/>
    <w:rsid w:val="0006417F"/>
    <w:rsid w:val="00064269"/>
    <w:rsid w:val="000645EA"/>
    <w:rsid w:val="000646F3"/>
    <w:rsid w:val="00064A21"/>
    <w:rsid w:val="00064F4F"/>
    <w:rsid w:val="00065FF9"/>
    <w:rsid w:val="00066113"/>
    <w:rsid w:val="00066BF1"/>
    <w:rsid w:val="00067D39"/>
    <w:rsid w:val="0007023D"/>
    <w:rsid w:val="00070243"/>
    <w:rsid w:val="000713BB"/>
    <w:rsid w:val="00071A28"/>
    <w:rsid w:val="0007362E"/>
    <w:rsid w:val="00075341"/>
    <w:rsid w:val="000756B1"/>
    <w:rsid w:val="00075B62"/>
    <w:rsid w:val="00075C1E"/>
    <w:rsid w:val="00076A46"/>
    <w:rsid w:val="00076A95"/>
    <w:rsid w:val="0007722B"/>
    <w:rsid w:val="0007723A"/>
    <w:rsid w:val="00077516"/>
    <w:rsid w:val="000775FF"/>
    <w:rsid w:val="00077A80"/>
    <w:rsid w:val="00077C6B"/>
    <w:rsid w:val="00077CD2"/>
    <w:rsid w:val="00077E07"/>
    <w:rsid w:val="00077E62"/>
    <w:rsid w:val="00080066"/>
    <w:rsid w:val="000813A2"/>
    <w:rsid w:val="0008152D"/>
    <w:rsid w:val="000816CA"/>
    <w:rsid w:val="0008248E"/>
    <w:rsid w:val="00083674"/>
    <w:rsid w:val="00083925"/>
    <w:rsid w:val="000839CC"/>
    <w:rsid w:val="00083D90"/>
    <w:rsid w:val="00084646"/>
    <w:rsid w:val="000850A5"/>
    <w:rsid w:val="0008525C"/>
    <w:rsid w:val="00085DF8"/>
    <w:rsid w:val="0008615A"/>
    <w:rsid w:val="00086162"/>
    <w:rsid w:val="000861FF"/>
    <w:rsid w:val="0008658B"/>
    <w:rsid w:val="00086FFA"/>
    <w:rsid w:val="00087759"/>
    <w:rsid w:val="00087C8C"/>
    <w:rsid w:val="00090BC0"/>
    <w:rsid w:val="00091105"/>
    <w:rsid w:val="00091477"/>
    <w:rsid w:val="00091F63"/>
    <w:rsid w:val="00092EDF"/>
    <w:rsid w:val="00094482"/>
    <w:rsid w:val="000949B3"/>
    <w:rsid w:val="00094F3C"/>
    <w:rsid w:val="000952D1"/>
    <w:rsid w:val="000958E9"/>
    <w:rsid w:val="00095B9A"/>
    <w:rsid w:val="00096248"/>
    <w:rsid w:val="000963AC"/>
    <w:rsid w:val="00096C32"/>
    <w:rsid w:val="000A0726"/>
    <w:rsid w:val="000A07E1"/>
    <w:rsid w:val="000A088B"/>
    <w:rsid w:val="000A1C01"/>
    <w:rsid w:val="000A1D81"/>
    <w:rsid w:val="000A21DF"/>
    <w:rsid w:val="000A2A07"/>
    <w:rsid w:val="000A305D"/>
    <w:rsid w:val="000A3511"/>
    <w:rsid w:val="000A3B9F"/>
    <w:rsid w:val="000A3E71"/>
    <w:rsid w:val="000A4AC1"/>
    <w:rsid w:val="000A4B08"/>
    <w:rsid w:val="000A5A0E"/>
    <w:rsid w:val="000A5E73"/>
    <w:rsid w:val="000A5F7A"/>
    <w:rsid w:val="000A626E"/>
    <w:rsid w:val="000A65FF"/>
    <w:rsid w:val="000A687C"/>
    <w:rsid w:val="000A697E"/>
    <w:rsid w:val="000A6ADF"/>
    <w:rsid w:val="000B0075"/>
    <w:rsid w:val="000B0152"/>
    <w:rsid w:val="000B09E1"/>
    <w:rsid w:val="000B0C12"/>
    <w:rsid w:val="000B13C8"/>
    <w:rsid w:val="000B1812"/>
    <w:rsid w:val="000B1921"/>
    <w:rsid w:val="000B1A7C"/>
    <w:rsid w:val="000B1BE8"/>
    <w:rsid w:val="000B1C3F"/>
    <w:rsid w:val="000B20C7"/>
    <w:rsid w:val="000B2442"/>
    <w:rsid w:val="000B244B"/>
    <w:rsid w:val="000B2AB0"/>
    <w:rsid w:val="000B2EFD"/>
    <w:rsid w:val="000B53CE"/>
    <w:rsid w:val="000B61C4"/>
    <w:rsid w:val="000B6C82"/>
    <w:rsid w:val="000B7236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2D2"/>
    <w:rsid w:val="000C22E2"/>
    <w:rsid w:val="000C23C1"/>
    <w:rsid w:val="000C2428"/>
    <w:rsid w:val="000C35F7"/>
    <w:rsid w:val="000C415E"/>
    <w:rsid w:val="000C4B23"/>
    <w:rsid w:val="000C4E82"/>
    <w:rsid w:val="000C5557"/>
    <w:rsid w:val="000C56D2"/>
    <w:rsid w:val="000C57D0"/>
    <w:rsid w:val="000C5984"/>
    <w:rsid w:val="000C5DA3"/>
    <w:rsid w:val="000C661E"/>
    <w:rsid w:val="000C66F5"/>
    <w:rsid w:val="000C7101"/>
    <w:rsid w:val="000C7C41"/>
    <w:rsid w:val="000C7E91"/>
    <w:rsid w:val="000D0109"/>
    <w:rsid w:val="000D0431"/>
    <w:rsid w:val="000D0527"/>
    <w:rsid w:val="000D1268"/>
    <w:rsid w:val="000D15D3"/>
    <w:rsid w:val="000D1A95"/>
    <w:rsid w:val="000D23BC"/>
    <w:rsid w:val="000D2577"/>
    <w:rsid w:val="000D2768"/>
    <w:rsid w:val="000D2933"/>
    <w:rsid w:val="000D2C45"/>
    <w:rsid w:val="000D2DA4"/>
    <w:rsid w:val="000D4044"/>
    <w:rsid w:val="000D4DD2"/>
    <w:rsid w:val="000D4F7E"/>
    <w:rsid w:val="000D5966"/>
    <w:rsid w:val="000D599D"/>
    <w:rsid w:val="000D5CD8"/>
    <w:rsid w:val="000D607E"/>
    <w:rsid w:val="000D6323"/>
    <w:rsid w:val="000D66DC"/>
    <w:rsid w:val="000D677D"/>
    <w:rsid w:val="000D679F"/>
    <w:rsid w:val="000D6869"/>
    <w:rsid w:val="000D6A53"/>
    <w:rsid w:val="000D6AE6"/>
    <w:rsid w:val="000D7184"/>
    <w:rsid w:val="000D7738"/>
    <w:rsid w:val="000D7BD4"/>
    <w:rsid w:val="000E084A"/>
    <w:rsid w:val="000E0AF5"/>
    <w:rsid w:val="000E137F"/>
    <w:rsid w:val="000E240B"/>
    <w:rsid w:val="000E2DB8"/>
    <w:rsid w:val="000E343F"/>
    <w:rsid w:val="000E3803"/>
    <w:rsid w:val="000E39E8"/>
    <w:rsid w:val="000E3EF8"/>
    <w:rsid w:val="000E4630"/>
    <w:rsid w:val="000E5084"/>
    <w:rsid w:val="000E50E3"/>
    <w:rsid w:val="000E51A7"/>
    <w:rsid w:val="000E5323"/>
    <w:rsid w:val="000E5709"/>
    <w:rsid w:val="000E5C42"/>
    <w:rsid w:val="000E6188"/>
    <w:rsid w:val="000E67A2"/>
    <w:rsid w:val="000E6847"/>
    <w:rsid w:val="000E68E1"/>
    <w:rsid w:val="000E6A8D"/>
    <w:rsid w:val="000E7508"/>
    <w:rsid w:val="000E7741"/>
    <w:rsid w:val="000E7FB0"/>
    <w:rsid w:val="000F0570"/>
    <w:rsid w:val="000F0612"/>
    <w:rsid w:val="000F1435"/>
    <w:rsid w:val="000F1ECF"/>
    <w:rsid w:val="000F20FD"/>
    <w:rsid w:val="000F23B7"/>
    <w:rsid w:val="000F26C4"/>
    <w:rsid w:val="000F270D"/>
    <w:rsid w:val="000F27F1"/>
    <w:rsid w:val="000F41CB"/>
    <w:rsid w:val="000F43E1"/>
    <w:rsid w:val="000F4934"/>
    <w:rsid w:val="000F4FF0"/>
    <w:rsid w:val="000F5409"/>
    <w:rsid w:val="000F5468"/>
    <w:rsid w:val="000F550C"/>
    <w:rsid w:val="000F5653"/>
    <w:rsid w:val="000F5716"/>
    <w:rsid w:val="000F6258"/>
    <w:rsid w:val="000F667F"/>
    <w:rsid w:val="000F66CF"/>
    <w:rsid w:val="000F694E"/>
    <w:rsid w:val="000F695E"/>
    <w:rsid w:val="000F791A"/>
    <w:rsid w:val="000F7DA5"/>
    <w:rsid w:val="001002C0"/>
    <w:rsid w:val="00100C8A"/>
    <w:rsid w:val="00101460"/>
    <w:rsid w:val="001016FD"/>
    <w:rsid w:val="00101903"/>
    <w:rsid w:val="00101D04"/>
    <w:rsid w:val="00102F57"/>
    <w:rsid w:val="0010323B"/>
    <w:rsid w:val="00103916"/>
    <w:rsid w:val="00103EDB"/>
    <w:rsid w:val="0010470C"/>
    <w:rsid w:val="00104746"/>
    <w:rsid w:val="00105086"/>
    <w:rsid w:val="00105174"/>
    <w:rsid w:val="00105257"/>
    <w:rsid w:val="0010526D"/>
    <w:rsid w:val="001052A3"/>
    <w:rsid w:val="00105AA9"/>
    <w:rsid w:val="00106198"/>
    <w:rsid w:val="00106DEE"/>
    <w:rsid w:val="00107134"/>
    <w:rsid w:val="00107AB9"/>
    <w:rsid w:val="00107B02"/>
    <w:rsid w:val="00107D40"/>
    <w:rsid w:val="0011083F"/>
    <w:rsid w:val="00110A40"/>
    <w:rsid w:val="00110EA9"/>
    <w:rsid w:val="001115D6"/>
    <w:rsid w:val="0011183B"/>
    <w:rsid w:val="00111998"/>
    <w:rsid w:val="00111A14"/>
    <w:rsid w:val="0011213A"/>
    <w:rsid w:val="00112191"/>
    <w:rsid w:val="00112958"/>
    <w:rsid w:val="001139F7"/>
    <w:rsid w:val="001139FD"/>
    <w:rsid w:val="0011451F"/>
    <w:rsid w:val="0011506B"/>
    <w:rsid w:val="0011573B"/>
    <w:rsid w:val="001168EF"/>
    <w:rsid w:val="00116A9D"/>
    <w:rsid w:val="00116C4B"/>
    <w:rsid w:val="00117D44"/>
    <w:rsid w:val="00117F40"/>
    <w:rsid w:val="001205B9"/>
    <w:rsid w:val="00120C84"/>
    <w:rsid w:val="0012100A"/>
    <w:rsid w:val="00121546"/>
    <w:rsid w:val="00121AEF"/>
    <w:rsid w:val="00122554"/>
    <w:rsid w:val="00122762"/>
    <w:rsid w:val="00122B87"/>
    <w:rsid w:val="00122C4B"/>
    <w:rsid w:val="00123A60"/>
    <w:rsid w:val="00124DC0"/>
    <w:rsid w:val="00125188"/>
    <w:rsid w:val="00125E0E"/>
    <w:rsid w:val="001260A9"/>
    <w:rsid w:val="001262BC"/>
    <w:rsid w:val="00126671"/>
    <w:rsid w:val="001267C2"/>
    <w:rsid w:val="00127023"/>
    <w:rsid w:val="00127183"/>
    <w:rsid w:val="001271A5"/>
    <w:rsid w:val="00127250"/>
    <w:rsid w:val="001272EE"/>
    <w:rsid w:val="0012745B"/>
    <w:rsid w:val="00127A38"/>
    <w:rsid w:val="00127EB8"/>
    <w:rsid w:val="0013063D"/>
    <w:rsid w:val="001307F2"/>
    <w:rsid w:val="00130AB7"/>
    <w:rsid w:val="00130C1B"/>
    <w:rsid w:val="00131218"/>
    <w:rsid w:val="001319D5"/>
    <w:rsid w:val="001319E2"/>
    <w:rsid w:val="001320FE"/>
    <w:rsid w:val="001322B3"/>
    <w:rsid w:val="001324A4"/>
    <w:rsid w:val="00133899"/>
    <w:rsid w:val="00133C21"/>
    <w:rsid w:val="00133F16"/>
    <w:rsid w:val="00133FE4"/>
    <w:rsid w:val="0013552D"/>
    <w:rsid w:val="00135936"/>
    <w:rsid w:val="00135CCF"/>
    <w:rsid w:val="001364CC"/>
    <w:rsid w:val="0013758B"/>
    <w:rsid w:val="00137D92"/>
    <w:rsid w:val="001402D5"/>
    <w:rsid w:val="0014226E"/>
    <w:rsid w:val="00142572"/>
    <w:rsid w:val="0014271B"/>
    <w:rsid w:val="00143414"/>
    <w:rsid w:val="00143755"/>
    <w:rsid w:val="00143A7B"/>
    <w:rsid w:val="00143D2A"/>
    <w:rsid w:val="0014464A"/>
    <w:rsid w:val="00145019"/>
    <w:rsid w:val="00145835"/>
    <w:rsid w:val="00145A1A"/>
    <w:rsid w:val="00145B39"/>
    <w:rsid w:val="00145E37"/>
    <w:rsid w:val="001460EE"/>
    <w:rsid w:val="0014657F"/>
    <w:rsid w:val="0014703D"/>
    <w:rsid w:val="0014730D"/>
    <w:rsid w:val="00150E6B"/>
    <w:rsid w:val="00150F29"/>
    <w:rsid w:val="001513B0"/>
    <w:rsid w:val="00151A78"/>
    <w:rsid w:val="00152127"/>
    <w:rsid w:val="00152E81"/>
    <w:rsid w:val="00152EE7"/>
    <w:rsid w:val="00153109"/>
    <w:rsid w:val="00153FFD"/>
    <w:rsid w:val="00154869"/>
    <w:rsid w:val="00154BC8"/>
    <w:rsid w:val="00154DE2"/>
    <w:rsid w:val="00155940"/>
    <w:rsid w:val="00155BBC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305"/>
    <w:rsid w:val="00160909"/>
    <w:rsid w:val="00161223"/>
    <w:rsid w:val="00161574"/>
    <w:rsid w:val="0016230A"/>
    <w:rsid w:val="001629BE"/>
    <w:rsid w:val="00162B8F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44"/>
    <w:rsid w:val="00167088"/>
    <w:rsid w:val="001701C8"/>
    <w:rsid w:val="0017078B"/>
    <w:rsid w:val="0017087C"/>
    <w:rsid w:val="001708C4"/>
    <w:rsid w:val="001719E2"/>
    <w:rsid w:val="00171A45"/>
    <w:rsid w:val="00172542"/>
    <w:rsid w:val="0017355E"/>
    <w:rsid w:val="001736F2"/>
    <w:rsid w:val="001738C8"/>
    <w:rsid w:val="0017390A"/>
    <w:rsid w:val="00173E0A"/>
    <w:rsid w:val="00174AE0"/>
    <w:rsid w:val="001754D6"/>
    <w:rsid w:val="00175FE6"/>
    <w:rsid w:val="001761C2"/>
    <w:rsid w:val="00176800"/>
    <w:rsid w:val="00177184"/>
    <w:rsid w:val="001773DA"/>
    <w:rsid w:val="00177633"/>
    <w:rsid w:val="001777A0"/>
    <w:rsid w:val="001804FC"/>
    <w:rsid w:val="0018270E"/>
    <w:rsid w:val="001833E0"/>
    <w:rsid w:val="00183D74"/>
    <w:rsid w:val="00183DEF"/>
    <w:rsid w:val="001857EB"/>
    <w:rsid w:val="00185D09"/>
    <w:rsid w:val="00185E3F"/>
    <w:rsid w:val="00186454"/>
    <w:rsid w:val="00186889"/>
    <w:rsid w:val="0018691E"/>
    <w:rsid w:val="00186B18"/>
    <w:rsid w:val="00186E21"/>
    <w:rsid w:val="00187301"/>
    <w:rsid w:val="00187A34"/>
    <w:rsid w:val="00187B95"/>
    <w:rsid w:val="00187F0D"/>
    <w:rsid w:val="00187FF4"/>
    <w:rsid w:val="0019019E"/>
    <w:rsid w:val="001920CC"/>
    <w:rsid w:val="0019211F"/>
    <w:rsid w:val="0019213F"/>
    <w:rsid w:val="00192239"/>
    <w:rsid w:val="00192A65"/>
    <w:rsid w:val="00193758"/>
    <w:rsid w:val="00193856"/>
    <w:rsid w:val="00193995"/>
    <w:rsid w:val="0019480B"/>
    <w:rsid w:val="0019483D"/>
    <w:rsid w:val="00194AA4"/>
    <w:rsid w:val="001958C8"/>
    <w:rsid w:val="00195C77"/>
    <w:rsid w:val="00196015"/>
    <w:rsid w:val="00196D33"/>
    <w:rsid w:val="00196E2F"/>
    <w:rsid w:val="00197DD7"/>
    <w:rsid w:val="001A0454"/>
    <w:rsid w:val="001A09C2"/>
    <w:rsid w:val="001A0F3D"/>
    <w:rsid w:val="001A1004"/>
    <w:rsid w:val="001A13EA"/>
    <w:rsid w:val="001A1615"/>
    <w:rsid w:val="001A2094"/>
    <w:rsid w:val="001A235D"/>
    <w:rsid w:val="001A2A61"/>
    <w:rsid w:val="001A3321"/>
    <w:rsid w:val="001A3AAC"/>
    <w:rsid w:val="001A426A"/>
    <w:rsid w:val="001A499E"/>
    <w:rsid w:val="001A4C25"/>
    <w:rsid w:val="001A65D9"/>
    <w:rsid w:val="001A68B8"/>
    <w:rsid w:val="001A6C84"/>
    <w:rsid w:val="001A7611"/>
    <w:rsid w:val="001A7835"/>
    <w:rsid w:val="001A7C5F"/>
    <w:rsid w:val="001B096E"/>
    <w:rsid w:val="001B0F66"/>
    <w:rsid w:val="001B10CD"/>
    <w:rsid w:val="001B1792"/>
    <w:rsid w:val="001B181A"/>
    <w:rsid w:val="001B1D3C"/>
    <w:rsid w:val="001B1DB0"/>
    <w:rsid w:val="001B1F79"/>
    <w:rsid w:val="001B2268"/>
    <w:rsid w:val="001B287A"/>
    <w:rsid w:val="001B2D7E"/>
    <w:rsid w:val="001B345C"/>
    <w:rsid w:val="001B36DF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66EE"/>
    <w:rsid w:val="001B68D2"/>
    <w:rsid w:val="001B7978"/>
    <w:rsid w:val="001B7B62"/>
    <w:rsid w:val="001C02A9"/>
    <w:rsid w:val="001C1F91"/>
    <w:rsid w:val="001C2A6F"/>
    <w:rsid w:val="001C2FDE"/>
    <w:rsid w:val="001C308D"/>
    <w:rsid w:val="001C3DA0"/>
    <w:rsid w:val="001C4190"/>
    <w:rsid w:val="001C41E7"/>
    <w:rsid w:val="001C49DD"/>
    <w:rsid w:val="001C4CC9"/>
    <w:rsid w:val="001C4D15"/>
    <w:rsid w:val="001C4EDB"/>
    <w:rsid w:val="001C5172"/>
    <w:rsid w:val="001C55DD"/>
    <w:rsid w:val="001C5829"/>
    <w:rsid w:val="001C5ABC"/>
    <w:rsid w:val="001C5E5B"/>
    <w:rsid w:val="001C5EB4"/>
    <w:rsid w:val="001C6553"/>
    <w:rsid w:val="001C6A5D"/>
    <w:rsid w:val="001C6EA3"/>
    <w:rsid w:val="001C70B6"/>
    <w:rsid w:val="001C7328"/>
    <w:rsid w:val="001C735D"/>
    <w:rsid w:val="001C7471"/>
    <w:rsid w:val="001C7CBD"/>
    <w:rsid w:val="001C7FD0"/>
    <w:rsid w:val="001D14D9"/>
    <w:rsid w:val="001D1A3C"/>
    <w:rsid w:val="001D2680"/>
    <w:rsid w:val="001D3025"/>
    <w:rsid w:val="001D3084"/>
    <w:rsid w:val="001D3BC9"/>
    <w:rsid w:val="001D409D"/>
    <w:rsid w:val="001D439B"/>
    <w:rsid w:val="001D48B2"/>
    <w:rsid w:val="001D5FDE"/>
    <w:rsid w:val="001D65B1"/>
    <w:rsid w:val="001D66D8"/>
    <w:rsid w:val="001D6B87"/>
    <w:rsid w:val="001D7040"/>
    <w:rsid w:val="001E09FD"/>
    <w:rsid w:val="001E0B73"/>
    <w:rsid w:val="001E1DFE"/>
    <w:rsid w:val="001E28F5"/>
    <w:rsid w:val="001E29AB"/>
    <w:rsid w:val="001E2C28"/>
    <w:rsid w:val="001E2D1A"/>
    <w:rsid w:val="001E3F6E"/>
    <w:rsid w:val="001E4365"/>
    <w:rsid w:val="001E4E45"/>
    <w:rsid w:val="001E52FA"/>
    <w:rsid w:val="001E532F"/>
    <w:rsid w:val="001E5474"/>
    <w:rsid w:val="001E5E97"/>
    <w:rsid w:val="001E67EA"/>
    <w:rsid w:val="001E6B87"/>
    <w:rsid w:val="001E7219"/>
    <w:rsid w:val="001E7AAE"/>
    <w:rsid w:val="001E7C2C"/>
    <w:rsid w:val="001F02EB"/>
    <w:rsid w:val="001F0402"/>
    <w:rsid w:val="001F06FC"/>
    <w:rsid w:val="001F09C1"/>
    <w:rsid w:val="001F0F97"/>
    <w:rsid w:val="001F172D"/>
    <w:rsid w:val="001F1893"/>
    <w:rsid w:val="001F1996"/>
    <w:rsid w:val="001F1A5D"/>
    <w:rsid w:val="001F30B6"/>
    <w:rsid w:val="001F35FA"/>
    <w:rsid w:val="001F3CDC"/>
    <w:rsid w:val="001F4164"/>
    <w:rsid w:val="001F4C89"/>
    <w:rsid w:val="001F4DF6"/>
    <w:rsid w:val="001F610F"/>
    <w:rsid w:val="001F62ED"/>
    <w:rsid w:val="001F77B1"/>
    <w:rsid w:val="001F79B6"/>
    <w:rsid w:val="00200066"/>
    <w:rsid w:val="002001EF"/>
    <w:rsid w:val="00200234"/>
    <w:rsid w:val="00201144"/>
    <w:rsid w:val="0020177F"/>
    <w:rsid w:val="00201B92"/>
    <w:rsid w:val="00201BF6"/>
    <w:rsid w:val="00201E7D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D84"/>
    <w:rsid w:val="00205F4D"/>
    <w:rsid w:val="00206275"/>
    <w:rsid w:val="0020666C"/>
    <w:rsid w:val="00206FEA"/>
    <w:rsid w:val="00207212"/>
    <w:rsid w:val="00210438"/>
    <w:rsid w:val="0021064B"/>
    <w:rsid w:val="00210A89"/>
    <w:rsid w:val="00210D36"/>
    <w:rsid w:val="00211765"/>
    <w:rsid w:val="002118D4"/>
    <w:rsid w:val="00211F1B"/>
    <w:rsid w:val="00212008"/>
    <w:rsid w:val="00212856"/>
    <w:rsid w:val="002132E9"/>
    <w:rsid w:val="0021381F"/>
    <w:rsid w:val="0021400B"/>
    <w:rsid w:val="0021499B"/>
    <w:rsid w:val="00215665"/>
    <w:rsid w:val="00215F8C"/>
    <w:rsid w:val="00215F9A"/>
    <w:rsid w:val="0021627F"/>
    <w:rsid w:val="00216819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945"/>
    <w:rsid w:val="00221380"/>
    <w:rsid w:val="0022183B"/>
    <w:rsid w:val="002218E8"/>
    <w:rsid w:val="00221B84"/>
    <w:rsid w:val="0022210C"/>
    <w:rsid w:val="0022216D"/>
    <w:rsid w:val="00222590"/>
    <w:rsid w:val="00222ABA"/>
    <w:rsid w:val="00223DB2"/>
    <w:rsid w:val="00224263"/>
    <w:rsid w:val="00224AF1"/>
    <w:rsid w:val="0022634B"/>
    <w:rsid w:val="002269B4"/>
    <w:rsid w:val="00226DA3"/>
    <w:rsid w:val="00226F9B"/>
    <w:rsid w:val="00227796"/>
    <w:rsid w:val="002277A4"/>
    <w:rsid w:val="00230041"/>
    <w:rsid w:val="00230352"/>
    <w:rsid w:val="00231196"/>
    <w:rsid w:val="0023171E"/>
    <w:rsid w:val="00231AC4"/>
    <w:rsid w:val="00231F62"/>
    <w:rsid w:val="00232561"/>
    <w:rsid w:val="00233271"/>
    <w:rsid w:val="002334C8"/>
    <w:rsid w:val="00233AF7"/>
    <w:rsid w:val="00233D5B"/>
    <w:rsid w:val="0023424A"/>
    <w:rsid w:val="00234920"/>
    <w:rsid w:val="002349D6"/>
    <w:rsid w:val="00234A1D"/>
    <w:rsid w:val="00234C42"/>
    <w:rsid w:val="0023543B"/>
    <w:rsid w:val="00235ADD"/>
    <w:rsid w:val="00236169"/>
    <w:rsid w:val="002365EC"/>
    <w:rsid w:val="00237893"/>
    <w:rsid w:val="00240856"/>
    <w:rsid w:val="00240A61"/>
    <w:rsid w:val="0024109B"/>
    <w:rsid w:val="002416DC"/>
    <w:rsid w:val="00241994"/>
    <w:rsid w:val="002419EC"/>
    <w:rsid w:val="00241AC1"/>
    <w:rsid w:val="0024287A"/>
    <w:rsid w:val="0024365A"/>
    <w:rsid w:val="00243956"/>
    <w:rsid w:val="00244368"/>
    <w:rsid w:val="00244FF7"/>
    <w:rsid w:val="002453B7"/>
    <w:rsid w:val="0024541B"/>
    <w:rsid w:val="002459FF"/>
    <w:rsid w:val="0024641D"/>
    <w:rsid w:val="00246E4E"/>
    <w:rsid w:val="00246EA2"/>
    <w:rsid w:val="00246F8F"/>
    <w:rsid w:val="00246FB5"/>
    <w:rsid w:val="00247230"/>
    <w:rsid w:val="00247C76"/>
    <w:rsid w:val="00250BD1"/>
    <w:rsid w:val="00250C70"/>
    <w:rsid w:val="002526BC"/>
    <w:rsid w:val="00253CAB"/>
    <w:rsid w:val="002552B9"/>
    <w:rsid w:val="00256297"/>
    <w:rsid w:val="002567CF"/>
    <w:rsid w:val="00256ADC"/>
    <w:rsid w:val="0025713A"/>
    <w:rsid w:val="00257667"/>
    <w:rsid w:val="00257BF2"/>
    <w:rsid w:val="002602F5"/>
    <w:rsid w:val="002603FF"/>
    <w:rsid w:val="00260620"/>
    <w:rsid w:val="00260BC0"/>
    <w:rsid w:val="002616C7"/>
    <w:rsid w:val="00261707"/>
    <w:rsid w:val="002621C7"/>
    <w:rsid w:val="00262C69"/>
    <w:rsid w:val="0026375B"/>
    <w:rsid w:val="0026398D"/>
    <w:rsid w:val="00264036"/>
    <w:rsid w:val="0026418C"/>
    <w:rsid w:val="002646BD"/>
    <w:rsid w:val="00264F9B"/>
    <w:rsid w:val="002650CB"/>
    <w:rsid w:val="00265121"/>
    <w:rsid w:val="002653C6"/>
    <w:rsid w:val="002658AA"/>
    <w:rsid w:val="00265999"/>
    <w:rsid w:val="00265C4D"/>
    <w:rsid w:val="00266856"/>
    <w:rsid w:val="00266D83"/>
    <w:rsid w:val="002707DA"/>
    <w:rsid w:val="00271198"/>
    <w:rsid w:val="0027178A"/>
    <w:rsid w:val="002719B8"/>
    <w:rsid w:val="002726C7"/>
    <w:rsid w:val="00272BC0"/>
    <w:rsid w:val="00272F5A"/>
    <w:rsid w:val="00273323"/>
    <w:rsid w:val="002733FF"/>
    <w:rsid w:val="00273425"/>
    <w:rsid w:val="00273890"/>
    <w:rsid w:val="00273979"/>
    <w:rsid w:val="00273A1F"/>
    <w:rsid w:val="00274872"/>
    <w:rsid w:val="00274A01"/>
    <w:rsid w:val="00274DC7"/>
    <w:rsid w:val="00275574"/>
    <w:rsid w:val="00275A7C"/>
    <w:rsid w:val="00277860"/>
    <w:rsid w:val="00277FCA"/>
    <w:rsid w:val="00280275"/>
    <w:rsid w:val="00280371"/>
    <w:rsid w:val="00280550"/>
    <w:rsid w:val="00281747"/>
    <w:rsid w:val="00281805"/>
    <w:rsid w:val="00281CD2"/>
    <w:rsid w:val="00282499"/>
    <w:rsid w:val="002826E9"/>
    <w:rsid w:val="00282D5E"/>
    <w:rsid w:val="00282F78"/>
    <w:rsid w:val="00283C2E"/>
    <w:rsid w:val="00283C8C"/>
    <w:rsid w:val="0028411B"/>
    <w:rsid w:val="00284141"/>
    <w:rsid w:val="00284417"/>
    <w:rsid w:val="00285157"/>
    <w:rsid w:val="00285832"/>
    <w:rsid w:val="00286409"/>
    <w:rsid w:val="002876FE"/>
    <w:rsid w:val="00287AB6"/>
    <w:rsid w:val="00287E21"/>
    <w:rsid w:val="002905D1"/>
    <w:rsid w:val="00291036"/>
    <w:rsid w:val="002919E4"/>
    <w:rsid w:val="00292036"/>
    <w:rsid w:val="002923FA"/>
    <w:rsid w:val="00292634"/>
    <w:rsid w:val="00293275"/>
    <w:rsid w:val="00293AB7"/>
    <w:rsid w:val="002946F2"/>
    <w:rsid w:val="00294939"/>
    <w:rsid w:val="00294FCC"/>
    <w:rsid w:val="00295C93"/>
    <w:rsid w:val="00296C45"/>
    <w:rsid w:val="00296C4E"/>
    <w:rsid w:val="002971EF"/>
    <w:rsid w:val="002972D5"/>
    <w:rsid w:val="00297DD2"/>
    <w:rsid w:val="002A014E"/>
    <w:rsid w:val="002A029A"/>
    <w:rsid w:val="002A0372"/>
    <w:rsid w:val="002A073A"/>
    <w:rsid w:val="002A0BC9"/>
    <w:rsid w:val="002A1660"/>
    <w:rsid w:val="002A17E6"/>
    <w:rsid w:val="002A26EB"/>
    <w:rsid w:val="002A2709"/>
    <w:rsid w:val="002A412F"/>
    <w:rsid w:val="002A41C4"/>
    <w:rsid w:val="002A5217"/>
    <w:rsid w:val="002A62DB"/>
    <w:rsid w:val="002A7F94"/>
    <w:rsid w:val="002B08E2"/>
    <w:rsid w:val="002B1DCC"/>
    <w:rsid w:val="002B237A"/>
    <w:rsid w:val="002B2A74"/>
    <w:rsid w:val="002B2E62"/>
    <w:rsid w:val="002B2F9C"/>
    <w:rsid w:val="002B3806"/>
    <w:rsid w:val="002B3F15"/>
    <w:rsid w:val="002B4152"/>
    <w:rsid w:val="002B429A"/>
    <w:rsid w:val="002B453A"/>
    <w:rsid w:val="002B4A0F"/>
    <w:rsid w:val="002B55C2"/>
    <w:rsid w:val="002B579D"/>
    <w:rsid w:val="002B58D8"/>
    <w:rsid w:val="002B5AE4"/>
    <w:rsid w:val="002B6043"/>
    <w:rsid w:val="002B705C"/>
    <w:rsid w:val="002B7397"/>
    <w:rsid w:val="002B7F00"/>
    <w:rsid w:val="002C0ADD"/>
    <w:rsid w:val="002C0C60"/>
    <w:rsid w:val="002C0EFB"/>
    <w:rsid w:val="002C10C2"/>
    <w:rsid w:val="002C18BB"/>
    <w:rsid w:val="002C307C"/>
    <w:rsid w:val="002C3C8A"/>
    <w:rsid w:val="002C4FEF"/>
    <w:rsid w:val="002C5445"/>
    <w:rsid w:val="002C555A"/>
    <w:rsid w:val="002C5677"/>
    <w:rsid w:val="002C5A1B"/>
    <w:rsid w:val="002C5F7F"/>
    <w:rsid w:val="002C6017"/>
    <w:rsid w:val="002C636E"/>
    <w:rsid w:val="002C6F52"/>
    <w:rsid w:val="002C73A5"/>
    <w:rsid w:val="002D0692"/>
    <w:rsid w:val="002D1243"/>
    <w:rsid w:val="002D1BC5"/>
    <w:rsid w:val="002D1FF8"/>
    <w:rsid w:val="002D220F"/>
    <w:rsid w:val="002D2968"/>
    <w:rsid w:val="002D2DA0"/>
    <w:rsid w:val="002D3834"/>
    <w:rsid w:val="002D3D32"/>
    <w:rsid w:val="002D3D47"/>
    <w:rsid w:val="002D4419"/>
    <w:rsid w:val="002D45B0"/>
    <w:rsid w:val="002D51AB"/>
    <w:rsid w:val="002D5369"/>
    <w:rsid w:val="002D56E4"/>
    <w:rsid w:val="002D602E"/>
    <w:rsid w:val="002D6870"/>
    <w:rsid w:val="002D68A3"/>
    <w:rsid w:val="002D69CD"/>
    <w:rsid w:val="002D6C41"/>
    <w:rsid w:val="002D7130"/>
    <w:rsid w:val="002D7346"/>
    <w:rsid w:val="002D75F6"/>
    <w:rsid w:val="002D7663"/>
    <w:rsid w:val="002D76BC"/>
    <w:rsid w:val="002D7ABE"/>
    <w:rsid w:val="002E004C"/>
    <w:rsid w:val="002E0244"/>
    <w:rsid w:val="002E057D"/>
    <w:rsid w:val="002E0DE9"/>
    <w:rsid w:val="002E1231"/>
    <w:rsid w:val="002E15E7"/>
    <w:rsid w:val="002E1CB6"/>
    <w:rsid w:val="002E1E5D"/>
    <w:rsid w:val="002E1FC4"/>
    <w:rsid w:val="002E25B7"/>
    <w:rsid w:val="002E2754"/>
    <w:rsid w:val="002E2818"/>
    <w:rsid w:val="002E29E7"/>
    <w:rsid w:val="002E2D32"/>
    <w:rsid w:val="002E2EE6"/>
    <w:rsid w:val="002E360E"/>
    <w:rsid w:val="002E3E9E"/>
    <w:rsid w:val="002E4FF0"/>
    <w:rsid w:val="002E56FA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73"/>
    <w:rsid w:val="002F10DF"/>
    <w:rsid w:val="002F121E"/>
    <w:rsid w:val="002F18AE"/>
    <w:rsid w:val="002F19E3"/>
    <w:rsid w:val="002F1F10"/>
    <w:rsid w:val="002F2095"/>
    <w:rsid w:val="002F2E78"/>
    <w:rsid w:val="002F33E3"/>
    <w:rsid w:val="002F3B3C"/>
    <w:rsid w:val="002F3D0A"/>
    <w:rsid w:val="002F4038"/>
    <w:rsid w:val="002F4164"/>
    <w:rsid w:val="002F648A"/>
    <w:rsid w:val="002F685F"/>
    <w:rsid w:val="002F6E72"/>
    <w:rsid w:val="002F6F30"/>
    <w:rsid w:val="002F6FA1"/>
    <w:rsid w:val="002F76D9"/>
    <w:rsid w:val="002F76DE"/>
    <w:rsid w:val="003000F4"/>
    <w:rsid w:val="0030015E"/>
    <w:rsid w:val="003001E2"/>
    <w:rsid w:val="0030037A"/>
    <w:rsid w:val="003003E2"/>
    <w:rsid w:val="00300BE4"/>
    <w:rsid w:val="00300EB6"/>
    <w:rsid w:val="00301D2A"/>
    <w:rsid w:val="00301EC3"/>
    <w:rsid w:val="00302D01"/>
    <w:rsid w:val="00302FDF"/>
    <w:rsid w:val="00303A68"/>
    <w:rsid w:val="00304D95"/>
    <w:rsid w:val="0030511F"/>
    <w:rsid w:val="003053F4"/>
    <w:rsid w:val="003059F6"/>
    <w:rsid w:val="00305E89"/>
    <w:rsid w:val="00305EA4"/>
    <w:rsid w:val="003067C7"/>
    <w:rsid w:val="003069CE"/>
    <w:rsid w:val="00306C73"/>
    <w:rsid w:val="00307808"/>
    <w:rsid w:val="0031036C"/>
    <w:rsid w:val="003107AD"/>
    <w:rsid w:val="003113D5"/>
    <w:rsid w:val="003114AF"/>
    <w:rsid w:val="003117CE"/>
    <w:rsid w:val="00312608"/>
    <w:rsid w:val="00312762"/>
    <w:rsid w:val="00312939"/>
    <w:rsid w:val="00312941"/>
    <w:rsid w:val="00313C06"/>
    <w:rsid w:val="0031420A"/>
    <w:rsid w:val="00314277"/>
    <w:rsid w:val="003144A5"/>
    <w:rsid w:val="003149E8"/>
    <w:rsid w:val="00314F36"/>
    <w:rsid w:val="00315A5D"/>
    <w:rsid w:val="00315E26"/>
    <w:rsid w:val="00316769"/>
    <w:rsid w:val="0031703F"/>
    <w:rsid w:val="0031735C"/>
    <w:rsid w:val="0031757B"/>
    <w:rsid w:val="00317597"/>
    <w:rsid w:val="00317909"/>
    <w:rsid w:val="00321AF1"/>
    <w:rsid w:val="00321CAC"/>
    <w:rsid w:val="003227EF"/>
    <w:rsid w:val="0032294C"/>
    <w:rsid w:val="0032298D"/>
    <w:rsid w:val="003238BB"/>
    <w:rsid w:val="003240A0"/>
    <w:rsid w:val="00325135"/>
    <w:rsid w:val="00325CF8"/>
    <w:rsid w:val="00325DC9"/>
    <w:rsid w:val="00325DD9"/>
    <w:rsid w:val="003263F0"/>
    <w:rsid w:val="00326657"/>
    <w:rsid w:val="00326BEF"/>
    <w:rsid w:val="00326C76"/>
    <w:rsid w:val="0033074D"/>
    <w:rsid w:val="0033108A"/>
    <w:rsid w:val="00332E69"/>
    <w:rsid w:val="00333417"/>
    <w:rsid w:val="00333513"/>
    <w:rsid w:val="00333563"/>
    <w:rsid w:val="00333DDC"/>
    <w:rsid w:val="00334492"/>
    <w:rsid w:val="00334805"/>
    <w:rsid w:val="00335AE3"/>
    <w:rsid w:val="00335CEF"/>
    <w:rsid w:val="00336392"/>
    <w:rsid w:val="003369D5"/>
    <w:rsid w:val="00336B63"/>
    <w:rsid w:val="003372CC"/>
    <w:rsid w:val="003377F0"/>
    <w:rsid w:val="00337ED9"/>
    <w:rsid w:val="00340654"/>
    <w:rsid w:val="0034066D"/>
    <w:rsid w:val="00340FA9"/>
    <w:rsid w:val="00341D3C"/>
    <w:rsid w:val="00341D83"/>
    <w:rsid w:val="00342486"/>
    <w:rsid w:val="00342610"/>
    <w:rsid w:val="00342F7B"/>
    <w:rsid w:val="0034334B"/>
    <w:rsid w:val="003437DD"/>
    <w:rsid w:val="00343BAD"/>
    <w:rsid w:val="00344B58"/>
    <w:rsid w:val="00344D0C"/>
    <w:rsid w:val="00344D23"/>
    <w:rsid w:val="003463EA"/>
    <w:rsid w:val="0034686F"/>
    <w:rsid w:val="00346F2A"/>
    <w:rsid w:val="003473EF"/>
    <w:rsid w:val="003474BE"/>
    <w:rsid w:val="00347A1B"/>
    <w:rsid w:val="0035069B"/>
    <w:rsid w:val="0035085E"/>
    <w:rsid w:val="00351D88"/>
    <w:rsid w:val="0035252F"/>
    <w:rsid w:val="003526A2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3FC5"/>
    <w:rsid w:val="00355856"/>
    <w:rsid w:val="00355A83"/>
    <w:rsid w:val="003564FD"/>
    <w:rsid w:val="00356AD6"/>
    <w:rsid w:val="00356C5D"/>
    <w:rsid w:val="00356EEB"/>
    <w:rsid w:val="0035785A"/>
    <w:rsid w:val="00357973"/>
    <w:rsid w:val="00357C36"/>
    <w:rsid w:val="00357F64"/>
    <w:rsid w:val="00360102"/>
    <w:rsid w:val="003613D1"/>
    <w:rsid w:val="003616AB"/>
    <w:rsid w:val="00361C45"/>
    <w:rsid w:val="00361FFE"/>
    <w:rsid w:val="003621FE"/>
    <w:rsid w:val="003626A2"/>
    <w:rsid w:val="00362751"/>
    <w:rsid w:val="00362C41"/>
    <w:rsid w:val="00362C62"/>
    <w:rsid w:val="003637D4"/>
    <w:rsid w:val="00363A48"/>
    <w:rsid w:val="00363C00"/>
    <w:rsid w:val="003641F3"/>
    <w:rsid w:val="00364235"/>
    <w:rsid w:val="003647EF"/>
    <w:rsid w:val="00364F04"/>
    <w:rsid w:val="00365669"/>
    <w:rsid w:val="0036649D"/>
    <w:rsid w:val="00366A58"/>
    <w:rsid w:val="00366ABE"/>
    <w:rsid w:val="00366EFC"/>
    <w:rsid w:val="00366F59"/>
    <w:rsid w:val="00367433"/>
    <w:rsid w:val="00367509"/>
    <w:rsid w:val="00367A35"/>
    <w:rsid w:val="003700E8"/>
    <w:rsid w:val="003702F7"/>
    <w:rsid w:val="00370495"/>
    <w:rsid w:val="003707E2"/>
    <w:rsid w:val="00370FBA"/>
    <w:rsid w:val="00371292"/>
    <w:rsid w:val="00371413"/>
    <w:rsid w:val="00371B79"/>
    <w:rsid w:val="003728AC"/>
    <w:rsid w:val="00372ADC"/>
    <w:rsid w:val="00372C6B"/>
    <w:rsid w:val="0037331B"/>
    <w:rsid w:val="0037350E"/>
    <w:rsid w:val="0037466E"/>
    <w:rsid w:val="00374B85"/>
    <w:rsid w:val="0037511B"/>
    <w:rsid w:val="003754FE"/>
    <w:rsid w:val="00375695"/>
    <w:rsid w:val="00375763"/>
    <w:rsid w:val="00375768"/>
    <w:rsid w:val="003757F1"/>
    <w:rsid w:val="0037618D"/>
    <w:rsid w:val="0037663A"/>
    <w:rsid w:val="00376729"/>
    <w:rsid w:val="00376793"/>
    <w:rsid w:val="00376906"/>
    <w:rsid w:val="00376D87"/>
    <w:rsid w:val="00377613"/>
    <w:rsid w:val="00377AAB"/>
    <w:rsid w:val="00380A8B"/>
    <w:rsid w:val="003812AA"/>
    <w:rsid w:val="003812B7"/>
    <w:rsid w:val="0038231E"/>
    <w:rsid w:val="003839F0"/>
    <w:rsid w:val="00383B61"/>
    <w:rsid w:val="003842D8"/>
    <w:rsid w:val="00384302"/>
    <w:rsid w:val="0038468D"/>
    <w:rsid w:val="00384987"/>
    <w:rsid w:val="003849E0"/>
    <w:rsid w:val="00384A63"/>
    <w:rsid w:val="00384B82"/>
    <w:rsid w:val="00384C53"/>
    <w:rsid w:val="00385244"/>
    <w:rsid w:val="0038559C"/>
    <w:rsid w:val="003859DE"/>
    <w:rsid w:val="00385DB3"/>
    <w:rsid w:val="003862EF"/>
    <w:rsid w:val="00387457"/>
    <w:rsid w:val="00387F08"/>
    <w:rsid w:val="00390693"/>
    <w:rsid w:val="00390ADE"/>
    <w:rsid w:val="003912B9"/>
    <w:rsid w:val="0039256C"/>
    <w:rsid w:val="00392AB0"/>
    <w:rsid w:val="00392B28"/>
    <w:rsid w:val="00392F19"/>
    <w:rsid w:val="003955CB"/>
    <w:rsid w:val="00395C43"/>
    <w:rsid w:val="00395CB7"/>
    <w:rsid w:val="00396046"/>
    <w:rsid w:val="00397FF2"/>
    <w:rsid w:val="003A0723"/>
    <w:rsid w:val="003A1265"/>
    <w:rsid w:val="003A1403"/>
    <w:rsid w:val="003A2626"/>
    <w:rsid w:val="003A3019"/>
    <w:rsid w:val="003A32FD"/>
    <w:rsid w:val="003A384A"/>
    <w:rsid w:val="003A4D43"/>
    <w:rsid w:val="003A564A"/>
    <w:rsid w:val="003A5713"/>
    <w:rsid w:val="003A61DF"/>
    <w:rsid w:val="003A6855"/>
    <w:rsid w:val="003A731C"/>
    <w:rsid w:val="003A754F"/>
    <w:rsid w:val="003A7A8C"/>
    <w:rsid w:val="003A7BB0"/>
    <w:rsid w:val="003A7EFE"/>
    <w:rsid w:val="003B008C"/>
    <w:rsid w:val="003B04D7"/>
    <w:rsid w:val="003B08C6"/>
    <w:rsid w:val="003B1312"/>
    <w:rsid w:val="003B195A"/>
    <w:rsid w:val="003B21A1"/>
    <w:rsid w:val="003B3999"/>
    <w:rsid w:val="003B4176"/>
    <w:rsid w:val="003B46E2"/>
    <w:rsid w:val="003B4F41"/>
    <w:rsid w:val="003B518D"/>
    <w:rsid w:val="003B51C3"/>
    <w:rsid w:val="003B53A2"/>
    <w:rsid w:val="003B550B"/>
    <w:rsid w:val="003B6D0E"/>
    <w:rsid w:val="003B77B2"/>
    <w:rsid w:val="003B78BD"/>
    <w:rsid w:val="003C006A"/>
    <w:rsid w:val="003C0325"/>
    <w:rsid w:val="003C05EB"/>
    <w:rsid w:val="003C08F2"/>
    <w:rsid w:val="003C13DF"/>
    <w:rsid w:val="003C15EA"/>
    <w:rsid w:val="003C166B"/>
    <w:rsid w:val="003C1A19"/>
    <w:rsid w:val="003C1B18"/>
    <w:rsid w:val="003C1D72"/>
    <w:rsid w:val="003C20A5"/>
    <w:rsid w:val="003C27F2"/>
    <w:rsid w:val="003C3775"/>
    <w:rsid w:val="003C4529"/>
    <w:rsid w:val="003C4674"/>
    <w:rsid w:val="003C4E76"/>
    <w:rsid w:val="003C5774"/>
    <w:rsid w:val="003C587C"/>
    <w:rsid w:val="003C5ECB"/>
    <w:rsid w:val="003C696F"/>
    <w:rsid w:val="003D0317"/>
    <w:rsid w:val="003D0980"/>
    <w:rsid w:val="003D0DC4"/>
    <w:rsid w:val="003D138D"/>
    <w:rsid w:val="003D140A"/>
    <w:rsid w:val="003D1B67"/>
    <w:rsid w:val="003D2B57"/>
    <w:rsid w:val="003D332C"/>
    <w:rsid w:val="003D33A3"/>
    <w:rsid w:val="003D437F"/>
    <w:rsid w:val="003D5439"/>
    <w:rsid w:val="003D591A"/>
    <w:rsid w:val="003D60E9"/>
    <w:rsid w:val="003D63AD"/>
    <w:rsid w:val="003D64D8"/>
    <w:rsid w:val="003D6657"/>
    <w:rsid w:val="003D6982"/>
    <w:rsid w:val="003D6BCF"/>
    <w:rsid w:val="003D70E0"/>
    <w:rsid w:val="003D790F"/>
    <w:rsid w:val="003E049B"/>
    <w:rsid w:val="003E12A7"/>
    <w:rsid w:val="003E1A9D"/>
    <w:rsid w:val="003E1C07"/>
    <w:rsid w:val="003E1CFC"/>
    <w:rsid w:val="003E1D43"/>
    <w:rsid w:val="003E1F23"/>
    <w:rsid w:val="003E20B6"/>
    <w:rsid w:val="003E23A7"/>
    <w:rsid w:val="003E3D30"/>
    <w:rsid w:val="003E4723"/>
    <w:rsid w:val="003E4CE4"/>
    <w:rsid w:val="003E5029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E7A7A"/>
    <w:rsid w:val="003F057D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A21"/>
    <w:rsid w:val="003F3C43"/>
    <w:rsid w:val="003F40B5"/>
    <w:rsid w:val="003F4482"/>
    <w:rsid w:val="003F4BAC"/>
    <w:rsid w:val="003F5175"/>
    <w:rsid w:val="003F585B"/>
    <w:rsid w:val="003F58EB"/>
    <w:rsid w:val="003F65D9"/>
    <w:rsid w:val="003F6641"/>
    <w:rsid w:val="003F7109"/>
    <w:rsid w:val="003F7BFB"/>
    <w:rsid w:val="00400050"/>
    <w:rsid w:val="004002E2"/>
    <w:rsid w:val="004006E4"/>
    <w:rsid w:val="00400CA5"/>
    <w:rsid w:val="00401513"/>
    <w:rsid w:val="00401E23"/>
    <w:rsid w:val="00402456"/>
    <w:rsid w:val="00402AEF"/>
    <w:rsid w:val="00402EAC"/>
    <w:rsid w:val="00403212"/>
    <w:rsid w:val="004035AA"/>
    <w:rsid w:val="00403CBE"/>
    <w:rsid w:val="00403E0E"/>
    <w:rsid w:val="00403FD2"/>
    <w:rsid w:val="004040D9"/>
    <w:rsid w:val="00405B23"/>
    <w:rsid w:val="00405B47"/>
    <w:rsid w:val="00405F87"/>
    <w:rsid w:val="004068B0"/>
    <w:rsid w:val="00406BB7"/>
    <w:rsid w:val="00406CBD"/>
    <w:rsid w:val="004072CB"/>
    <w:rsid w:val="00407C45"/>
    <w:rsid w:val="00407F1C"/>
    <w:rsid w:val="0041015C"/>
    <w:rsid w:val="004105AD"/>
    <w:rsid w:val="00410CC8"/>
    <w:rsid w:val="00410F84"/>
    <w:rsid w:val="0041133C"/>
    <w:rsid w:val="00411DF9"/>
    <w:rsid w:val="0041252D"/>
    <w:rsid w:val="00412572"/>
    <w:rsid w:val="00412623"/>
    <w:rsid w:val="004129D9"/>
    <w:rsid w:val="0041326C"/>
    <w:rsid w:val="00414373"/>
    <w:rsid w:val="00414F25"/>
    <w:rsid w:val="004158FD"/>
    <w:rsid w:val="00415B47"/>
    <w:rsid w:val="00415F52"/>
    <w:rsid w:val="00415F57"/>
    <w:rsid w:val="004160E8"/>
    <w:rsid w:val="00416478"/>
    <w:rsid w:val="004165DB"/>
    <w:rsid w:val="00416675"/>
    <w:rsid w:val="00417EBF"/>
    <w:rsid w:val="00420205"/>
    <w:rsid w:val="00420B66"/>
    <w:rsid w:val="0042208E"/>
    <w:rsid w:val="00422594"/>
    <w:rsid w:val="00422C87"/>
    <w:rsid w:val="00423470"/>
    <w:rsid w:val="004235F5"/>
    <w:rsid w:val="0042417D"/>
    <w:rsid w:val="00424746"/>
    <w:rsid w:val="00425A7B"/>
    <w:rsid w:val="00426110"/>
    <w:rsid w:val="004262E3"/>
    <w:rsid w:val="00426512"/>
    <w:rsid w:val="0042684A"/>
    <w:rsid w:val="00427388"/>
    <w:rsid w:val="004276A7"/>
    <w:rsid w:val="00431962"/>
    <w:rsid w:val="0043255E"/>
    <w:rsid w:val="004326BC"/>
    <w:rsid w:val="00432BFA"/>
    <w:rsid w:val="00432C69"/>
    <w:rsid w:val="0043354D"/>
    <w:rsid w:val="004341D8"/>
    <w:rsid w:val="00434492"/>
    <w:rsid w:val="00434BA4"/>
    <w:rsid w:val="00435239"/>
    <w:rsid w:val="004360A4"/>
    <w:rsid w:val="00436909"/>
    <w:rsid w:val="00436ABB"/>
    <w:rsid w:val="00436BCF"/>
    <w:rsid w:val="00436FAA"/>
    <w:rsid w:val="00437186"/>
    <w:rsid w:val="004373FE"/>
    <w:rsid w:val="00440115"/>
    <w:rsid w:val="00440598"/>
    <w:rsid w:val="00440968"/>
    <w:rsid w:val="00440B80"/>
    <w:rsid w:val="004411CF"/>
    <w:rsid w:val="0044133A"/>
    <w:rsid w:val="00441706"/>
    <w:rsid w:val="00441F12"/>
    <w:rsid w:val="0044292F"/>
    <w:rsid w:val="00442B5E"/>
    <w:rsid w:val="00442BD6"/>
    <w:rsid w:val="0044315F"/>
    <w:rsid w:val="0044398F"/>
    <w:rsid w:val="00444034"/>
    <w:rsid w:val="00444189"/>
    <w:rsid w:val="00444C81"/>
    <w:rsid w:val="00444DB2"/>
    <w:rsid w:val="0044648B"/>
    <w:rsid w:val="004472E6"/>
    <w:rsid w:val="00447717"/>
    <w:rsid w:val="00447F77"/>
    <w:rsid w:val="004504AC"/>
    <w:rsid w:val="00450F58"/>
    <w:rsid w:val="0045101B"/>
    <w:rsid w:val="004519E9"/>
    <w:rsid w:val="00451DED"/>
    <w:rsid w:val="004525A7"/>
    <w:rsid w:val="00452B06"/>
    <w:rsid w:val="004543FF"/>
    <w:rsid w:val="00454559"/>
    <w:rsid w:val="00454D58"/>
    <w:rsid w:val="004556DF"/>
    <w:rsid w:val="004557C9"/>
    <w:rsid w:val="00456532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1DA"/>
    <w:rsid w:val="00462C93"/>
    <w:rsid w:val="004630E5"/>
    <w:rsid w:val="00463E20"/>
    <w:rsid w:val="00463FC8"/>
    <w:rsid w:val="00464206"/>
    <w:rsid w:val="00464C6E"/>
    <w:rsid w:val="00466674"/>
    <w:rsid w:val="00466F3C"/>
    <w:rsid w:val="0046701B"/>
    <w:rsid w:val="00467223"/>
    <w:rsid w:val="00467368"/>
    <w:rsid w:val="004677C5"/>
    <w:rsid w:val="00467A0B"/>
    <w:rsid w:val="00467A73"/>
    <w:rsid w:val="00467BA8"/>
    <w:rsid w:val="00470346"/>
    <w:rsid w:val="0047038D"/>
    <w:rsid w:val="00470486"/>
    <w:rsid w:val="004708E8"/>
    <w:rsid w:val="00471C26"/>
    <w:rsid w:val="004723C8"/>
    <w:rsid w:val="00472865"/>
    <w:rsid w:val="00472D43"/>
    <w:rsid w:val="00472EC9"/>
    <w:rsid w:val="004735BE"/>
    <w:rsid w:val="004740F4"/>
    <w:rsid w:val="004748B8"/>
    <w:rsid w:val="0047539C"/>
    <w:rsid w:val="004753E2"/>
    <w:rsid w:val="004755EC"/>
    <w:rsid w:val="0047588D"/>
    <w:rsid w:val="004767F1"/>
    <w:rsid w:val="004768CA"/>
    <w:rsid w:val="004769D5"/>
    <w:rsid w:val="00477124"/>
    <w:rsid w:val="00477714"/>
    <w:rsid w:val="00477D4B"/>
    <w:rsid w:val="004808F8"/>
    <w:rsid w:val="00480BBB"/>
    <w:rsid w:val="00480F7B"/>
    <w:rsid w:val="004818D9"/>
    <w:rsid w:val="0048237E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39D"/>
    <w:rsid w:val="0048673A"/>
    <w:rsid w:val="004868BC"/>
    <w:rsid w:val="004870C5"/>
    <w:rsid w:val="004870DA"/>
    <w:rsid w:val="004871C8"/>
    <w:rsid w:val="004873F0"/>
    <w:rsid w:val="00487842"/>
    <w:rsid w:val="00487EAE"/>
    <w:rsid w:val="00490E18"/>
    <w:rsid w:val="004911DE"/>
    <w:rsid w:val="0049166C"/>
    <w:rsid w:val="00491900"/>
    <w:rsid w:val="0049245B"/>
    <w:rsid w:val="0049305F"/>
    <w:rsid w:val="00493C8E"/>
    <w:rsid w:val="004942E0"/>
    <w:rsid w:val="00494619"/>
    <w:rsid w:val="004949F3"/>
    <w:rsid w:val="00494C38"/>
    <w:rsid w:val="00494E3D"/>
    <w:rsid w:val="00494F43"/>
    <w:rsid w:val="00494FE0"/>
    <w:rsid w:val="00495062"/>
    <w:rsid w:val="004956A7"/>
    <w:rsid w:val="00495828"/>
    <w:rsid w:val="00496098"/>
    <w:rsid w:val="00496110"/>
    <w:rsid w:val="0049613A"/>
    <w:rsid w:val="004968B8"/>
    <w:rsid w:val="00496995"/>
    <w:rsid w:val="004969FD"/>
    <w:rsid w:val="00497366"/>
    <w:rsid w:val="00497C04"/>
    <w:rsid w:val="00497DDF"/>
    <w:rsid w:val="004A0164"/>
    <w:rsid w:val="004A1246"/>
    <w:rsid w:val="004A1678"/>
    <w:rsid w:val="004A1E2C"/>
    <w:rsid w:val="004A1F06"/>
    <w:rsid w:val="004A204E"/>
    <w:rsid w:val="004A208B"/>
    <w:rsid w:val="004A287A"/>
    <w:rsid w:val="004A2E9B"/>
    <w:rsid w:val="004A36CF"/>
    <w:rsid w:val="004A3C63"/>
    <w:rsid w:val="004A40F9"/>
    <w:rsid w:val="004A51D4"/>
    <w:rsid w:val="004A574B"/>
    <w:rsid w:val="004A5D8A"/>
    <w:rsid w:val="004A6242"/>
    <w:rsid w:val="004A6483"/>
    <w:rsid w:val="004A65D9"/>
    <w:rsid w:val="004A66CE"/>
    <w:rsid w:val="004A6BF5"/>
    <w:rsid w:val="004B01FF"/>
    <w:rsid w:val="004B1855"/>
    <w:rsid w:val="004B186C"/>
    <w:rsid w:val="004B19B5"/>
    <w:rsid w:val="004B2430"/>
    <w:rsid w:val="004B2610"/>
    <w:rsid w:val="004B2A71"/>
    <w:rsid w:val="004B2ED6"/>
    <w:rsid w:val="004B31D3"/>
    <w:rsid w:val="004B3233"/>
    <w:rsid w:val="004B3928"/>
    <w:rsid w:val="004B3D6E"/>
    <w:rsid w:val="004B3FE8"/>
    <w:rsid w:val="004B49EE"/>
    <w:rsid w:val="004B4CB0"/>
    <w:rsid w:val="004B52C6"/>
    <w:rsid w:val="004B5579"/>
    <w:rsid w:val="004B5C26"/>
    <w:rsid w:val="004B5DE9"/>
    <w:rsid w:val="004B62A8"/>
    <w:rsid w:val="004B636D"/>
    <w:rsid w:val="004B646A"/>
    <w:rsid w:val="004B7248"/>
    <w:rsid w:val="004B74AF"/>
    <w:rsid w:val="004B74EA"/>
    <w:rsid w:val="004B761F"/>
    <w:rsid w:val="004B79ED"/>
    <w:rsid w:val="004C05E0"/>
    <w:rsid w:val="004C08FA"/>
    <w:rsid w:val="004C1013"/>
    <w:rsid w:val="004C15D2"/>
    <w:rsid w:val="004C2008"/>
    <w:rsid w:val="004C2043"/>
    <w:rsid w:val="004C22C4"/>
    <w:rsid w:val="004C293B"/>
    <w:rsid w:val="004C31C4"/>
    <w:rsid w:val="004C3807"/>
    <w:rsid w:val="004C41E0"/>
    <w:rsid w:val="004C4F04"/>
    <w:rsid w:val="004C566C"/>
    <w:rsid w:val="004C6004"/>
    <w:rsid w:val="004C6049"/>
    <w:rsid w:val="004C61E4"/>
    <w:rsid w:val="004C636D"/>
    <w:rsid w:val="004C7AB1"/>
    <w:rsid w:val="004D0D72"/>
    <w:rsid w:val="004D14DA"/>
    <w:rsid w:val="004D15F0"/>
    <w:rsid w:val="004D1B61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22A"/>
    <w:rsid w:val="004D58D1"/>
    <w:rsid w:val="004D76C9"/>
    <w:rsid w:val="004D7785"/>
    <w:rsid w:val="004D7E28"/>
    <w:rsid w:val="004D7FA9"/>
    <w:rsid w:val="004E01D8"/>
    <w:rsid w:val="004E0390"/>
    <w:rsid w:val="004E2100"/>
    <w:rsid w:val="004E311D"/>
    <w:rsid w:val="004E35CD"/>
    <w:rsid w:val="004E4271"/>
    <w:rsid w:val="004E4397"/>
    <w:rsid w:val="004E473D"/>
    <w:rsid w:val="004E52B5"/>
    <w:rsid w:val="004E55CB"/>
    <w:rsid w:val="004E61E4"/>
    <w:rsid w:val="004E67CA"/>
    <w:rsid w:val="004E69AE"/>
    <w:rsid w:val="004E69D0"/>
    <w:rsid w:val="004E711B"/>
    <w:rsid w:val="004F0466"/>
    <w:rsid w:val="004F0C2B"/>
    <w:rsid w:val="004F1B48"/>
    <w:rsid w:val="004F2077"/>
    <w:rsid w:val="004F21A4"/>
    <w:rsid w:val="004F244E"/>
    <w:rsid w:val="004F2D26"/>
    <w:rsid w:val="004F3090"/>
    <w:rsid w:val="004F310B"/>
    <w:rsid w:val="004F3431"/>
    <w:rsid w:val="004F3719"/>
    <w:rsid w:val="004F3799"/>
    <w:rsid w:val="004F3CF2"/>
    <w:rsid w:val="004F5DEF"/>
    <w:rsid w:val="004F5EBB"/>
    <w:rsid w:val="004F60C4"/>
    <w:rsid w:val="004F7440"/>
    <w:rsid w:val="004F7B03"/>
    <w:rsid w:val="004F7EC6"/>
    <w:rsid w:val="00500594"/>
    <w:rsid w:val="00500856"/>
    <w:rsid w:val="0050137D"/>
    <w:rsid w:val="00501F8B"/>
    <w:rsid w:val="00501FCB"/>
    <w:rsid w:val="00502040"/>
    <w:rsid w:val="005028D7"/>
    <w:rsid w:val="0050318A"/>
    <w:rsid w:val="00503317"/>
    <w:rsid w:val="00503546"/>
    <w:rsid w:val="005037F0"/>
    <w:rsid w:val="00503C0D"/>
    <w:rsid w:val="00504232"/>
    <w:rsid w:val="00505EE4"/>
    <w:rsid w:val="005063F9"/>
    <w:rsid w:val="005064DB"/>
    <w:rsid w:val="00506570"/>
    <w:rsid w:val="00507375"/>
    <w:rsid w:val="00507685"/>
    <w:rsid w:val="00507900"/>
    <w:rsid w:val="0051029F"/>
    <w:rsid w:val="005105EB"/>
    <w:rsid w:val="00510AB5"/>
    <w:rsid w:val="00510CD7"/>
    <w:rsid w:val="0051122C"/>
    <w:rsid w:val="00511D63"/>
    <w:rsid w:val="00511E5B"/>
    <w:rsid w:val="00511F23"/>
    <w:rsid w:val="00511FD5"/>
    <w:rsid w:val="005130F0"/>
    <w:rsid w:val="00513167"/>
    <w:rsid w:val="005138BD"/>
    <w:rsid w:val="00513B2A"/>
    <w:rsid w:val="0051433F"/>
    <w:rsid w:val="00514699"/>
    <w:rsid w:val="00514AF7"/>
    <w:rsid w:val="00514C74"/>
    <w:rsid w:val="005150E6"/>
    <w:rsid w:val="00515227"/>
    <w:rsid w:val="00515D6C"/>
    <w:rsid w:val="005163E7"/>
    <w:rsid w:val="00516FC2"/>
    <w:rsid w:val="005173A6"/>
    <w:rsid w:val="00517409"/>
    <w:rsid w:val="00517ED1"/>
    <w:rsid w:val="00520066"/>
    <w:rsid w:val="005206A4"/>
    <w:rsid w:val="005207EA"/>
    <w:rsid w:val="00520923"/>
    <w:rsid w:val="00520F4A"/>
    <w:rsid w:val="0052107D"/>
    <w:rsid w:val="00523428"/>
    <w:rsid w:val="005235B9"/>
    <w:rsid w:val="00523DAE"/>
    <w:rsid w:val="00524B47"/>
    <w:rsid w:val="005252B2"/>
    <w:rsid w:val="00525899"/>
    <w:rsid w:val="00525DA8"/>
    <w:rsid w:val="00525E04"/>
    <w:rsid w:val="005261B8"/>
    <w:rsid w:val="005263A0"/>
    <w:rsid w:val="00526495"/>
    <w:rsid w:val="00526B26"/>
    <w:rsid w:val="0052731C"/>
    <w:rsid w:val="00527AD9"/>
    <w:rsid w:val="00530DEE"/>
    <w:rsid w:val="00530FAC"/>
    <w:rsid w:val="0053118D"/>
    <w:rsid w:val="005315EA"/>
    <w:rsid w:val="005324B1"/>
    <w:rsid w:val="00532E69"/>
    <w:rsid w:val="005332FF"/>
    <w:rsid w:val="00533A77"/>
    <w:rsid w:val="00533FC1"/>
    <w:rsid w:val="00534269"/>
    <w:rsid w:val="00534271"/>
    <w:rsid w:val="005344FE"/>
    <w:rsid w:val="00534C10"/>
    <w:rsid w:val="00534FAC"/>
    <w:rsid w:val="005351DF"/>
    <w:rsid w:val="00535C00"/>
    <w:rsid w:val="00536261"/>
    <w:rsid w:val="0053647C"/>
    <w:rsid w:val="00536506"/>
    <w:rsid w:val="00536721"/>
    <w:rsid w:val="0054068C"/>
    <w:rsid w:val="005406F6"/>
    <w:rsid w:val="00540714"/>
    <w:rsid w:val="00542077"/>
    <w:rsid w:val="005426CF"/>
    <w:rsid w:val="00542A72"/>
    <w:rsid w:val="005434D5"/>
    <w:rsid w:val="00543542"/>
    <w:rsid w:val="00543A74"/>
    <w:rsid w:val="00544485"/>
    <w:rsid w:val="005453E8"/>
    <w:rsid w:val="0054566A"/>
    <w:rsid w:val="0054579D"/>
    <w:rsid w:val="00545FF9"/>
    <w:rsid w:val="0054644E"/>
    <w:rsid w:val="00546477"/>
    <w:rsid w:val="00546665"/>
    <w:rsid w:val="0054682B"/>
    <w:rsid w:val="00547B38"/>
    <w:rsid w:val="00547CD9"/>
    <w:rsid w:val="0055047F"/>
    <w:rsid w:val="005507BF"/>
    <w:rsid w:val="00550897"/>
    <w:rsid w:val="00551B43"/>
    <w:rsid w:val="00552546"/>
    <w:rsid w:val="00552B3E"/>
    <w:rsid w:val="00552B6A"/>
    <w:rsid w:val="00553013"/>
    <w:rsid w:val="005531FE"/>
    <w:rsid w:val="00553FD4"/>
    <w:rsid w:val="00555284"/>
    <w:rsid w:val="005553A9"/>
    <w:rsid w:val="00555E12"/>
    <w:rsid w:val="00556555"/>
    <w:rsid w:val="00556F69"/>
    <w:rsid w:val="00557F9F"/>
    <w:rsid w:val="00561511"/>
    <w:rsid w:val="00561BC2"/>
    <w:rsid w:val="00561E41"/>
    <w:rsid w:val="00561EE0"/>
    <w:rsid w:val="00563104"/>
    <w:rsid w:val="00563598"/>
    <w:rsid w:val="00563699"/>
    <w:rsid w:val="00563744"/>
    <w:rsid w:val="00563B9F"/>
    <w:rsid w:val="0056415D"/>
    <w:rsid w:val="00564501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3F9"/>
    <w:rsid w:val="00567849"/>
    <w:rsid w:val="00567CA7"/>
    <w:rsid w:val="00567D53"/>
    <w:rsid w:val="00567FDC"/>
    <w:rsid w:val="00571329"/>
    <w:rsid w:val="00571EFE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4CD5"/>
    <w:rsid w:val="005751DA"/>
    <w:rsid w:val="00575504"/>
    <w:rsid w:val="0057578C"/>
    <w:rsid w:val="005774FD"/>
    <w:rsid w:val="00577571"/>
    <w:rsid w:val="00577B5D"/>
    <w:rsid w:val="00580075"/>
    <w:rsid w:val="005800C3"/>
    <w:rsid w:val="0058033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2281"/>
    <w:rsid w:val="00582C83"/>
    <w:rsid w:val="005832A1"/>
    <w:rsid w:val="0058395B"/>
    <w:rsid w:val="00583A7D"/>
    <w:rsid w:val="00584476"/>
    <w:rsid w:val="00584DDD"/>
    <w:rsid w:val="00585330"/>
    <w:rsid w:val="00585A43"/>
    <w:rsid w:val="00586734"/>
    <w:rsid w:val="0058707E"/>
    <w:rsid w:val="00587190"/>
    <w:rsid w:val="005876F3"/>
    <w:rsid w:val="00587DD1"/>
    <w:rsid w:val="00590494"/>
    <w:rsid w:val="005912CB"/>
    <w:rsid w:val="005914E2"/>
    <w:rsid w:val="0059172A"/>
    <w:rsid w:val="00591F8F"/>
    <w:rsid w:val="0059251B"/>
    <w:rsid w:val="00592BFB"/>
    <w:rsid w:val="00593483"/>
    <w:rsid w:val="00593BCE"/>
    <w:rsid w:val="005940FA"/>
    <w:rsid w:val="00594506"/>
    <w:rsid w:val="0059464D"/>
    <w:rsid w:val="00594660"/>
    <w:rsid w:val="00594C8B"/>
    <w:rsid w:val="005973AA"/>
    <w:rsid w:val="00597B01"/>
    <w:rsid w:val="005A0586"/>
    <w:rsid w:val="005A09DB"/>
    <w:rsid w:val="005A0BF4"/>
    <w:rsid w:val="005A1534"/>
    <w:rsid w:val="005A162E"/>
    <w:rsid w:val="005A172E"/>
    <w:rsid w:val="005A1E4F"/>
    <w:rsid w:val="005A1EE4"/>
    <w:rsid w:val="005A2E9B"/>
    <w:rsid w:val="005A3573"/>
    <w:rsid w:val="005A357A"/>
    <w:rsid w:val="005A3ADF"/>
    <w:rsid w:val="005A3DCD"/>
    <w:rsid w:val="005A42BC"/>
    <w:rsid w:val="005A48F1"/>
    <w:rsid w:val="005A565E"/>
    <w:rsid w:val="005A5945"/>
    <w:rsid w:val="005A5B8A"/>
    <w:rsid w:val="005A5FF6"/>
    <w:rsid w:val="005A6E1A"/>
    <w:rsid w:val="005A6FD7"/>
    <w:rsid w:val="005B124B"/>
    <w:rsid w:val="005B12D4"/>
    <w:rsid w:val="005B1AED"/>
    <w:rsid w:val="005B1BAD"/>
    <w:rsid w:val="005B2745"/>
    <w:rsid w:val="005B2833"/>
    <w:rsid w:val="005B2A61"/>
    <w:rsid w:val="005B2B7B"/>
    <w:rsid w:val="005B2CA6"/>
    <w:rsid w:val="005B2FE3"/>
    <w:rsid w:val="005B313F"/>
    <w:rsid w:val="005B31EF"/>
    <w:rsid w:val="005B38A7"/>
    <w:rsid w:val="005B49B5"/>
    <w:rsid w:val="005B4ACA"/>
    <w:rsid w:val="005B525B"/>
    <w:rsid w:val="005B546A"/>
    <w:rsid w:val="005B6974"/>
    <w:rsid w:val="005B6C8A"/>
    <w:rsid w:val="005C02F7"/>
    <w:rsid w:val="005C0B96"/>
    <w:rsid w:val="005C1C1D"/>
    <w:rsid w:val="005C1F78"/>
    <w:rsid w:val="005C2F75"/>
    <w:rsid w:val="005C2F89"/>
    <w:rsid w:val="005C34D4"/>
    <w:rsid w:val="005C3783"/>
    <w:rsid w:val="005C3AA5"/>
    <w:rsid w:val="005C429A"/>
    <w:rsid w:val="005C42D5"/>
    <w:rsid w:val="005C47A2"/>
    <w:rsid w:val="005C4816"/>
    <w:rsid w:val="005C5865"/>
    <w:rsid w:val="005C5972"/>
    <w:rsid w:val="005C5D45"/>
    <w:rsid w:val="005C5FDE"/>
    <w:rsid w:val="005C6F1D"/>
    <w:rsid w:val="005C7037"/>
    <w:rsid w:val="005D05AA"/>
    <w:rsid w:val="005D05E0"/>
    <w:rsid w:val="005D07D7"/>
    <w:rsid w:val="005D131F"/>
    <w:rsid w:val="005D1761"/>
    <w:rsid w:val="005D2137"/>
    <w:rsid w:val="005D2831"/>
    <w:rsid w:val="005D2CDD"/>
    <w:rsid w:val="005D36CB"/>
    <w:rsid w:val="005D389D"/>
    <w:rsid w:val="005D405F"/>
    <w:rsid w:val="005D40CA"/>
    <w:rsid w:val="005D430F"/>
    <w:rsid w:val="005D4F24"/>
    <w:rsid w:val="005D510D"/>
    <w:rsid w:val="005D547E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1023"/>
    <w:rsid w:val="005E14F8"/>
    <w:rsid w:val="005E1EBD"/>
    <w:rsid w:val="005E34BF"/>
    <w:rsid w:val="005E56E6"/>
    <w:rsid w:val="005E614E"/>
    <w:rsid w:val="005E6EB9"/>
    <w:rsid w:val="005E7080"/>
    <w:rsid w:val="005E7EEC"/>
    <w:rsid w:val="005E7F94"/>
    <w:rsid w:val="005F018A"/>
    <w:rsid w:val="005F046D"/>
    <w:rsid w:val="005F0D5A"/>
    <w:rsid w:val="005F0FA7"/>
    <w:rsid w:val="005F1150"/>
    <w:rsid w:val="005F1C3A"/>
    <w:rsid w:val="005F1F84"/>
    <w:rsid w:val="005F2989"/>
    <w:rsid w:val="005F3949"/>
    <w:rsid w:val="005F3A19"/>
    <w:rsid w:val="005F3B2C"/>
    <w:rsid w:val="005F4036"/>
    <w:rsid w:val="005F4783"/>
    <w:rsid w:val="005F4834"/>
    <w:rsid w:val="005F54BB"/>
    <w:rsid w:val="005F600F"/>
    <w:rsid w:val="005F614B"/>
    <w:rsid w:val="005F6482"/>
    <w:rsid w:val="005F673C"/>
    <w:rsid w:val="005F6827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74B"/>
    <w:rsid w:val="00601AF4"/>
    <w:rsid w:val="00602924"/>
    <w:rsid w:val="00602A88"/>
    <w:rsid w:val="00602F49"/>
    <w:rsid w:val="00602FE0"/>
    <w:rsid w:val="00603136"/>
    <w:rsid w:val="006032B1"/>
    <w:rsid w:val="006050C3"/>
    <w:rsid w:val="0060579C"/>
    <w:rsid w:val="006063E9"/>
    <w:rsid w:val="00607607"/>
    <w:rsid w:val="00607721"/>
    <w:rsid w:val="0061049C"/>
    <w:rsid w:val="006111D7"/>
    <w:rsid w:val="0061159C"/>
    <w:rsid w:val="006116C9"/>
    <w:rsid w:val="00611E52"/>
    <w:rsid w:val="006120BB"/>
    <w:rsid w:val="00612588"/>
    <w:rsid w:val="00612A23"/>
    <w:rsid w:val="00612F61"/>
    <w:rsid w:val="00613DA7"/>
    <w:rsid w:val="00613E0B"/>
    <w:rsid w:val="00613EED"/>
    <w:rsid w:val="006144B8"/>
    <w:rsid w:val="0061528B"/>
    <w:rsid w:val="00615397"/>
    <w:rsid w:val="0061545B"/>
    <w:rsid w:val="00615501"/>
    <w:rsid w:val="0061593A"/>
    <w:rsid w:val="006160FE"/>
    <w:rsid w:val="00616409"/>
    <w:rsid w:val="0061710A"/>
    <w:rsid w:val="006172A6"/>
    <w:rsid w:val="0061784D"/>
    <w:rsid w:val="00617BDA"/>
    <w:rsid w:val="00617F50"/>
    <w:rsid w:val="00617F62"/>
    <w:rsid w:val="00620108"/>
    <w:rsid w:val="006203B4"/>
    <w:rsid w:val="00621411"/>
    <w:rsid w:val="006214C0"/>
    <w:rsid w:val="006219C0"/>
    <w:rsid w:val="00621AA1"/>
    <w:rsid w:val="00621D6E"/>
    <w:rsid w:val="00622072"/>
    <w:rsid w:val="0062296D"/>
    <w:rsid w:val="00622A08"/>
    <w:rsid w:val="006238C1"/>
    <w:rsid w:val="00623A6C"/>
    <w:rsid w:val="00623F6F"/>
    <w:rsid w:val="00624272"/>
    <w:rsid w:val="0062472C"/>
    <w:rsid w:val="00625276"/>
    <w:rsid w:val="006268C3"/>
    <w:rsid w:val="00630488"/>
    <w:rsid w:val="00630A00"/>
    <w:rsid w:val="0063122E"/>
    <w:rsid w:val="00631E21"/>
    <w:rsid w:val="00632033"/>
    <w:rsid w:val="00632107"/>
    <w:rsid w:val="0063268B"/>
    <w:rsid w:val="0063294A"/>
    <w:rsid w:val="006334FC"/>
    <w:rsid w:val="00633773"/>
    <w:rsid w:val="006339E4"/>
    <w:rsid w:val="00633A6B"/>
    <w:rsid w:val="00634A68"/>
    <w:rsid w:val="00634BDB"/>
    <w:rsid w:val="006354FA"/>
    <w:rsid w:val="006357F7"/>
    <w:rsid w:val="00635A23"/>
    <w:rsid w:val="00635B90"/>
    <w:rsid w:val="00635DC3"/>
    <w:rsid w:val="00635EBF"/>
    <w:rsid w:val="00636003"/>
    <w:rsid w:val="006362F8"/>
    <w:rsid w:val="00636435"/>
    <w:rsid w:val="0063646E"/>
    <w:rsid w:val="00636512"/>
    <w:rsid w:val="00636588"/>
    <w:rsid w:val="00636B4B"/>
    <w:rsid w:val="00636BEF"/>
    <w:rsid w:val="00636CC3"/>
    <w:rsid w:val="00637106"/>
    <w:rsid w:val="006372D3"/>
    <w:rsid w:val="00637F45"/>
    <w:rsid w:val="0064002D"/>
    <w:rsid w:val="006400E9"/>
    <w:rsid w:val="0064036C"/>
    <w:rsid w:val="0064153A"/>
    <w:rsid w:val="00641B1C"/>
    <w:rsid w:val="00641F2B"/>
    <w:rsid w:val="00642361"/>
    <w:rsid w:val="00642E36"/>
    <w:rsid w:val="00642FD7"/>
    <w:rsid w:val="0064335E"/>
    <w:rsid w:val="00643715"/>
    <w:rsid w:val="0064400F"/>
    <w:rsid w:val="006440C0"/>
    <w:rsid w:val="00644205"/>
    <w:rsid w:val="00644415"/>
    <w:rsid w:val="006444C6"/>
    <w:rsid w:val="0064499D"/>
    <w:rsid w:val="00645E3E"/>
    <w:rsid w:val="00646290"/>
    <w:rsid w:val="00646531"/>
    <w:rsid w:val="00646950"/>
    <w:rsid w:val="00646BEC"/>
    <w:rsid w:val="00646BFF"/>
    <w:rsid w:val="0064774E"/>
    <w:rsid w:val="00647FE8"/>
    <w:rsid w:val="00650231"/>
    <w:rsid w:val="006508E1"/>
    <w:rsid w:val="00650B48"/>
    <w:rsid w:val="006519EE"/>
    <w:rsid w:val="00651B95"/>
    <w:rsid w:val="00651F39"/>
    <w:rsid w:val="00652BBF"/>
    <w:rsid w:val="00653216"/>
    <w:rsid w:val="0065334D"/>
    <w:rsid w:val="00653BDF"/>
    <w:rsid w:val="006542B0"/>
    <w:rsid w:val="006543EC"/>
    <w:rsid w:val="00654411"/>
    <w:rsid w:val="00654CE8"/>
    <w:rsid w:val="00654D57"/>
    <w:rsid w:val="0065543E"/>
    <w:rsid w:val="00655DBA"/>
    <w:rsid w:val="006567D5"/>
    <w:rsid w:val="00656AAF"/>
    <w:rsid w:val="006570E8"/>
    <w:rsid w:val="0065723F"/>
    <w:rsid w:val="00657A33"/>
    <w:rsid w:val="00657DEE"/>
    <w:rsid w:val="00657E0A"/>
    <w:rsid w:val="006601B2"/>
    <w:rsid w:val="00660D96"/>
    <w:rsid w:val="00662AF4"/>
    <w:rsid w:val="00662DB9"/>
    <w:rsid w:val="00663BA8"/>
    <w:rsid w:val="00664212"/>
    <w:rsid w:val="006642A9"/>
    <w:rsid w:val="006645BC"/>
    <w:rsid w:val="00664AD3"/>
    <w:rsid w:val="00664EB8"/>
    <w:rsid w:val="00665323"/>
    <w:rsid w:val="00665755"/>
    <w:rsid w:val="00665C6B"/>
    <w:rsid w:val="00665F80"/>
    <w:rsid w:val="0066613F"/>
    <w:rsid w:val="0066614F"/>
    <w:rsid w:val="006662BF"/>
    <w:rsid w:val="00666BEA"/>
    <w:rsid w:val="00667C64"/>
    <w:rsid w:val="00670994"/>
    <w:rsid w:val="006709B8"/>
    <w:rsid w:val="00670EB9"/>
    <w:rsid w:val="006722B1"/>
    <w:rsid w:val="0067279A"/>
    <w:rsid w:val="0067387B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9B0"/>
    <w:rsid w:val="00677A85"/>
    <w:rsid w:val="00680153"/>
    <w:rsid w:val="006818B3"/>
    <w:rsid w:val="006818C9"/>
    <w:rsid w:val="006821BC"/>
    <w:rsid w:val="0068225F"/>
    <w:rsid w:val="00682A0D"/>
    <w:rsid w:val="00682DAC"/>
    <w:rsid w:val="00683086"/>
    <w:rsid w:val="00683496"/>
    <w:rsid w:val="006836BD"/>
    <w:rsid w:val="00683D08"/>
    <w:rsid w:val="00684128"/>
    <w:rsid w:val="00684B38"/>
    <w:rsid w:val="00685278"/>
    <w:rsid w:val="00685A25"/>
    <w:rsid w:val="00686005"/>
    <w:rsid w:val="006860CD"/>
    <w:rsid w:val="00686686"/>
    <w:rsid w:val="006867ED"/>
    <w:rsid w:val="0068773D"/>
    <w:rsid w:val="00687DD0"/>
    <w:rsid w:val="006908B2"/>
    <w:rsid w:val="00692256"/>
    <w:rsid w:val="00692DA6"/>
    <w:rsid w:val="0069364C"/>
    <w:rsid w:val="00693913"/>
    <w:rsid w:val="0069397E"/>
    <w:rsid w:val="00693FB8"/>
    <w:rsid w:val="00694397"/>
    <w:rsid w:val="00694494"/>
    <w:rsid w:val="006951C0"/>
    <w:rsid w:val="00695C12"/>
    <w:rsid w:val="00695D30"/>
    <w:rsid w:val="00696131"/>
    <w:rsid w:val="006961C7"/>
    <w:rsid w:val="0069677F"/>
    <w:rsid w:val="00696F6D"/>
    <w:rsid w:val="006971C0"/>
    <w:rsid w:val="00697269"/>
    <w:rsid w:val="00697C65"/>
    <w:rsid w:val="006A011E"/>
    <w:rsid w:val="006A0654"/>
    <w:rsid w:val="006A0D84"/>
    <w:rsid w:val="006A0DF1"/>
    <w:rsid w:val="006A0E9E"/>
    <w:rsid w:val="006A142B"/>
    <w:rsid w:val="006A192F"/>
    <w:rsid w:val="006A198B"/>
    <w:rsid w:val="006A1AA0"/>
    <w:rsid w:val="006A2F37"/>
    <w:rsid w:val="006A3279"/>
    <w:rsid w:val="006A3509"/>
    <w:rsid w:val="006A370E"/>
    <w:rsid w:val="006A3D50"/>
    <w:rsid w:val="006A43FF"/>
    <w:rsid w:val="006A4444"/>
    <w:rsid w:val="006A47D7"/>
    <w:rsid w:val="006A4DFB"/>
    <w:rsid w:val="006A53F4"/>
    <w:rsid w:val="006A58CD"/>
    <w:rsid w:val="006A5A3C"/>
    <w:rsid w:val="006A66D8"/>
    <w:rsid w:val="006A6DCA"/>
    <w:rsid w:val="006A6DCC"/>
    <w:rsid w:val="006A78DE"/>
    <w:rsid w:val="006A79D9"/>
    <w:rsid w:val="006A7C65"/>
    <w:rsid w:val="006A7CD5"/>
    <w:rsid w:val="006B0624"/>
    <w:rsid w:val="006B0CBB"/>
    <w:rsid w:val="006B1077"/>
    <w:rsid w:val="006B1552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0AD"/>
    <w:rsid w:val="006B5205"/>
    <w:rsid w:val="006B5232"/>
    <w:rsid w:val="006B557F"/>
    <w:rsid w:val="006B5C6F"/>
    <w:rsid w:val="006B61E2"/>
    <w:rsid w:val="006B6CC8"/>
    <w:rsid w:val="006B6E7D"/>
    <w:rsid w:val="006B7216"/>
    <w:rsid w:val="006B76BC"/>
    <w:rsid w:val="006C1007"/>
    <w:rsid w:val="006C10AD"/>
    <w:rsid w:val="006C150C"/>
    <w:rsid w:val="006C1F75"/>
    <w:rsid w:val="006C2716"/>
    <w:rsid w:val="006C3467"/>
    <w:rsid w:val="006C36BD"/>
    <w:rsid w:val="006C3C6A"/>
    <w:rsid w:val="006C42DD"/>
    <w:rsid w:val="006C4DF5"/>
    <w:rsid w:val="006C5878"/>
    <w:rsid w:val="006C5CAD"/>
    <w:rsid w:val="006C617B"/>
    <w:rsid w:val="006C6207"/>
    <w:rsid w:val="006C6D43"/>
    <w:rsid w:val="006C7168"/>
    <w:rsid w:val="006C727A"/>
    <w:rsid w:val="006C75FC"/>
    <w:rsid w:val="006C7811"/>
    <w:rsid w:val="006D0000"/>
    <w:rsid w:val="006D0898"/>
    <w:rsid w:val="006D0DE1"/>
    <w:rsid w:val="006D0E78"/>
    <w:rsid w:val="006D104D"/>
    <w:rsid w:val="006D127D"/>
    <w:rsid w:val="006D1615"/>
    <w:rsid w:val="006D1A18"/>
    <w:rsid w:val="006D2108"/>
    <w:rsid w:val="006D2634"/>
    <w:rsid w:val="006D28B6"/>
    <w:rsid w:val="006D2F83"/>
    <w:rsid w:val="006D3273"/>
    <w:rsid w:val="006D3814"/>
    <w:rsid w:val="006D3AEB"/>
    <w:rsid w:val="006D495D"/>
    <w:rsid w:val="006D57AD"/>
    <w:rsid w:val="006D5C03"/>
    <w:rsid w:val="006D5E89"/>
    <w:rsid w:val="006D6132"/>
    <w:rsid w:val="006D68EC"/>
    <w:rsid w:val="006E03F0"/>
    <w:rsid w:val="006E044D"/>
    <w:rsid w:val="006E06A0"/>
    <w:rsid w:val="006E1D1D"/>
    <w:rsid w:val="006E1FBD"/>
    <w:rsid w:val="006E22BE"/>
    <w:rsid w:val="006E276F"/>
    <w:rsid w:val="006E2C67"/>
    <w:rsid w:val="006E2E05"/>
    <w:rsid w:val="006E370E"/>
    <w:rsid w:val="006E3911"/>
    <w:rsid w:val="006E3BEA"/>
    <w:rsid w:val="006E3DE5"/>
    <w:rsid w:val="006E3F2D"/>
    <w:rsid w:val="006E40FB"/>
    <w:rsid w:val="006E4183"/>
    <w:rsid w:val="006E4723"/>
    <w:rsid w:val="006E5684"/>
    <w:rsid w:val="006E59E9"/>
    <w:rsid w:val="006E5A22"/>
    <w:rsid w:val="006E66F6"/>
    <w:rsid w:val="006E6764"/>
    <w:rsid w:val="006E67D3"/>
    <w:rsid w:val="006E6D34"/>
    <w:rsid w:val="006E75BC"/>
    <w:rsid w:val="006E7B26"/>
    <w:rsid w:val="006E7BB1"/>
    <w:rsid w:val="006F02D1"/>
    <w:rsid w:val="006F050A"/>
    <w:rsid w:val="006F10D5"/>
    <w:rsid w:val="006F27A1"/>
    <w:rsid w:val="006F2F96"/>
    <w:rsid w:val="006F38F8"/>
    <w:rsid w:val="006F41B4"/>
    <w:rsid w:val="006F4AAC"/>
    <w:rsid w:val="006F5331"/>
    <w:rsid w:val="006F576D"/>
    <w:rsid w:val="006F5FFE"/>
    <w:rsid w:val="006F6211"/>
    <w:rsid w:val="006F7C4D"/>
    <w:rsid w:val="006F7F72"/>
    <w:rsid w:val="0070056D"/>
    <w:rsid w:val="007008F8"/>
    <w:rsid w:val="00700C5A"/>
    <w:rsid w:val="007018FF"/>
    <w:rsid w:val="0070229F"/>
    <w:rsid w:val="0070313D"/>
    <w:rsid w:val="007032E4"/>
    <w:rsid w:val="0070390C"/>
    <w:rsid w:val="00703DA3"/>
    <w:rsid w:val="007044FC"/>
    <w:rsid w:val="00704512"/>
    <w:rsid w:val="00704571"/>
    <w:rsid w:val="00704B89"/>
    <w:rsid w:val="00705186"/>
    <w:rsid w:val="00705514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3B5"/>
    <w:rsid w:val="0071081B"/>
    <w:rsid w:val="00710D3D"/>
    <w:rsid w:val="0071178D"/>
    <w:rsid w:val="00711F25"/>
    <w:rsid w:val="0071291D"/>
    <w:rsid w:val="00713141"/>
    <w:rsid w:val="0071421D"/>
    <w:rsid w:val="0071463A"/>
    <w:rsid w:val="00714910"/>
    <w:rsid w:val="00714FA4"/>
    <w:rsid w:val="00715700"/>
    <w:rsid w:val="00715E81"/>
    <w:rsid w:val="00716729"/>
    <w:rsid w:val="00716C32"/>
    <w:rsid w:val="00716E86"/>
    <w:rsid w:val="00717190"/>
    <w:rsid w:val="0071758B"/>
    <w:rsid w:val="007175AD"/>
    <w:rsid w:val="00717BDE"/>
    <w:rsid w:val="00717C04"/>
    <w:rsid w:val="0072086A"/>
    <w:rsid w:val="00720C95"/>
    <w:rsid w:val="00721036"/>
    <w:rsid w:val="00721577"/>
    <w:rsid w:val="0072232B"/>
    <w:rsid w:val="00724B03"/>
    <w:rsid w:val="00724BBE"/>
    <w:rsid w:val="00724D88"/>
    <w:rsid w:val="00726DC3"/>
    <w:rsid w:val="00726F73"/>
    <w:rsid w:val="00727004"/>
    <w:rsid w:val="00727AAF"/>
    <w:rsid w:val="007301AE"/>
    <w:rsid w:val="0073030D"/>
    <w:rsid w:val="007305B2"/>
    <w:rsid w:val="0073063F"/>
    <w:rsid w:val="00730A1A"/>
    <w:rsid w:val="00731139"/>
    <w:rsid w:val="00731D85"/>
    <w:rsid w:val="00732DD9"/>
    <w:rsid w:val="00732E84"/>
    <w:rsid w:val="00733245"/>
    <w:rsid w:val="00733529"/>
    <w:rsid w:val="0073454F"/>
    <w:rsid w:val="00734CE2"/>
    <w:rsid w:val="00734DE5"/>
    <w:rsid w:val="00735477"/>
    <w:rsid w:val="0073547D"/>
    <w:rsid w:val="00735ACA"/>
    <w:rsid w:val="00735B13"/>
    <w:rsid w:val="00736A74"/>
    <w:rsid w:val="00736F64"/>
    <w:rsid w:val="0073711F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086C"/>
    <w:rsid w:val="00741BBF"/>
    <w:rsid w:val="00741E5B"/>
    <w:rsid w:val="00742ACD"/>
    <w:rsid w:val="00744734"/>
    <w:rsid w:val="007449E7"/>
    <w:rsid w:val="00745413"/>
    <w:rsid w:val="00745B80"/>
    <w:rsid w:val="00745C90"/>
    <w:rsid w:val="007460AD"/>
    <w:rsid w:val="00746B28"/>
    <w:rsid w:val="00746CCB"/>
    <w:rsid w:val="00747ECF"/>
    <w:rsid w:val="0075003F"/>
    <w:rsid w:val="00750DF3"/>
    <w:rsid w:val="00750EC4"/>
    <w:rsid w:val="0075221B"/>
    <w:rsid w:val="00752D17"/>
    <w:rsid w:val="00753276"/>
    <w:rsid w:val="007544FB"/>
    <w:rsid w:val="00755CF0"/>
    <w:rsid w:val="007566E2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2DEE"/>
    <w:rsid w:val="00763249"/>
    <w:rsid w:val="00763969"/>
    <w:rsid w:val="00763CBD"/>
    <w:rsid w:val="00764057"/>
    <w:rsid w:val="007642AC"/>
    <w:rsid w:val="007644CC"/>
    <w:rsid w:val="00764E1C"/>
    <w:rsid w:val="0076505B"/>
    <w:rsid w:val="00765220"/>
    <w:rsid w:val="007662FE"/>
    <w:rsid w:val="00766C09"/>
    <w:rsid w:val="00766EE9"/>
    <w:rsid w:val="007672A6"/>
    <w:rsid w:val="00767381"/>
    <w:rsid w:val="007676EB"/>
    <w:rsid w:val="007677EB"/>
    <w:rsid w:val="007677FF"/>
    <w:rsid w:val="00767D64"/>
    <w:rsid w:val="00770177"/>
    <w:rsid w:val="007707A6"/>
    <w:rsid w:val="00770D11"/>
    <w:rsid w:val="00770D64"/>
    <w:rsid w:val="0077145F"/>
    <w:rsid w:val="007715D6"/>
    <w:rsid w:val="007717F9"/>
    <w:rsid w:val="00771975"/>
    <w:rsid w:val="00772006"/>
    <w:rsid w:val="007720E2"/>
    <w:rsid w:val="007720F3"/>
    <w:rsid w:val="007721F3"/>
    <w:rsid w:val="00772226"/>
    <w:rsid w:val="00772A6D"/>
    <w:rsid w:val="00773707"/>
    <w:rsid w:val="00773BC7"/>
    <w:rsid w:val="00774C4B"/>
    <w:rsid w:val="00774CEA"/>
    <w:rsid w:val="00774DB6"/>
    <w:rsid w:val="00775654"/>
    <w:rsid w:val="007756C6"/>
    <w:rsid w:val="007756CC"/>
    <w:rsid w:val="0077612B"/>
    <w:rsid w:val="00776294"/>
    <w:rsid w:val="007763C0"/>
    <w:rsid w:val="00776700"/>
    <w:rsid w:val="00776A92"/>
    <w:rsid w:val="00776B39"/>
    <w:rsid w:val="00777121"/>
    <w:rsid w:val="007772FF"/>
    <w:rsid w:val="00777804"/>
    <w:rsid w:val="00777DA2"/>
    <w:rsid w:val="00780D19"/>
    <w:rsid w:val="00781996"/>
    <w:rsid w:val="00781B87"/>
    <w:rsid w:val="00781D9E"/>
    <w:rsid w:val="007820FD"/>
    <w:rsid w:val="00782859"/>
    <w:rsid w:val="00782EF6"/>
    <w:rsid w:val="007838F5"/>
    <w:rsid w:val="007841DF"/>
    <w:rsid w:val="007849AC"/>
    <w:rsid w:val="00784FF0"/>
    <w:rsid w:val="00785242"/>
    <w:rsid w:val="00785E5F"/>
    <w:rsid w:val="00786386"/>
    <w:rsid w:val="00786E45"/>
    <w:rsid w:val="007879B3"/>
    <w:rsid w:val="00787B0A"/>
    <w:rsid w:val="00790477"/>
    <w:rsid w:val="00790592"/>
    <w:rsid w:val="0079147F"/>
    <w:rsid w:val="00791637"/>
    <w:rsid w:val="00791916"/>
    <w:rsid w:val="00791CF0"/>
    <w:rsid w:val="0079283D"/>
    <w:rsid w:val="00792E45"/>
    <w:rsid w:val="007934C6"/>
    <w:rsid w:val="00793A73"/>
    <w:rsid w:val="00793EC8"/>
    <w:rsid w:val="00793EDE"/>
    <w:rsid w:val="007941DD"/>
    <w:rsid w:val="007945A4"/>
    <w:rsid w:val="0079490D"/>
    <w:rsid w:val="00794B3C"/>
    <w:rsid w:val="00794F45"/>
    <w:rsid w:val="0079580B"/>
    <w:rsid w:val="007961C0"/>
    <w:rsid w:val="00796317"/>
    <w:rsid w:val="00796409"/>
    <w:rsid w:val="00796559"/>
    <w:rsid w:val="00796667"/>
    <w:rsid w:val="00796703"/>
    <w:rsid w:val="00796742"/>
    <w:rsid w:val="00796925"/>
    <w:rsid w:val="00796BE0"/>
    <w:rsid w:val="007971F2"/>
    <w:rsid w:val="00797370"/>
    <w:rsid w:val="0079756D"/>
    <w:rsid w:val="0079782A"/>
    <w:rsid w:val="007A0B59"/>
    <w:rsid w:val="007A0DD9"/>
    <w:rsid w:val="007A0EA7"/>
    <w:rsid w:val="007A1AB6"/>
    <w:rsid w:val="007A2D98"/>
    <w:rsid w:val="007A2E5E"/>
    <w:rsid w:val="007A34E5"/>
    <w:rsid w:val="007A45DB"/>
    <w:rsid w:val="007A4F23"/>
    <w:rsid w:val="007A59E7"/>
    <w:rsid w:val="007A5D19"/>
    <w:rsid w:val="007A5F14"/>
    <w:rsid w:val="007A6B80"/>
    <w:rsid w:val="007A6F1B"/>
    <w:rsid w:val="007A7033"/>
    <w:rsid w:val="007A726E"/>
    <w:rsid w:val="007A7424"/>
    <w:rsid w:val="007A77C7"/>
    <w:rsid w:val="007A7AFE"/>
    <w:rsid w:val="007B1FBC"/>
    <w:rsid w:val="007B26B2"/>
    <w:rsid w:val="007B2AFC"/>
    <w:rsid w:val="007B2BAD"/>
    <w:rsid w:val="007B2ECA"/>
    <w:rsid w:val="007B30F8"/>
    <w:rsid w:val="007B34CA"/>
    <w:rsid w:val="007B3C10"/>
    <w:rsid w:val="007B3C7D"/>
    <w:rsid w:val="007B44D1"/>
    <w:rsid w:val="007B4F24"/>
    <w:rsid w:val="007B5D6F"/>
    <w:rsid w:val="007B60C0"/>
    <w:rsid w:val="007B639D"/>
    <w:rsid w:val="007B641B"/>
    <w:rsid w:val="007B6491"/>
    <w:rsid w:val="007B6775"/>
    <w:rsid w:val="007B6D16"/>
    <w:rsid w:val="007B70C9"/>
    <w:rsid w:val="007B71CB"/>
    <w:rsid w:val="007C03B0"/>
    <w:rsid w:val="007C0B12"/>
    <w:rsid w:val="007C1740"/>
    <w:rsid w:val="007C17E7"/>
    <w:rsid w:val="007C1834"/>
    <w:rsid w:val="007C1E70"/>
    <w:rsid w:val="007C213E"/>
    <w:rsid w:val="007C2768"/>
    <w:rsid w:val="007C2D9A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DA9"/>
    <w:rsid w:val="007C6E0C"/>
    <w:rsid w:val="007C6FFE"/>
    <w:rsid w:val="007C7088"/>
    <w:rsid w:val="007C792F"/>
    <w:rsid w:val="007C7D61"/>
    <w:rsid w:val="007C7EAB"/>
    <w:rsid w:val="007D0351"/>
    <w:rsid w:val="007D04FE"/>
    <w:rsid w:val="007D083E"/>
    <w:rsid w:val="007D208F"/>
    <w:rsid w:val="007D25E2"/>
    <w:rsid w:val="007D2630"/>
    <w:rsid w:val="007D2B8A"/>
    <w:rsid w:val="007D343E"/>
    <w:rsid w:val="007D4D89"/>
    <w:rsid w:val="007D5410"/>
    <w:rsid w:val="007D5F61"/>
    <w:rsid w:val="007D60A4"/>
    <w:rsid w:val="007D63D0"/>
    <w:rsid w:val="007D67BB"/>
    <w:rsid w:val="007D7043"/>
    <w:rsid w:val="007D77B1"/>
    <w:rsid w:val="007E01EC"/>
    <w:rsid w:val="007E08DE"/>
    <w:rsid w:val="007E0D80"/>
    <w:rsid w:val="007E1045"/>
    <w:rsid w:val="007E1BD0"/>
    <w:rsid w:val="007E1BDB"/>
    <w:rsid w:val="007E2635"/>
    <w:rsid w:val="007E35E0"/>
    <w:rsid w:val="007E3D0D"/>
    <w:rsid w:val="007E4079"/>
    <w:rsid w:val="007E5BB4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C07"/>
    <w:rsid w:val="007F4312"/>
    <w:rsid w:val="007F49F2"/>
    <w:rsid w:val="007F4B8F"/>
    <w:rsid w:val="007F6016"/>
    <w:rsid w:val="007F6147"/>
    <w:rsid w:val="007F61F9"/>
    <w:rsid w:val="007F6B0C"/>
    <w:rsid w:val="007F7281"/>
    <w:rsid w:val="007F741D"/>
    <w:rsid w:val="007F794E"/>
    <w:rsid w:val="007F7D09"/>
    <w:rsid w:val="00800059"/>
    <w:rsid w:val="00800C95"/>
    <w:rsid w:val="00800F67"/>
    <w:rsid w:val="00801684"/>
    <w:rsid w:val="008017EF"/>
    <w:rsid w:val="00801865"/>
    <w:rsid w:val="00801D4B"/>
    <w:rsid w:val="00802037"/>
    <w:rsid w:val="00802329"/>
    <w:rsid w:val="0080262D"/>
    <w:rsid w:val="008027D8"/>
    <w:rsid w:val="00802E7B"/>
    <w:rsid w:val="00804E2D"/>
    <w:rsid w:val="00804E76"/>
    <w:rsid w:val="0080504A"/>
    <w:rsid w:val="00805226"/>
    <w:rsid w:val="00805B01"/>
    <w:rsid w:val="008071A0"/>
    <w:rsid w:val="008104D5"/>
    <w:rsid w:val="00811799"/>
    <w:rsid w:val="00811B17"/>
    <w:rsid w:val="00811BDD"/>
    <w:rsid w:val="00811F04"/>
    <w:rsid w:val="008128E5"/>
    <w:rsid w:val="00812B26"/>
    <w:rsid w:val="00812D4B"/>
    <w:rsid w:val="00813390"/>
    <w:rsid w:val="008138F4"/>
    <w:rsid w:val="008142B3"/>
    <w:rsid w:val="008143BF"/>
    <w:rsid w:val="00814FB4"/>
    <w:rsid w:val="00815690"/>
    <w:rsid w:val="00815B6A"/>
    <w:rsid w:val="00815C5A"/>
    <w:rsid w:val="00815CEB"/>
    <w:rsid w:val="00815FCF"/>
    <w:rsid w:val="008164BE"/>
    <w:rsid w:val="00816D81"/>
    <w:rsid w:val="00817353"/>
    <w:rsid w:val="00817567"/>
    <w:rsid w:val="008203DA"/>
    <w:rsid w:val="00820919"/>
    <w:rsid w:val="00820B0B"/>
    <w:rsid w:val="008219AA"/>
    <w:rsid w:val="00822713"/>
    <w:rsid w:val="00822F6F"/>
    <w:rsid w:val="008230FB"/>
    <w:rsid w:val="0082451F"/>
    <w:rsid w:val="00824A91"/>
    <w:rsid w:val="00824D7F"/>
    <w:rsid w:val="00824EE5"/>
    <w:rsid w:val="00825504"/>
    <w:rsid w:val="008257C9"/>
    <w:rsid w:val="00825854"/>
    <w:rsid w:val="00825904"/>
    <w:rsid w:val="00825ACD"/>
    <w:rsid w:val="00826056"/>
    <w:rsid w:val="008265A1"/>
    <w:rsid w:val="008267A0"/>
    <w:rsid w:val="008278C8"/>
    <w:rsid w:val="008305D4"/>
    <w:rsid w:val="008308D1"/>
    <w:rsid w:val="008316F9"/>
    <w:rsid w:val="008319CB"/>
    <w:rsid w:val="00831C16"/>
    <w:rsid w:val="00831E0B"/>
    <w:rsid w:val="00831EF3"/>
    <w:rsid w:val="0083203D"/>
    <w:rsid w:val="00832462"/>
    <w:rsid w:val="0083315B"/>
    <w:rsid w:val="008337E8"/>
    <w:rsid w:val="008346AF"/>
    <w:rsid w:val="00834B67"/>
    <w:rsid w:val="00835336"/>
    <w:rsid w:val="0083538B"/>
    <w:rsid w:val="0083595C"/>
    <w:rsid w:val="00835A20"/>
    <w:rsid w:val="00835D50"/>
    <w:rsid w:val="008360D6"/>
    <w:rsid w:val="00836734"/>
    <w:rsid w:val="008372A7"/>
    <w:rsid w:val="0083741D"/>
    <w:rsid w:val="00837665"/>
    <w:rsid w:val="00837AB0"/>
    <w:rsid w:val="00837F0D"/>
    <w:rsid w:val="0084011F"/>
    <w:rsid w:val="00840385"/>
    <w:rsid w:val="008404B8"/>
    <w:rsid w:val="008417C8"/>
    <w:rsid w:val="00841F8A"/>
    <w:rsid w:val="0084216D"/>
    <w:rsid w:val="0084257E"/>
    <w:rsid w:val="008430F2"/>
    <w:rsid w:val="00843F27"/>
    <w:rsid w:val="00844187"/>
    <w:rsid w:val="008449B0"/>
    <w:rsid w:val="0084571A"/>
    <w:rsid w:val="00846B97"/>
    <w:rsid w:val="00846E5C"/>
    <w:rsid w:val="008471A3"/>
    <w:rsid w:val="008501F7"/>
    <w:rsid w:val="00850A70"/>
    <w:rsid w:val="00850AEC"/>
    <w:rsid w:val="00850FE7"/>
    <w:rsid w:val="008513CF"/>
    <w:rsid w:val="0085238D"/>
    <w:rsid w:val="0085306D"/>
    <w:rsid w:val="0085320E"/>
    <w:rsid w:val="008536A1"/>
    <w:rsid w:val="00854094"/>
    <w:rsid w:val="0085449F"/>
    <w:rsid w:val="0085450D"/>
    <w:rsid w:val="00855002"/>
    <w:rsid w:val="0085587C"/>
    <w:rsid w:val="00855BC0"/>
    <w:rsid w:val="00856355"/>
    <w:rsid w:val="008577B4"/>
    <w:rsid w:val="008578C9"/>
    <w:rsid w:val="0085796F"/>
    <w:rsid w:val="00860620"/>
    <w:rsid w:val="00860792"/>
    <w:rsid w:val="008607F4"/>
    <w:rsid w:val="00861B8C"/>
    <w:rsid w:val="00862035"/>
    <w:rsid w:val="008622CF"/>
    <w:rsid w:val="00862662"/>
    <w:rsid w:val="00863197"/>
    <w:rsid w:val="00864DAF"/>
    <w:rsid w:val="008652B2"/>
    <w:rsid w:val="0086579C"/>
    <w:rsid w:val="00865D11"/>
    <w:rsid w:val="0086619C"/>
    <w:rsid w:val="00866D2A"/>
    <w:rsid w:val="0086737D"/>
    <w:rsid w:val="00867981"/>
    <w:rsid w:val="0087038D"/>
    <w:rsid w:val="00870D14"/>
    <w:rsid w:val="00870D28"/>
    <w:rsid w:val="00870ED4"/>
    <w:rsid w:val="0087106C"/>
    <w:rsid w:val="00871AB0"/>
    <w:rsid w:val="00871AE9"/>
    <w:rsid w:val="008723A6"/>
    <w:rsid w:val="00872955"/>
    <w:rsid w:val="00873B1C"/>
    <w:rsid w:val="00874206"/>
    <w:rsid w:val="00874331"/>
    <w:rsid w:val="00875AA5"/>
    <w:rsid w:val="00875ADF"/>
    <w:rsid w:val="00875DD1"/>
    <w:rsid w:val="00875FA2"/>
    <w:rsid w:val="008767DB"/>
    <w:rsid w:val="00876E2C"/>
    <w:rsid w:val="00876FB5"/>
    <w:rsid w:val="00877339"/>
    <w:rsid w:val="00880429"/>
    <w:rsid w:val="008817AA"/>
    <w:rsid w:val="00882391"/>
    <w:rsid w:val="00882973"/>
    <w:rsid w:val="00883116"/>
    <w:rsid w:val="008838D5"/>
    <w:rsid w:val="00883A5D"/>
    <w:rsid w:val="00883AEA"/>
    <w:rsid w:val="00883E90"/>
    <w:rsid w:val="00883FE1"/>
    <w:rsid w:val="00884D20"/>
    <w:rsid w:val="00884E2A"/>
    <w:rsid w:val="00885999"/>
    <w:rsid w:val="00886E59"/>
    <w:rsid w:val="0088715B"/>
    <w:rsid w:val="0088724A"/>
    <w:rsid w:val="0088749A"/>
    <w:rsid w:val="0088789F"/>
    <w:rsid w:val="00891432"/>
    <w:rsid w:val="00891533"/>
    <w:rsid w:val="00891721"/>
    <w:rsid w:val="00891918"/>
    <w:rsid w:val="00892379"/>
    <w:rsid w:val="00892780"/>
    <w:rsid w:val="0089285A"/>
    <w:rsid w:val="00892E5E"/>
    <w:rsid w:val="00893254"/>
    <w:rsid w:val="0089337A"/>
    <w:rsid w:val="00895BA2"/>
    <w:rsid w:val="0089628B"/>
    <w:rsid w:val="008965FE"/>
    <w:rsid w:val="0089668D"/>
    <w:rsid w:val="00896985"/>
    <w:rsid w:val="00897F93"/>
    <w:rsid w:val="008A0016"/>
    <w:rsid w:val="008A035A"/>
    <w:rsid w:val="008A04B7"/>
    <w:rsid w:val="008A07FD"/>
    <w:rsid w:val="008A10FE"/>
    <w:rsid w:val="008A122E"/>
    <w:rsid w:val="008A1B5A"/>
    <w:rsid w:val="008A1D3A"/>
    <w:rsid w:val="008A213C"/>
    <w:rsid w:val="008A22CF"/>
    <w:rsid w:val="008A255D"/>
    <w:rsid w:val="008A29ED"/>
    <w:rsid w:val="008A2C7E"/>
    <w:rsid w:val="008A3188"/>
    <w:rsid w:val="008A43EB"/>
    <w:rsid w:val="008A4BF7"/>
    <w:rsid w:val="008A569E"/>
    <w:rsid w:val="008A5D7C"/>
    <w:rsid w:val="008A6534"/>
    <w:rsid w:val="008A6BFE"/>
    <w:rsid w:val="008A738B"/>
    <w:rsid w:val="008A7AF9"/>
    <w:rsid w:val="008A7C2A"/>
    <w:rsid w:val="008B1EDA"/>
    <w:rsid w:val="008B1F6C"/>
    <w:rsid w:val="008B351B"/>
    <w:rsid w:val="008B3866"/>
    <w:rsid w:val="008B45EF"/>
    <w:rsid w:val="008B460C"/>
    <w:rsid w:val="008B49F3"/>
    <w:rsid w:val="008B5060"/>
    <w:rsid w:val="008B53B1"/>
    <w:rsid w:val="008B5789"/>
    <w:rsid w:val="008B5BE6"/>
    <w:rsid w:val="008B5DC8"/>
    <w:rsid w:val="008B5DCB"/>
    <w:rsid w:val="008B5FDD"/>
    <w:rsid w:val="008B6837"/>
    <w:rsid w:val="008B68B0"/>
    <w:rsid w:val="008B68BA"/>
    <w:rsid w:val="008B6A3D"/>
    <w:rsid w:val="008B7EA6"/>
    <w:rsid w:val="008C0EB2"/>
    <w:rsid w:val="008C144E"/>
    <w:rsid w:val="008C1DB4"/>
    <w:rsid w:val="008C2638"/>
    <w:rsid w:val="008C4C5C"/>
    <w:rsid w:val="008C5DE7"/>
    <w:rsid w:val="008C65EE"/>
    <w:rsid w:val="008C695B"/>
    <w:rsid w:val="008C7780"/>
    <w:rsid w:val="008C7965"/>
    <w:rsid w:val="008C7AD7"/>
    <w:rsid w:val="008D0A06"/>
    <w:rsid w:val="008D164F"/>
    <w:rsid w:val="008D1A55"/>
    <w:rsid w:val="008D1CDE"/>
    <w:rsid w:val="008D2857"/>
    <w:rsid w:val="008D2BB2"/>
    <w:rsid w:val="008D3554"/>
    <w:rsid w:val="008D40AD"/>
    <w:rsid w:val="008D429C"/>
    <w:rsid w:val="008D4EDE"/>
    <w:rsid w:val="008D4F99"/>
    <w:rsid w:val="008D7056"/>
    <w:rsid w:val="008D71D8"/>
    <w:rsid w:val="008D72B0"/>
    <w:rsid w:val="008D76B2"/>
    <w:rsid w:val="008D795C"/>
    <w:rsid w:val="008D7B58"/>
    <w:rsid w:val="008D7EB2"/>
    <w:rsid w:val="008E0402"/>
    <w:rsid w:val="008E0BC6"/>
    <w:rsid w:val="008E23AE"/>
    <w:rsid w:val="008E2A0B"/>
    <w:rsid w:val="008E3440"/>
    <w:rsid w:val="008E3934"/>
    <w:rsid w:val="008E3CDE"/>
    <w:rsid w:val="008E44B9"/>
    <w:rsid w:val="008E52EC"/>
    <w:rsid w:val="008E56F9"/>
    <w:rsid w:val="008E5BF2"/>
    <w:rsid w:val="008E61DD"/>
    <w:rsid w:val="008E6230"/>
    <w:rsid w:val="008E62B3"/>
    <w:rsid w:val="008E637B"/>
    <w:rsid w:val="008E64D4"/>
    <w:rsid w:val="008E6DCB"/>
    <w:rsid w:val="008E70F0"/>
    <w:rsid w:val="008E7E52"/>
    <w:rsid w:val="008F12EA"/>
    <w:rsid w:val="008F1A75"/>
    <w:rsid w:val="008F1CDE"/>
    <w:rsid w:val="008F1CEF"/>
    <w:rsid w:val="008F1F35"/>
    <w:rsid w:val="008F2D3F"/>
    <w:rsid w:val="008F3CBF"/>
    <w:rsid w:val="008F4F41"/>
    <w:rsid w:val="008F6381"/>
    <w:rsid w:val="008F65C3"/>
    <w:rsid w:val="008F76FF"/>
    <w:rsid w:val="008F7797"/>
    <w:rsid w:val="008F787A"/>
    <w:rsid w:val="009000FC"/>
    <w:rsid w:val="009008A1"/>
    <w:rsid w:val="00900ABE"/>
    <w:rsid w:val="00900D13"/>
    <w:rsid w:val="00901280"/>
    <w:rsid w:val="009017DC"/>
    <w:rsid w:val="00901BEF"/>
    <w:rsid w:val="00901D27"/>
    <w:rsid w:val="00902A60"/>
    <w:rsid w:val="00903025"/>
    <w:rsid w:val="00903C28"/>
    <w:rsid w:val="009054A3"/>
    <w:rsid w:val="009062D1"/>
    <w:rsid w:val="00907703"/>
    <w:rsid w:val="00907949"/>
    <w:rsid w:val="00907E92"/>
    <w:rsid w:val="00910272"/>
    <w:rsid w:val="009105B7"/>
    <w:rsid w:val="00910F54"/>
    <w:rsid w:val="00911986"/>
    <w:rsid w:val="00911DAB"/>
    <w:rsid w:val="009128BE"/>
    <w:rsid w:val="009129E6"/>
    <w:rsid w:val="00912A2B"/>
    <w:rsid w:val="00913055"/>
    <w:rsid w:val="009135FF"/>
    <w:rsid w:val="009138F6"/>
    <w:rsid w:val="00913949"/>
    <w:rsid w:val="009139D4"/>
    <w:rsid w:val="00913ABB"/>
    <w:rsid w:val="00913D0B"/>
    <w:rsid w:val="0091479E"/>
    <w:rsid w:val="009147EE"/>
    <w:rsid w:val="0091493E"/>
    <w:rsid w:val="00914B5E"/>
    <w:rsid w:val="009151EA"/>
    <w:rsid w:val="00915782"/>
    <w:rsid w:val="009158F7"/>
    <w:rsid w:val="00915D81"/>
    <w:rsid w:val="00915E04"/>
    <w:rsid w:val="00916146"/>
    <w:rsid w:val="009163E0"/>
    <w:rsid w:val="009163F9"/>
    <w:rsid w:val="009171AB"/>
    <w:rsid w:val="009210E9"/>
    <w:rsid w:val="00921636"/>
    <w:rsid w:val="00922383"/>
    <w:rsid w:val="00923224"/>
    <w:rsid w:val="009232F0"/>
    <w:rsid w:val="00923583"/>
    <w:rsid w:val="009235B5"/>
    <w:rsid w:val="00923F27"/>
    <w:rsid w:val="009248D8"/>
    <w:rsid w:val="00924A35"/>
    <w:rsid w:val="00925127"/>
    <w:rsid w:val="0092541B"/>
    <w:rsid w:val="00925F64"/>
    <w:rsid w:val="00925F9C"/>
    <w:rsid w:val="0092678D"/>
    <w:rsid w:val="00926A63"/>
    <w:rsid w:val="009304F5"/>
    <w:rsid w:val="00930D4E"/>
    <w:rsid w:val="009316D4"/>
    <w:rsid w:val="009319FD"/>
    <w:rsid w:val="00932042"/>
    <w:rsid w:val="009327DD"/>
    <w:rsid w:val="009334C7"/>
    <w:rsid w:val="00933B96"/>
    <w:rsid w:val="00933B97"/>
    <w:rsid w:val="00933C96"/>
    <w:rsid w:val="00933D61"/>
    <w:rsid w:val="00934254"/>
    <w:rsid w:val="0093488A"/>
    <w:rsid w:val="00935677"/>
    <w:rsid w:val="009359E9"/>
    <w:rsid w:val="00936621"/>
    <w:rsid w:val="00936BD3"/>
    <w:rsid w:val="00936BFF"/>
    <w:rsid w:val="00936C0C"/>
    <w:rsid w:val="00937475"/>
    <w:rsid w:val="00940038"/>
    <w:rsid w:val="0094039A"/>
    <w:rsid w:val="00941137"/>
    <w:rsid w:val="009411E2"/>
    <w:rsid w:val="009412C7"/>
    <w:rsid w:val="0094158F"/>
    <w:rsid w:val="0094211E"/>
    <w:rsid w:val="0094228C"/>
    <w:rsid w:val="009422D2"/>
    <w:rsid w:val="00942AE4"/>
    <w:rsid w:val="00942EF6"/>
    <w:rsid w:val="00943808"/>
    <w:rsid w:val="00943E7A"/>
    <w:rsid w:val="00943FB6"/>
    <w:rsid w:val="00944081"/>
    <w:rsid w:val="00944CB0"/>
    <w:rsid w:val="00945161"/>
    <w:rsid w:val="00946637"/>
    <w:rsid w:val="009468F6"/>
    <w:rsid w:val="00946A6A"/>
    <w:rsid w:val="00947E07"/>
    <w:rsid w:val="00950D83"/>
    <w:rsid w:val="00950F1A"/>
    <w:rsid w:val="009524C6"/>
    <w:rsid w:val="00952530"/>
    <w:rsid w:val="009533DE"/>
    <w:rsid w:val="009547CC"/>
    <w:rsid w:val="00954F45"/>
    <w:rsid w:val="009551CE"/>
    <w:rsid w:val="00955375"/>
    <w:rsid w:val="0095549E"/>
    <w:rsid w:val="00955EBD"/>
    <w:rsid w:val="00956046"/>
    <w:rsid w:val="009561E5"/>
    <w:rsid w:val="00956E3A"/>
    <w:rsid w:val="00956F1D"/>
    <w:rsid w:val="009571E6"/>
    <w:rsid w:val="00957BCE"/>
    <w:rsid w:val="00957F90"/>
    <w:rsid w:val="00960119"/>
    <w:rsid w:val="009616A3"/>
    <w:rsid w:val="0096201C"/>
    <w:rsid w:val="009628D6"/>
    <w:rsid w:val="00962D41"/>
    <w:rsid w:val="00962EC6"/>
    <w:rsid w:val="00962F12"/>
    <w:rsid w:val="00963320"/>
    <w:rsid w:val="0096397C"/>
    <w:rsid w:val="00964159"/>
    <w:rsid w:val="009649C7"/>
    <w:rsid w:val="009649D2"/>
    <w:rsid w:val="009652C3"/>
    <w:rsid w:val="00965975"/>
    <w:rsid w:val="00965A88"/>
    <w:rsid w:val="00966728"/>
    <w:rsid w:val="00966E69"/>
    <w:rsid w:val="0096749C"/>
    <w:rsid w:val="009706C6"/>
    <w:rsid w:val="00970826"/>
    <w:rsid w:val="00970893"/>
    <w:rsid w:val="00970DA0"/>
    <w:rsid w:val="0097123E"/>
    <w:rsid w:val="00971649"/>
    <w:rsid w:val="00971ABF"/>
    <w:rsid w:val="00971AE3"/>
    <w:rsid w:val="00971B93"/>
    <w:rsid w:val="00971CED"/>
    <w:rsid w:val="009720A4"/>
    <w:rsid w:val="00972471"/>
    <w:rsid w:val="009726A5"/>
    <w:rsid w:val="009731C1"/>
    <w:rsid w:val="00973653"/>
    <w:rsid w:val="0097399D"/>
    <w:rsid w:val="00973B02"/>
    <w:rsid w:val="0097405F"/>
    <w:rsid w:val="00974365"/>
    <w:rsid w:val="00974724"/>
    <w:rsid w:val="009749D1"/>
    <w:rsid w:val="00974C4C"/>
    <w:rsid w:val="00975B56"/>
    <w:rsid w:val="00975C0A"/>
    <w:rsid w:val="009765BF"/>
    <w:rsid w:val="00976BDB"/>
    <w:rsid w:val="009773A9"/>
    <w:rsid w:val="009777EA"/>
    <w:rsid w:val="0097786F"/>
    <w:rsid w:val="00977D1B"/>
    <w:rsid w:val="00977FF3"/>
    <w:rsid w:val="00980415"/>
    <w:rsid w:val="0098067E"/>
    <w:rsid w:val="00980A96"/>
    <w:rsid w:val="0098164B"/>
    <w:rsid w:val="0098322B"/>
    <w:rsid w:val="00983509"/>
    <w:rsid w:val="00983ACC"/>
    <w:rsid w:val="00984128"/>
    <w:rsid w:val="009850A6"/>
    <w:rsid w:val="00985142"/>
    <w:rsid w:val="009856C7"/>
    <w:rsid w:val="00985A7C"/>
    <w:rsid w:val="0098640A"/>
    <w:rsid w:val="00986428"/>
    <w:rsid w:val="00986A19"/>
    <w:rsid w:val="00986DC1"/>
    <w:rsid w:val="00986DDB"/>
    <w:rsid w:val="00986ECE"/>
    <w:rsid w:val="009872E4"/>
    <w:rsid w:val="009873C7"/>
    <w:rsid w:val="00987C4B"/>
    <w:rsid w:val="0099050D"/>
    <w:rsid w:val="00990BAB"/>
    <w:rsid w:val="00990C00"/>
    <w:rsid w:val="00990D92"/>
    <w:rsid w:val="00990EEE"/>
    <w:rsid w:val="00991454"/>
    <w:rsid w:val="009919EF"/>
    <w:rsid w:val="00991A5E"/>
    <w:rsid w:val="0099209A"/>
    <w:rsid w:val="0099245F"/>
    <w:rsid w:val="009926C8"/>
    <w:rsid w:val="0099366C"/>
    <w:rsid w:val="00994D21"/>
    <w:rsid w:val="00994E65"/>
    <w:rsid w:val="0099500A"/>
    <w:rsid w:val="0099522C"/>
    <w:rsid w:val="009959E7"/>
    <w:rsid w:val="00995C92"/>
    <w:rsid w:val="00996068"/>
    <w:rsid w:val="0099704C"/>
    <w:rsid w:val="00997648"/>
    <w:rsid w:val="00997D62"/>
    <w:rsid w:val="009A07CC"/>
    <w:rsid w:val="009A0A88"/>
    <w:rsid w:val="009A1042"/>
    <w:rsid w:val="009A17F6"/>
    <w:rsid w:val="009A2C48"/>
    <w:rsid w:val="009A2DB0"/>
    <w:rsid w:val="009A2EF7"/>
    <w:rsid w:val="009A3246"/>
    <w:rsid w:val="009A3E2B"/>
    <w:rsid w:val="009A43C2"/>
    <w:rsid w:val="009A5268"/>
    <w:rsid w:val="009A52F9"/>
    <w:rsid w:val="009A5EEB"/>
    <w:rsid w:val="009A632D"/>
    <w:rsid w:val="009A6926"/>
    <w:rsid w:val="009A6A15"/>
    <w:rsid w:val="009A6A9F"/>
    <w:rsid w:val="009A7160"/>
    <w:rsid w:val="009A73D1"/>
    <w:rsid w:val="009A7524"/>
    <w:rsid w:val="009A759E"/>
    <w:rsid w:val="009A779F"/>
    <w:rsid w:val="009A7ACE"/>
    <w:rsid w:val="009A7D6C"/>
    <w:rsid w:val="009B03F7"/>
    <w:rsid w:val="009B0B95"/>
    <w:rsid w:val="009B0CD1"/>
    <w:rsid w:val="009B131F"/>
    <w:rsid w:val="009B18E9"/>
    <w:rsid w:val="009B1912"/>
    <w:rsid w:val="009B2579"/>
    <w:rsid w:val="009B26D4"/>
    <w:rsid w:val="009B2868"/>
    <w:rsid w:val="009B31DA"/>
    <w:rsid w:val="009B3581"/>
    <w:rsid w:val="009B387F"/>
    <w:rsid w:val="009B3959"/>
    <w:rsid w:val="009B3FB6"/>
    <w:rsid w:val="009B406B"/>
    <w:rsid w:val="009B4D0F"/>
    <w:rsid w:val="009B579C"/>
    <w:rsid w:val="009B6268"/>
    <w:rsid w:val="009B698D"/>
    <w:rsid w:val="009B6E4B"/>
    <w:rsid w:val="009B7170"/>
    <w:rsid w:val="009B7F44"/>
    <w:rsid w:val="009C13B5"/>
    <w:rsid w:val="009C13E8"/>
    <w:rsid w:val="009C16DC"/>
    <w:rsid w:val="009C1F77"/>
    <w:rsid w:val="009C2721"/>
    <w:rsid w:val="009C35F4"/>
    <w:rsid w:val="009C374C"/>
    <w:rsid w:val="009C3E40"/>
    <w:rsid w:val="009C4B00"/>
    <w:rsid w:val="009C50E3"/>
    <w:rsid w:val="009C5600"/>
    <w:rsid w:val="009C5D9C"/>
    <w:rsid w:val="009C5E31"/>
    <w:rsid w:val="009C688E"/>
    <w:rsid w:val="009C72C1"/>
    <w:rsid w:val="009C7665"/>
    <w:rsid w:val="009C76C6"/>
    <w:rsid w:val="009C7DF5"/>
    <w:rsid w:val="009D007D"/>
    <w:rsid w:val="009D06F8"/>
    <w:rsid w:val="009D06FF"/>
    <w:rsid w:val="009D1469"/>
    <w:rsid w:val="009D1483"/>
    <w:rsid w:val="009D1B0E"/>
    <w:rsid w:val="009D215D"/>
    <w:rsid w:val="009D21B5"/>
    <w:rsid w:val="009D24DF"/>
    <w:rsid w:val="009D2580"/>
    <w:rsid w:val="009D29DC"/>
    <w:rsid w:val="009D2A75"/>
    <w:rsid w:val="009D2B34"/>
    <w:rsid w:val="009D2E0D"/>
    <w:rsid w:val="009D373E"/>
    <w:rsid w:val="009D3996"/>
    <w:rsid w:val="009D5021"/>
    <w:rsid w:val="009D52F8"/>
    <w:rsid w:val="009D5D47"/>
    <w:rsid w:val="009D6299"/>
    <w:rsid w:val="009D6446"/>
    <w:rsid w:val="009D738D"/>
    <w:rsid w:val="009D7A11"/>
    <w:rsid w:val="009D7BEE"/>
    <w:rsid w:val="009D7EBE"/>
    <w:rsid w:val="009D7EEB"/>
    <w:rsid w:val="009E03ED"/>
    <w:rsid w:val="009E1BD3"/>
    <w:rsid w:val="009E1DD5"/>
    <w:rsid w:val="009E2538"/>
    <w:rsid w:val="009E2848"/>
    <w:rsid w:val="009E2CFE"/>
    <w:rsid w:val="009E30FC"/>
    <w:rsid w:val="009E3259"/>
    <w:rsid w:val="009E355C"/>
    <w:rsid w:val="009E3B3D"/>
    <w:rsid w:val="009E48AA"/>
    <w:rsid w:val="009E48E3"/>
    <w:rsid w:val="009E4D54"/>
    <w:rsid w:val="009E5095"/>
    <w:rsid w:val="009E5511"/>
    <w:rsid w:val="009E5A70"/>
    <w:rsid w:val="009E5AB3"/>
    <w:rsid w:val="009E5F46"/>
    <w:rsid w:val="009E66D9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87D"/>
    <w:rsid w:val="009F2AD4"/>
    <w:rsid w:val="009F3AF3"/>
    <w:rsid w:val="009F42A9"/>
    <w:rsid w:val="009F449E"/>
    <w:rsid w:val="009F452E"/>
    <w:rsid w:val="009F49E6"/>
    <w:rsid w:val="009F5EF8"/>
    <w:rsid w:val="009F621E"/>
    <w:rsid w:val="009F687D"/>
    <w:rsid w:val="009F70E5"/>
    <w:rsid w:val="009F732C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37B"/>
    <w:rsid w:val="00A025D3"/>
    <w:rsid w:val="00A02C80"/>
    <w:rsid w:val="00A02D33"/>
    <w:rsid w:val="00A02EE4"/>
    <w:rsid w:val="00A043BB"/>
    <w:rsid w:val="00A04BD6"/>
    <w:rsid w:val="00A05D43"/>
    <w:rsid w:val="00A06187"/>
    <w:rsid w:val="00A06BBA"/>
    <w:rsid w:val="00A0742D"/>
    <w:rsid w:val="00A104DF"/>
    <w:rsid w:val="00A10B89"/>
    <w:rsid w:val="00A11036"/>
    <w:rsid w:val="00A111B4"/>
    <w:rsid w:val="00A11652"/>
    <w:rsid w:val="00A11682"/>
    <w:rsid w:val="00A117BB"/>
    <w:rsid w:val="00A11EC9"/>
    <w:rsid w:val="00A1229B"/>
    <w:rsid w:val="00A12353"/>
    <w:rsid w:val="00A12FAF"/>
    <w:rsid w:val="00A13807"/>
    <w:rsid w:val="00A144BB"/>
    <w:rsid w:val="00A14C89"/>
    <w:rsid w:val="00A153E4"/>
    <w:rsid w:val="00A155FF"/>
    <w:rsid w:val="00A15734"/>
    <w:rsid w:val="00A15D2E"/>
    <w:rsid w:val="00A15D52"/>
    <w:rsid w:val="00A16197"/>
    <w:rsid w:val="00A16332"/>
    <w:rsid w:val="00A166CB"/>
    <w:rsid w:val="00A16EFD"/>
    <w:rsid w:val="00A201AB"/>
    <w:rsid w:val="00A204E8"/>
    <w:rsid w:val="00A20DD4"/>
    <w:rsid w:val="00A20FBE"/>
    <w:rsid w:val="00A20FE8"/>
    <w:rsid w:val="00A21C3B"/>
    <w:rsid w:val="00A21E6F"/>
    <w:rsid w:val="00A21F07"/>
    <w:rsid w:val="00A22BC3"/>
    <w:rsid w:val="00A22C78"/>
    <w:rsid w:val="00A23329"/>
    <w:rsid w:val="00A242F4"/>
    <w:rsid w:val="00A2492F"/>
    <w:rsid w:val="00A24960"/>
    <w:rsid w:val="00A24BBC"/>
    <w:rsid w:val="00A25065"/>
    <w:rsid w:val="00A25DFE"/>
    <w:rsid w:val="00A25F26"/>
    <w:rsid w:val="00A261C8"/>
    <w:rsid w:val="00A26D46"/>
    <w:rsid w:val="00A270E2"/>
    <w:rsid w:val="00A27E95"/>
    <w:rsid w:val="00A30B3B"/>
    <w:rsid w:val="00A31188"/>
    <w:rsid w:val="00A31254"/>
    <w:rsid w:val="00A31C16"/>
    <w:rsid w:val="00A31EE1"/>
    <w:rsid w:val="00A320CC"/>
    <w:rsid w:val="00A32CF7"/>
    <w:rsid w:val="00A334F0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2554"/>
    <w:rsid w:val="00A43E0D"/>
    <w:rsid w:val="00A4436D"/>
    <w:rsid w:val="00A44897"/>
    <w:rsid w:val="00A45103"/>
    <w:rsid w:val="00A45EDC"/>
    <w:rsid w:val="00A460C4"/>
    <w:rsid w:val="00A460EB"/>
    <w:rsid w:val="00A46B9C"/>
    <w:rsid w:val="00A47E35"/>
    <w:rsid w:val="00A50789"/>
    <w:rsid w:val="00A50C73"/>
    <w:rsid w:val="00A51173"/>
    <w:rsid w:val="00A51378"/>
    <w:rsid w:val="00A52196"/>
    <w:rsid w:val="00A5287D"/>
    <w:rsid w:val="00A5301C"/>
    <w:rsid w:val="00A53D34"/>
    <w:rsid w:val="00A54219"/>
    <w:rsid w:val="00A548C0"/>
    <w:rsid w:val="00A5516A"/>
    <w:rsid w:val="00A5522E"/>
    <w:rsid w:val="00A5564A"/>
    <w:rsid w:val="00A55980"/>
    <w:rsid w:val="00A56575"/>
    <w:rsid w:val="00A5670E"/>
    <w:rsid w:val="00A568CD"/>
    <w:rsid w:val="00A56F27"/>
    <w:rsid w:val="00A576BC"/>
    <w:rsid w:val="00A57988"/>
    <w:rsid w:val="00A57B25"/>
    <w:rsid w:val="00A57D5B"/>
    <w:rsid w:val="00A60024"/>
    <w:rsid w:val="00A60296"/>
    <w:rsid w:val="00A60ECB"/>
    <w:rsid w:val="00A6100E"/>
    <w:rsid w:val="00A6151C"/>
    <w:rsid w:val="00A615A3"/>
    <w:rsid w:val="00A6210A"/>
    <w:rsid w:val="00A62D54"/>
    <w:rsid w:val="00A62F92"/>
    <w:rsid w:val="00A63639"/>
    <w:rsid w:val="00A6389B"/>
    <w:rsid w:val="00A64D96"/>
    <w:rsid w:val="00A64E3B"/>
    <w:rsid w:val="00A6503E"/>
    <w:rsid w:val="00A6533C"/>
    <w:rsid w:val="00A65A9E"/>
    <w:rsid w:val="00A65E51"/>
    <w:rsid w:val="00A65E68"/>
    <w:rsid w:val="00A662FE"/>
    <w:rsid w:val="00A66D71"/>
    <w:rsid w:val="00A6707F"/>
    <w:rsid w:val="00A67CF6"/>
    <w:rsid w:val="00A700F2"/>
    <w:rsid w:val="00A7033C"/>
    <w:rsid w:val="00A70348"/>
    <w:rsid w:val="00A7059D"/>
    <w:rsid w:val="00A71355"/>
    <w:rsid w:val="00A7192E"/>
    <w:rsid w:val="00A72118"/>
    <w:rsid w:val="00A72638"/>
    <w:rsid w:val="00A728AC"/>
    <w:rsid w:val="00A72AC8"/>
    <w:rsid w:val="00A72C67"/>
    <w:rsid w:val="00A72DD2"/>
    <w:rsid w:val="00A731D0"/>
    <w:rsid w:val="00A734C2"/>
    <w:rsid w:val="00A738FF"/>
    <w:rsid w:val="00A739D8"/>
    <w:rsid w:val="00A73E99"/>
    <w:rsid w:val="00A748FC"/>
    <w:rsid w:val="00A754E7"/>
    <w:rsid w:val="00A75782"/>
    <w:rsid w:val="00A76562"/>
    <w:rsid w:val="00A76624"/>
    <w:rsid w:val="00A76BB7"/>
    <w:rsid w:val="00A77767"/>
    <w:rsid w:val="00A779F9"/>
    <w:rsid w:val="00A77C9E"/>
    <w:rsid w:val="00A808E3"/>
    <w:rsid w:val="00A80A0C"/>
    <w:rsid w:val="00A80BE9"/>
    <w:rsid w:val="00A812AA"/>
    <w:rsid w:val="00A8158C"/>
    <w:rsid w:val="00A81BEE"/>
    <w:rsid w:val="00A81F9A"/>
    <w:rsid w:val="00A82493"/>
    <w:rsid w:val="00A82D2A"/>
    <w:rsid w:val="00A833AA"/>
    <w:rsid w:val="00A834F7"/>
    <w:rsid w:val="00A83850"/>
    <w:rsid w:val="00A83ECA"/>
    <w:rsid w:val="00A84289"/>
    <w:rsid w:val="00A84782"/>
    <w:rsid w:val="00A84C4F"/>
    <w:rsid w:val="00A850B2"/>
    <w:rsid w:val="00A857D3"/>
    <w:rsid w:val="00A85BE1"/>
    <w:rsid w:val="00A86488"/>
    <w:rsid w:val="00A86AC3"/>
    <w:rsid w:val="00A87615"/>
    <w:rsid w:val="00A878FC"/>
    <w:rsid w:val="00A87ABB"/>
    <w:rsid w:val="00A87AF7"/>
    <w:rsid w:val="00A87B66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34A8"/>
    <w:rsid w:val="00A95879"/>
    <w:rsid w:val="00A95E08"/>
    <w:rsid w:val="00A96443"/>
    <w:rsid w:val="00A964AB"/>
    <w:rsid w:val="00A968C0"/>
    <w:rsid w:val="00A9722B"/>
    <w:rsid w:val="00A977A2"/>
    <w:rsid w:val="00A97EAC"/>
    <w:rsid w:val="00A97F90"/>
    <w:rsid w:val="00AA01EF"/>
    <w:rsid w:val="00AA04E1"/>
    <w:rsid w:val="00AA1C80"/>
    <w:rsid w:val="00AA21F2"/>
    <w:rsid w:val="00AA28AE"/>
    <w:rsid w:val="00AA3067"/>
    <w:rsid w:val="00AA3512"/>
    <w:rsid w:val="00AA3C42"/>
    <w:rsid w:val="00AA3DFB"/>
    <w:rsid w:val="00AA4368"/>
    <w:rsid w:val="00AA4957"/>
    <w:rsid w:val="00AA4AFD"/>
    <w:rsid w:val="00AA4DF5"/>
    <w:rsid w:val="00AA61D5"/>
    <w:rsid w:val="00AA7D7E"/>
    <w:rsid w:val="00AB02D4"/>
    <w:rsid w:val="00AB0890"/>
    <w:rsid w:val="00AB1078"/>
    <w:rsid w:val="00AB10FF"/>
    <w:rsid w:val="00AB150D"/>
    <w:rsid w:val="00AB1C09"/>
    <w:rsid w:val="00AB4AC2"/>
    <w:rsid w:val="00AB529F"/>
    <w:rsid w:val="00AB5B62"/>
    <w:rsid w:val="00AB5BF1"/>
    <w:rsid w:val="00AB5F4E"/>
    <w:rsid w:val="00AB6134"/>
    <w:rsid w:val="00AB6277"/>
    <w:rsid w:val="00AB6AF7"/>
    <w:rsid w:val="00AB73C6"/>
    <w:rsid w:val="00AB7749"/>
    <w:rsid w:val="00AB7A28"/>
    <w:rsid w:val="00AB7CFA"/>
    <w:rsid w:val="00AC0E86"/>
    <w:rsid w:val="00AC0FB3"/>
    <w:rsid w:val="00AC1626"/>
    <w:rsid w:val="00AC1646"/>
    <w:rsid w:val="00AC19AE"/>
    <w:rsid w:val="00AC2713"/>
    <w:rsid w:val="00AC4454"/>
    <w:rsid w:val="00AC486D"/>
    <w:rsid w:val="00AC49B1"/>
    <w:rsid w:val="00AC580D"/>
    <w:rsid w:val="00AC5D3D"/>
    <w:rsid w:val="00AC62EE"/>
    <w:rsid w:val="00AC6FB0"/>
    <w:rsid w:val="00AC7635"/>
    <w:rsid w:val="00AC7C2A"/>
    <w:rsid w:val="00AD07B5"/>
    <w:rsid w:val="00AD081E"/>
    <w:rsid w:val="00AD11EE"/>
    <w:rsid w:val="00AD1319"/>
    <w:rsid w:val="00AD234F"/>
    <w:rsid w:val="00AD2676"/>
    <w:rsid w:val="00AD2DB6"/>
    <w:rsid w:val="00AD315D"/>
    <w:rsid w:val="00AD3D34"/>
    <w:rsid w:val="00AD46D6"/>
    <w:rsid w:val="00AD4B74"/>
    <w:rsid w:val="00AD4E85"/>
    <w:rsid w:val="00AD52EF"/>
    <w:rsid w:val="00AD56B3"/>
    <w:rsid w:val="00AD5FA1"/>
    <w:rsid w:val="00AD66E8"/>
    <w:rsid w:val="00AD6B52"/>
    <w:rsid w:val="00AD7CB3"/>
    <w:rsid w:val="00AE02CC"/>
    <w:rsid w:val="00AE0B39"/>
    <w:rsid w:val="00AE135D"/>
    <w:rsid w:val="00AE1C1B"/>
    <w:rsid w:val="00AE2421"/>
    <w:rsid w:val="00AE2C4D"/>
    <w:rsid w:val="00AE36DE"/>
    <w:rsid w:val="00AE3C2C"/>
    <w:rsid w:val="00AE3C92"/>
    <w:rsid w:val="00AE4986"/>
    <w:rsid w:val="00AE4E5E"/>
    <w:rsid w:val="00AE59CD"/>
    <w:rsid w:val="00AE6178"/>
    <w:rsid w:val="00AE6B5A"/>
    <w:rsid w:val="00AE75A5"/>
    <w:rsid w:val="00AE7CB5"/>
    <w:rsid w:val="00AE7E1F"/>
    <w:rsid w:val="00AF02C8"/>
    <w:rsid w:val="00AF0DA4"/>
    <w:rsid w:val="00AF101C"/>
    <w:rsid w:val="00AF1314"/>
    <w:rsid w:val="00AF143A"/>
    <w:rsid w:val="00AF1565"/>
    <w:rsid w:val="00AF170F"/>
    <w:rsid w:val="00AF1741"/>
    <w:rsid w:val="00AF2529"/>
    <w:rsid w:val="00AF2683"/>
    <w:rsid w:val="00AF2734"/>
    <w:rsid w:val="00AF293E"/>
    <w:rsid w:val="00AF3305"/>
    <w:rsid w:val="00AF353F"/>
    <w:rsid w:val="00AF3649"/>
    <w:rsid w:val="00AF3918"/>
    <w:rsid w:val="00AF397B"/>
    <w:rsid w:val="00AF3E23"/>
    <w:rsid w:val="00AF4006"/>
    <w:rsid w:val="00AF44CD"/>
    <w:rsid w:val="00AF4D4C"/>
    <w:rsid w:val="00AF56FC"/>
    <w:rsid w:val="00AF5C62"/>
    <w:rsid w:val="00AF6230"/>
    <w:rsid w:val="00AF66C1"/>
    <w:rsid w:val="00AF73A9"/>
    <w:rsid w:val="00AF7724"/>
    <w:rsid w:val="00AF7782"/>
    <w:rsid w:val="00AF7D1E"/>
    <w:rsid w:val="00AF7FA6"/>
    <w:rsid w:val="00B0081F"/>
    <w:rsid w:val="00B00D92"/>
    <w:rsid w:val="00B01642"/>
    <w:rsid w:val="00B01752"/>
    <w:rsid w:val="00B019EB"/>
    <w:rsid w:val="00B01E2A"/>
    <w:rsid w:val="00B022F6"/>
    <w:rsid w:val="00B02687"/>
    <w:rsid w:val="00B029B9"/>
    <w:rsid w:val="00B02A59"/>
    <w:rsid w:val="00B033EC"/>
    <w:rsid w:val="00B039EE"/>
    <w:rsid w:val="00B04DDC"/>
    <w:rsid w:val="00B0560B"/>
    <w:rsid w:val="00B06011"/>
    <w:rsid w:val="00B064A2"/>
    <w:rsid w:val="00B0656A"/>
    <w:rsid w:val="00B06A53"/>
    <w:rsid w:val="00B06D3A"/>
    <w:rsid w:val="00B073AA"/>
    <w:rsid w:val="00B07478"/>
    <w:rsid w:val="00B10332"/>
    <w:rsid w:val="00B10F62"/>
    <w:rsid w:val="00B11519"/>
    <w:rsid w:val="00B115B2"/>
    <w:rsid w:val="00B116FF"/>
    <w:rsid w:val="00B122F6"/>
    <w:rsid w:val="00B1256C"/>
    <w:rsid w:val="00B12B08"/>
    <w:rsid w:val="00B14134"/>
    <w:rsid w:val="00B14859"/>
    <w:rsid w:val="00B14CC2"/>
    <w:rsid w:val="00B15F2D"/>
    <w:rsid w:val="00B16058"/>
    <w:rsid w:val="00B1614E"/>
    <w:rsid w:val="00B16AA1"/>
    <w:rsid w:val="00B16F94"/>
    <w:rsid w:val="00B17194"/>
    <w:rsid w:val="00B179DB"/>
    <w:rsid w:val="00B20510"/>
    <w:rsid w:val="00B2053B"/>
    <w:rsid w:val="00B21124"/>
    <w:rsid w:val="00B217EF"/>
    <w:rsid w:val="00B2191F"/>
    <w:rsid w:val="00B21EE1"/>
    <w:rsid w:val="00B22F1F"/>
    <w:rsid w:val="00B233CC"/>
    <w:rsid w:val="00B238B6"/>
    <w:rsid w:val="00B23EF8"/>
    <w:rsid w:val="00B24020"/>
    <w:rsid w:val="00B2402A"/>
    <w:rsid w:val="00B24059"/>
    <w:rsid w:val="00B241B2"/>
    <w:rsid w:val="00B24977"/>
    <w:rsid w:val="00B24E39"/>
    <w:rsid w:val="00B24EAF"/>
    <w:rsid w:val="00B25297"/>
    <w:rsid w:val="00B25BE0"/>
    <w:rsid w:val="00B263CB"/>
    <w:rsid w:val="00B2677D"/>
    <w:rsid w:val="00B26EFA"/>
    <w:rsid w:val="00B275FE"/>
    <w:rsid w:val="00B27786"/>
    <w:rsid w:val="00B2786F"/>
    <w:rsid w:val="00B27A8F"/>
    <w:rsid w:val="00B304D2"/>
    <w:rsid w:val="00B306BC"/>
    <w:rsid w:val="00B3073C"/>
    <w:rsid w:val="00B309E6"/>
    <w:rsid w:val="00B30FE5"/>
    <w:rsid w:val="00B314A9"/>
    <w:rsid w:val="00B32295"/>
    <w:rsid w:val="00B32307"/>
    <w:rsid w:val="00B325B8"/>
    <w:rsid w:val="00B32BF2"/>
    <w:rsid w:val="00B32C67"/>
    <w:rsid w:val="00B33088"/>
    <w:rsid w:val="00B3538E"/>
    <w:rsid w:val="00B35AB0"/>
    <w:rsid w:val="00B35D74"/>
    <w:rsid w:val="00B35F50"/>
    <w:rsid w:val="00B362C1"/>
    <w:rsid w:val="00B368B3"/>
    <w:rsid w:val="00B3739B"/>
    <w:rsid w:val="00B3792D"/>
    <w:rsid w:val="00B379F8"/>
    <w:rsid w:val="00B37ADB"/>
    <w:rsid w:val="00B37B6D"/>
    <w:rsid w:val="00B37F52"/>
    <w:rsid w:val="00B40019"/>
    <w:rsid w:val="00B411B1"/>
    <w:rsid w:val="00B41D9D"/>
    <w:rsid w:val="00B4248D"/>
    <w:rsid w:val="00B42BEA"/>
    <w:rsid w:val="00B44092"/>
    <w:rsid w:val="00B44E86"/>
    <w:rsid w:val="00B452FA"/>
    <w:rsid w:val="00B45AA5"/>
    <w:rsid w:val="00B46060"/>
    <w:rsid w:val="00B4667B"/>
    <w:rsid w:val="00B4729C"/>
    <w:rsid w:val="00B4761A"/>
    <w:rsid w:val="00B478FE"/>
    <w:rsid w:val="00B47CBE"/>
    <w:rsid w:val="00B508BB"/>
    <w:rsid w:val="00B5113E"/>
    <w:rsid w:val="00B517C1"/>
    <w:rsid w:val="00B52674"/>
    <w:rsid w:val="00B52CDD"/>
    <w:rsid w:val="00B52E2E"/>
    <w:rsid w:val="00B54726"/>
    <w:rsid w:val="00B54D68"/>
    <w:rsid w:val="00B55472"/>
    <w:rsid w:val="00B5772B"/>
    <w:rsid w:val="00B57A76"/>
    <w:rsid w:val="00B610C4"/>
    <w:rsid w:val="00B6182B"/>
    <w:rsid w:val="00B61D11"/>
    <w:rsid w:val="00B62380"/>
    <w:rsid w:val="00B62529"/>
    <w:rsid w:val="00B626C1"/>
    <w:rsid w:val="00B6282E"/>
    <w:rsid w:val="00B62A1C"/>
    <w:rsid w:val="00B62B42"/>
    <w:rsid w:val="00B63293"/>
    <w:rsid w:val="00B632F0"/>
    <w:rsid w:val="00B63A45"/>
    <w:rsid w:val="00B6445C"/>
    <w:rsid w:val="00B64B6E"/>
    <w:rsid w:val="00B65183"/>
    <w:rsid w:val="00B657CA"/>
    <w:rsid w:val="00B678CD"/>
    <w:rsid w:val="00B67D82"/>
    <w:rsid w:val="00B67E2B"/>
    <w:rsid w:val="00B705E9"/>
    <w:rsid w:val="00B708B3"/>
    <w:rsid w:val="00B70B13"/>
    <w:rsid w:val="00B713B2"/>
    <w:rsid w:val="00B7171A"/>
    <w:rsid w:val="00B71A29"/>
    <w:rsid w:val="00B71F0D"/>
    <w:rsid w:val="00B72770"/>
    <w:rsid w:val="00B72A0E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8057E"/>
    <w:rsid w:val="00B805C6"/>
    <w:rsid w:val="00B80721"/>
    <w:rsid w:val="00B80F56"/>
    <w:rsid w:val="00B815BE"/>
    <w:rsid w:val="00B81DA0"/>
    <w:rsid w:val="00B81EB2"/>
    <w:rsid w:val="00B820D2"/>
    <w:rsid w:val="00B825C4"/>
    <w:rsid w:val="00B8298B"/>
    <w:rsid w:val="00B82A37"/>
    <w:rsid w:val="00B82EC4"/>
    <w:rsid w:val="00B838FB"/>
    <w:rsid w:val="00B83F02"/>
    <w:rsid w:val="00B83F31"/>
    <w:rsid w:val="00B8481B"/>
    <w:rsid w:val="00B852B7"/>
    <w:rsid w:val="00B857CE"/>
    <w:rsid w:val="00B85A29"/>
    <w:rsid w:val="00B85CD0"/>
    <w:rsid w:val="00B86071"/>
    <w:rsid w:val="00B8692B"/>
    <w:rsid w:val="00B87908"/>
    <w:rsid w:val="00B87B9B"/>
    <w:rsid w:val="00B90324"/>
    <w:rsid w:val="00B91460"/>
    <w:rsid w:val="00B917ED"/>
    <w:rsid w:val="00B91854"/>
    <w:rsid w:val="00B91901"/>
    <w:rsid w:val="00B91EA4"/>
    <w:rsid w:val="00B920BE"/>
    <w:rsid w:val="00B92103"/>
    <w:rsid w:val="00B9307A"/>
    <w:rsid w:val="00B94766"/>
    <w:rsid w:val="00B957F4"/>
    <w:rsid w:val="00B95AC2"/>
    <w:rsid w:val="00B969A6"/>
    <w:rsid w:val="00B96F24"/>
    <w:rsid w:val="00B97086"/>
    <w:rsid w:val="00B970EC"/>
    <w:rsid w:val="00B974CB"/>
    <w:rsid w:val="00BA00A8"/>
    <w:rsid w:val="00BA09E0"/>
    <w:rsid w:val="00BA0A24"/>
    <w:rsid w:val="00BA13E7"/>
    <w:rsid w:val="00BA2301"/>
    <w:rsid w:val="00BA26C3"/>
    <w:rsid w:val="00BA3425"/>
    <w:rsid w:val="00BA4FC3"/>
    <w:rsid w:val="00BA5533"/>
    <w:rsid w:val="00BA5CC4"/>
    <w:rsid w:val="00BA5D9A"/>
    <w:rsid w:val="00BA6676"/>
    <w:rsid w:val="00BA679E"/>
    <w:rsid w:val="00BA6B04"/>
    <w:rsid w:val="00BA6C5B"/>
    <w:rsid w:val="00BA6E42"/>
    <w:rsid w:val="00BA73BE"/>
    <w:rsid w:val="00BB00E2"/>
    <w:rsid w:val="00BB1173"/>
    <w:rsid w:val="00BB24E0"/>
    <w:rsid w:val="00BB258A"/>
    <w:rsid w:val="00BB2AD9"/>
    <w:rsid w:val="00BB3074"/>
    <w:rsid w:val="00BB3406"/>
    <w:rsid w:val="00BB37C3"/>
    <w:rsid w:val="00BB38FD"/>
    <w:rsid w:val="00BB39F0"/>
    <w:rsid w:val="00BB3BF5"/>
    <w:rsid w:val="00BB3DA0"/>
    <w:rsid w:val="00BB42F6"/>
    <w:rsid w:val="00BB4BDE"/>
    <w:rsid w:val="00BB5235"/>
    <w:rsid w:val="00BB5334"/>
    <w:rsid w:val="00BB6D2D"/>
    <w:rsid w:val="00BB7027"/>
    <w:rsid w:val="00BB7608"/>
    <w:rsid w:val="00BB7D5B"/>
    <w:rsid w:val="00BB7EC6"/>
    <w:rsid w:val="00BC057A"/>
    <w:rsid w:val="00BC0A92"/>
    <w:rsid w:val="00BC0E2A"/>
    <w:rsid w:val="00BC108E"/>
    <w:rsid w:val="00BC15E6"/>
    <w:rsid w:val="00BC1A55"/>
    <w:rsid w:val="00BC21B4"/>
    <w:rsid w:val="00BC270A"/>
    <w:rsid w:val="00BC28CA"/>
    <w:rsid w:val="00BC2C02"/>
    <w:rsid w:val="00BC3306"/>
    <w:rsid w:val="00BC330D"/>
    <w:rsid w:val="00BC3661"/>
    <w:rsid w:val="00BC3743"/>
    <w:rsid w:val="00BC40C4"/>
    <w:rsid w:val="00BC433B"/>
    <w:rsid w:val="00BC585E"/>
    <w:rsid w:val="00BC59AC"/>
    <w:rsid w:val="00BC5B2E"/>
    <w:rsid w:val="00BC5CDE"/>
    <w:rsid w:val="00BC5E14"/>
    <w:rsid w:val="00BC6429"/>
    <w:rsid w:val="00BC65C7"/>
    <w:rsid w:val="00BC6B07"/>
    <w:rsid w:val="00BC743B"/>
    <w:rsid w:val="00BC78EA"/>
    <w:rsid w:val="00BC7BF9"/>
    <w:rsid w:val="00BD0B89"/>
    <w:rsid w:val="00BD0CF5"/>
    <w:rsid w:val="00BD1242"/>
    <w:rsid w:val="00BD219D"/>
    <w:rsid w:val="00BD2FD7"/>
    <w:rsid w:val="00BD3129"/>
    <w:rsid w:val="00BD32A8"/>
    <w:rsid w:val="00BD3803"/>
    <w:rsid w:val="00BD3E0A"/>
    <w:rsid w:val="00BD3F5D"/>
    <w:rsid w:val="00BD3FE8"/>
    <w:rsid w:val="00BD4227"/>
    <w:rsid w:val="00BD42B6"/>
    <w:rsid w:val="00BD4CEA"/>
    <w:rsid w:val="00BD4F5D"/>
    <w:rsid w:val="00BD5329"/>
    <w:rsid w:val="00BD5BAC"/>
    <w:rsid w:val="00BD620B"/>
    <w:rsid w:val="00BD64E7"/>
    <w:rsid w:val="00BD6962"/>
    <w:rsid w:val="00BD6995"/>
    <w:rsid w:val="00BD782B"/>
    <w:rsid w:val="00BD7BEF"/>
    <w:rsid w:val="00BE0CFC"/>
    <w:rsid w:val="00BE139A"/>
    <w:rsid w:val="00BE1E08"/>
    <w:rsid w:val="00BE2329"/>
    <w:rsid w:val="00BE268F"/>
    <w:rsid w:val="00BE2AC2"/>
    <w:rsid w:val="00BE33FE"/>
    <w:rsid w:val="00BE396D"/>
    <w:rsid w:val="00BE3CC4"/>
    <w:rsid w:val="00BE4650"/>
    <w:rsid w:val="00BE4EF1"/>
    <w:rsid w:val="00BE552D"/>
    <w:rsid w:val="00BE5E27"/>
    <w:rsid w:val="00BE611F"/>
    <w:rsid w:val="00BE691C"/>
    <w:rsid w:val="00BE6AF0"/>
    <w:rsid w:val="00BE75E3"/>
    <w:rsid w:val="00BE79B6"/>
    <w:rsid w:val="00BF00AF"/>
    <w:rsid w:val="00BF0284"/>
    <w:rsid w:val="00BF0515"/>
    <w:rsid w:val="00BF0B13"/>
    <w:rsid w:val="00BF1827"/>
    <w:rsid w:val="00BF1CF3"/>
    <w:rsid w:val="00BF2991"/>
    <w:rsid w:val="00BF2A1B"/>
    <w:rsid w:val="00BF2A2C"/>
    <w:rsid w:val="00BF2C6B"/>
    <w:rsid w:val="00BF3258"/>
    <w:rsid w:val="00BF32FA"/>
    <w:rsid w:val="00BF456D"/>
    <w:rsid w:val="00BF4820"/>
    <w:rsid w:val="00BF4D36"/>
    <w:rsid w:val="00BF57C0"/>
    <w:rsid w:val="00BF5C4B"/>
    <w:rsid w:val="00BF6376"/>
    <w:rsid w:val="00BF684C"/>
    <w:rsid w:val="00BF6946"/>
    <w:rsid w:val="00BF6ECA"/>
    <w:rsid w:val="00C00D5F"/>
    <w:rsid w:val="00C01025"/>
    <w:rsid w:val="00C0143B"/>
    <w:rsid w:val="00C0232E"/>
    <w:rsid w:val="00C02567"/>
    <w:rsid w:val="00C0323E"/>
    <w:rsid w:val="00C03714"/>
    <w:rsid w:val="00C03E03"/>
    <w:rsid w:val="00C040F5"/>
    <w:rsid w:val="00C04175"/>
    <w:rsid w:val="00C045D7"/>
    <w:rsid w:val="00C04BE1"/>
    <w:rsid w:val="00C055FB"/>
    <w:rsid w:val="00C05F22"/>
    <w:rsid w:val="00C060AC"/>
    <w:rsid w:val="00C062DC"/>
    <w:rsid w:val="00C063BF"/>
    <w:rsid w:val="00C069AF"/>
    <w:rsid w:val="00C06D8A"/>
    <w:rsid w:val="00C10CC6"/>
    <w:rsid w:val="00C11309"/>
    <w:rsid w:val="00C1140F"/>
    <w:rsid w:val="00C11889"/>
    <w:rsid w:val="00C11DDE"/>
    <w:rsid w:val="00C121CC"/>
    <w:rsid w:val="00C12557"/>
    <w:rsid w:val="00C12C26"/>
    <w:rsid w:val="00C12D40"/>
    <w:rsid w:val="00C1344F"/>
    <w:rsid w:val="00C13641"/>
    <w:rsid w:val="00C13A0B"/>
    <w:rsid w:val="00C13B77"/>
    <w:rsid w:val="00C146B9"/>
    <w:rsid w:val="00C147B5"/>
    <w:rsid w:val="00C15156"/>
    <w:rsid w:val="00C15660"/>
    <w:rsid w:val="00C15DBD"/>
    <w:rsid w:val="00C169BC"/>
    <w:rsid w:val="00C16F10"/>
    <w:rsid w:val="00C16F74"/>
    <w:rsid w:val="00C174BC"/>
    <w:rsid w:val="00C176C9"/>
    <w:rsid w:val="00C17732"/>
    <w:rsid w:val="00C17916"/>
    <w:rsid w:val="00C20192"/>
    <w:rsid w:val="00C20EA1"/>
    <w:rsid w:val="00C21E69"/>
    <w:rsid w:val="00C21F6A"/>
    <w:rsid w:val="00C220E3"/>
    <w:rsid w:val="00C225AC"/>
    <w:rsid w:val="00C226F7"/>
    <w:rsid w:val="00C228EE"/>
    <w:rsid w:val="00C22A45"/>
    <w:rsid w:val="00C22C1F"/>
    <w:rsid w:val="00C23D14"/>
    <w:rsid w:val="00C23FCE"/>
    <w:rsid w:val="00C24A73"/>
    <w:rsid w:val="00C2657A"/>
    <w:rsid w:val="00C268BA"/>
    <w:rsid w:val="00C26931"/>
    <w:rsid w:val="00C2769D"/>
    <w:rsid w:val="00C27DDA"/>
    <w:rsid w:val="00C27E25"/>
    <w:rsid w:val="00C3081A"/>
    <w:rsid w:val="00C30854"/>
    <w:rsid w:val="00C30F11"/>
    <w:rsid w:val="00C314CF"/>
    <w:rsid w:val="00C31690"/>
    <w:rsid w:val="00C320F6"/>
    <w:rsid w:val="00C3365D"/>
    <w:rsid w:val="00C34004"/>
    <w:rsid w:val="00C340C7"/>
    <w:rsid w:val="00C340E8"/>
    <w:rsid w:val="00C34356"/>
    <w:rsid w:val="00C34C76"/>
    <w:rsid w:val="00C350F7"/>
    <w:rsid w:val="00C35775"/>
    <w:rsid w:val="00C366D0"/>
    <w:rsid w:val="00C37320"/>
    <w:rsid w:val="00C37336"/>
    <w:rsid w:val="00C373C5"/>
    <w:rsid w:val="00C37624"/>
    <w:rsid w:val="00C406A2"/>
    <w:rsid w:val="00C40777"/>
    <w:rsid w:val="00C40CC1"/>
    <w:rsid w:val="00C40EE6"/>
    <w:rsid w:val="00C41E4E"/>
    <w:rsid w:val="00C41FE2"/>
    <w:rsid w:val="00C42449"/>
    <w:rsid w:val="00C42A7D"/>
    <w:rsid w:val="00C42B26"/>
    <w:rsid w:val="00C42CD5"/>
    <w:rsid w:val="00C4309C"/>
    <w:rsid w:val="00C43139"/>
    <w:rsid w:val="00C43A49"/>
    <w:rsid w:val="00C44D07"/>
    <w:rsid w:val="00C44D0B"/>
    <w:rsid w:val="00C44DCD"/>
    <w:rsid w:val="00C44E58"/>
    <w:rsid w:val="00C4544F"/>
    <w:rsid w:val="00C45705"/>
    <w:rsid w:val="00C46252"/>
    <w:rsid w:val="00C4628B"/>
    <w:rsid w:val="00C465A3"/>
    <w:rsid w:val="00C46D69"/>
    <w:rsid w:val="00C46DAC"/>
    <w:rsid w:val="00C47670"/>
    <w:rsid w:val="00C4769C"/>
    <w:rsid w:val="00C477D3"/>
    <w:rsid w:val="00C50203"/>
    <w:rsid w:val="00C50C2E"/>
    <w:rsid w:val="00C50D62"/>
    <w:rsid w:val="00C518F3"/>
    <w:rsid w:val="00C5243F"/>
    <w:rsid w:val="00C52A34"/>
    <w:rsid w:val="00C53429"/>
    <w:rsid w:val="00C535C7"/>
    <w:rsid w:val="00C53A7B"/>
    <w:rsid w:val="00C540CA"/>
    <w:rsid w:val="00C54798"/>
    <w:rsid w:val="00C547B5"/>
    <w:rsid w:val="00C54983"/>
    <w:rsid w:val="00C54B65"/>
    <w:rsid w:val="00C54E2D"/>
    <w:rsid w:val="00C54F7D"/>
    <w:rsid w:val="00C54FC7"/>
    <w:rsid w:val="00C552B0"/>
    <w:rsid w:val="00C55E5B"/>
    <w:rsid w:val="00C56176"/>
    <w:rsid w:val="00C56259"/>
    <w:rsid w:val="00C56B1E"/>
    <w:rsid w:val="00C56D7E"/>
    <w:rsid w:val="00C56EFF"/>
    <w:rsid w:val="00C5760B"/>
    <w:rsid w:val="00C60C22"/>
    <w:rsid w:val="00C61125"/>
    <w:rsid w:val="00C6114C"/>
    <w:rsid w:val="00C61CBE"/>
    <w:rsid w:val="00C61D48"/>
    <w:rsid w:val="00C62FCE"/>
    <w:rsid w:val="00C63EAA"/>
    <w:rsid w:val="00C64C15"/>
    <w:rsid w:val="00C65123"/>
    <w:rsid w:val="00C65BA9"/>
    <w:rsid w:val="00C65BE0"/>
    <w:rsid w:val="00C660A9"/>
    <w:rsid w:val="00C671F5"/>
    <w:rsid w:val="00C67FF3"/>
    <w:rsid w:val="00C70808"/>
    <w:rsid w:val="00C71120"/>
    <w:rsid w:val="00C716FC"/>
    <w:rsid w:val="00C71D89"/>
    <w:rsid w:val="00C72105"/>
    <w:rsid w:val="00C73052"/>
    <w:rsid w:val="00C731E4"/>
    <w:rsid w:val="00C736D7"/>
    <w:rsid w:val="00C736F5"/>
    <w:rsid w:val="00C73FC0"/>
    <w:rsid w:val="00C7421C"/>
    <w:rsid w:val="00C745D7"/>
    <w:rsid w:val="00C746E5"/>
    <w:rsid w:val="00C74AE1"/>
    <w:rsid w:val="00C75469"/>
    <w:rsid w:val="00C757E1"/>
    <w:rsid w:val="00C75ABD"/>
    <w:rsid w:val="00C75ACC"/>
    <w:rsid w:val="00C75DC6"/>
    <w:rsid w:val="00C75FAB"/>
    <w:rsid w:val="00C76BC2"/>
    <w:rsid w:val="00C76E5F"/>
    <w:rsid w:val="00C76F8D"/>
    <w:rsid w:val="00C77B4E"/>
    <w:rsid w:val="00C806A8"/>
    <w:rsid w:val="00C80908"/>
    <w:rsid w:val="00C80EA5"/>
    <w:rsid w:val="00C81165"/>
    <w:rsid w:val="00C82A86"/>
    <w:rsid w:val="00C82F3C"/>
    <w:rsid w:val="00C83760"/>
    <w:rsid w:val="00C84559"/>
    <w:rsid w:val="00C8499C"/>
    <w:rsid w:val="00C84A31"/>
    <w:rsid w:val="00C86387"/>
    <w:rsid w:val="00C867A2"/>
    <w:rsid w:val="00C868F2"/>
    <w:rsid w:val="00C868F6"/>
    <w:rsid w:val="00C87A95"/>
    <w:rsid w:val="00C87B8A"/>
    <w:rsid w:val="00C90EDC"/>
    <w:rsid w:val="00C91709"/>
    <w:rsid w:val="00C918B8"/>
    <w:rsid w:val="00C92240"/>
    <w:rsid w:val="00C92591"/>
    <w:rsid w:val="00C926DA"/>
    <w:rsid w:val="00C92B30"/>
    <w:rsid w:val="00C9374B"/>
    <w:rsid w:val="00C93A25"/>
    <w:rsid w:val="00C93A2D"/>
    <w:rsid w:val="00C942EA"/>
    <w:rsid w:val="00C9436B"/>
    <w:rsid w:val="00C9454F"/>
    <w:rsid w:val="00C945DC"/>
    <w:rsid w:val="00C94A6A"/>
    <w:rsid w:val="00C94AFE"/>
    <w:rsid w:val="00C95462"/>
    <w:rsid w:val="00C954DD"/>
    <w:rsid w:val="00C96890"/>
    <w:rsid w:val="00C96BC2"/>
    <w:rsid w:val="00C977FC"/>
    <w:rsid w:val="00C97EB9"/>
    <w:rsid w:val="00CA11A8"/>
    <w:rsid w:val="00CA12D1"/>
    <w:rsid w:val="00CA25EB"/>
    <w:rsid w:val="00CA2CBD"/>
    <w:rsid w:val="00CA3814"/>
    <w:rsid w:val="00CA3B84"/>
    <w:rsid w:val="00CA455A"/>
    <w:rsid w:val="00CA4D07"/>
    <w:rsid w:val="00CA4DD6"/>
    <w:rsid w:val="00CA5029"/>
    <w:rsid w:val="00CA542D"/>
    <w:rsid w:val="00CA66DF"/>
    <w:rsid w:val="00CA6BB6"/>
    <w:rsid w:val="00CA7641"/>
    <w:rsid w:val="00CA7C05"/>
    <w:rsid w:val="00CB07D6"/>
    <w:rsid w:val="00CB126F"/>
    <w:rsid w:val="00CB21DB"/>
    <w:rsid w:val="00CB2324"/>
    <w:rsid w:val="00CB2347"/>
    <w:rsid w:val="00CB257D"/>
    <w:rsid w:val="00CB2756"/>
    <w:rsid w:val="00CB2C02"/>
    <w:rsid w:val="00CB3056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063"/>
    <w:rsid w:val="00CB656A"/>
    <w:rsid w:val="00CB6626"/>
    <w:rsid w:val="00CB71B2"/>
    <w:rsid w:val="00CB71FB"/>
    <w:rsid w:val="00CB73B5"/>
    <w:rsid w:val="00CC0E0B"/>
    <w:rsid w:val="00CC117C"/>
    <w:rsid w:val="00CC1CAB"/>
    <w:rsid w:val="00CC1E5A"/>
    <w:rsid w:val="00CC221D"/>
    <w:rsid w:val="00CC24E9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D0152"/>
    <w:rsid w:val="00CD0232"/>
    <w:rsid w:val="00CD069D"/>
    <w:rsid w:val="00CD0C32"/>
    <w:rsid w:val="00CD0D0A"/>
    <w:rsid w:val="00CD0D76"/>
    <w:rsid w:val="00CD0E4F"/>
    <w:rsid w:val="00CD0E9F"/>
    <w:rsid w:val="00CD126A"/>
    <w:rsid w:val="00CD1273"/>
    <w:rsid w:val="00CD1455"/>
    <w:rsid w:val="00CD2DA6"/>
    <w:rsid w:val="00CD36BA"/>
    <w:rsid w:val="00CD46BE"/>
    <w:rsid w:val="00CD5678"/>
    <w:rsid w:val="00CD5B52"/>
    <w:rsid w:val="00CD5E5C"/>
    <w:rsid w:val="00CD5EF9"/>
    <w:rsid w:val="00CD6674"/>
    <w:rsid w:val="00CD68CE"/>
    <w:rsid w:val="00CD6CF3"/>
    <w:rsid w:val="00CD74AB"/>
    <w:rsid w:val="00CD7EBD"/>
    <w:rsid w:val="00CE03B6"/>
    <w:rsid w:val="00CE0492"/>
    <w:rsid w:val="00CE0714"/>
    <w:rsid w:val="00CE0EFC"/>
    <w:rsid w:val="00CE24F2"/>
    <w:rsid w:val="00CE2BC6"/>
    <w:rsid w:val="00CE2FA0"/>
    <w:rsid w:val="00CE3737"/>
    <w:rsid w:val="00CE3C7A"/>
    <w:rsid w:val="00CE520E"/>
    <w:rsid w:val="00CE5857"/>
    <w:rsid w:val="00CE627C"/>
    <w:rsid w:val="00CE730B"/>
    <w:rsid w:val="00CE7312"/>
    <w:rsid w:val="00CE7E77"/>
    <w:rsid w:val="00CF0675"/>
    <w:rsid w:val="00CF15EF"/>
    <w:rsid w:val="00CF1887"/>
    <w:rsid w:val="00CF1AC7"/>
    <w:rsid w:val="00CF1C6C"/>
    <w:rsid w:val="00CF2134"/>
    <w:rsid w:val="00CF21FD"/>
    <w:rsid w:val="00CF23F3"/>
    <w:rsid w:val="00CF3525"/>
    <w:rsid w:val="00CF3A6E"/>
    <w:rsid w:val="00CF3ACD"/>
    <w:rsid w:val="00CF3F23"/>
    <w:rsid w:val="00CF4254"/>
    <w:rsid w:val="00CF4405"/>
    <w:rsid w:val="00CF51C4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7D4"/>
    <w:rsid w:val="00D00E56"/>
    <w:rsid w:val="00D01349"/>
    <w:rsid w:val="00D0146D"/>
    <w:rsid w:val="00D01770"/>
    <w:rsid w:val="00D01888"/>
    <w:rsid w:val="00D01B2B"/>
    <w:rsid w:val="00D01CEE"/>
    <w:rsid w:val="00D01D9F"/>
    <w:rsid w:val="00D01F3C"/>
    <w:rsid w:val="00D02758"/>
    <w:rsid w:val="00D02EF9"/>
    <w:rsid w:val="00D03DCA"/>
    <w:rsid w:val="00D04825"/>
    <w:rsid w:val="00D048B7"/>
    <w:rsid w:val="00D05070"/>
    <w:rsid w:val="00D05B01"/>
    <w:rsid w:val="00D068E3"/>
    <w:rsid w:val="00D06EAE"/>
    <w:rsid w:val="00D07382"/>
    <w:rsid w:val="00D07D49"/>
    <w:rsid w:val="00D07E91"/>
    <w:rsid w:val="00D1032C"/>
    <w:rsid w:val="00D108BF"/>
    <w:rsid w:val="00D10E24"/>
    <w:rsid w:val="00D1136E"/>
    <w:rsid w:val="00D117AC"/>
    <w:rsid w:val="00D11910"/>
    <w:rsid w:val="00D12ABE"/>
    <w:rsid w:val="00D12AC7"/>
    <w:rsid w:val="00D12D03"/>
    <w:rsid w:val="00D12E46"/>
    <w:rsid w:val="00D1327D"/>
    <w:rsid w:val="00D13359"/>
    <w:rsid w:val="00D13941"/>
    <w:rsid w:val="00D13CBB"/>
    <w:rsid w:val="00D13CC3"/>
    <w:rsid w:val="00D13D4E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20115"/>
    <w:rsid w:val="00D21476"/>
    <w:rsid w:val="00D2177F"/>
    <w:rsid w:val="00D21B24"/>
    <w:rsid w:val="00D21D0D"/>
    <w:rsid w:val="00D21DA8"/>
    <w:rsid w:val="00D22DFA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677"/>
    <w:rsid w:val="00D27CA7"/>
    <w:rsid w:val="00D30234"/>
    <w:rsid w:val="00D30EA4"/>
    <w:rsid w:val="00D31928"/>
    <w:rsid w:val="00D31B8F"/>
    <w:rsid w:val="00D31BE0"/>
    <w:rsid w:val="00D324E2"/>
    <w:rsid w:val="00D32927"/>
    <w:rsid w:val="00D33441"/>
    <w:rsid w:val="00D33DAC"/>
    <w:rsid w:val="00D34C0F"/>
    <w:rsid w:val="00D34D4B"/>
    <w:rsid w:val="00D35002"/>
    <w:rsid w:val="00D3517C"/>
    <w:rsid w:val="00D35E83"/>
    <w:rsid w:val="00D36ADF"/>
    <w:rsid w:val="00D37158"/>
    <w:rsid w:val="00D37304"/>
    <w:rsid w:val="00D37774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CAF"/>
    <w:rsid w:val="00D42E7B"/>
    <w:rsid w:val="00D4350D"/>
    <w:rsid w:val="00D4354A"/>
    <w:rsid w:val="00D43913"/>
    <w:rsid w:val="00D43A30"/>
    <w:rsid w:val="00D43F2D"/>
    <w:rsid w:val="00D442C8"/>
    <w:rsid w:val="00D44E97"/>
    <w:rsid w:val="00D45257"/>
    <w:rsid w:val="00D45363"/>
    <w:rsid w:val="00D4543D"/>
    <w:rsid w:val="00D45D27"/>
    <w:rsid w:val="00D45DE4"/>
    <w:rsid w:val="00D464FC"/>
    <w:rsid w:val="00D4665F"/>
    <w:rsid w:val="00D46EA2"/>
    <w:rsid w:val="00D50B3C"/>
    <w:rsid w:val="00D5175F"/>
    <w:rsid w:val="00D51859"/>
    <w:rsid w:val="00D518B0"/>
    <w:rsid w:val="00D51B95"/>
    <w:rsid w:val="00D51CA1"/>
    <w:rsid w:val="00D53A51"/>
    <w:rsid w:val="00D5419A"/>
    <w:rsid w:val="00D5424F"/>
    <w:rsid w:val="00D5429D"/>
    <w:rsid w:val="00D5448C"/>
    <w:rsid w:val="00D54860"/>
    <w:rsid w:val="00D54D5C"/>
    <w:rsid w:val="00D55529"/>
    <w:rsid w:val="00D55AC0"/>
    <w:rsid w:val="00D56860"/>
    <w:rsid w:val="00D56963"/>
    <w:rsid w:val="00D56C59"/>
    <w:rsid w:val="00D57225"/>
    <w:rsid w:val="00D6038F"/>
    <w:rsid w:val="00D608BD"/>
    <w:rsid w:val="00D60AD7"/>
    <w:rsid w:val="00D612F8"/>
    <w:rsid w:val="00D6164E"/>
    <w:rsid w:val="00D620C2"/>
    <w:rsid w:val="00D6281F"/>
    <w:rsid w:val="00D63EC6"/>
    <w:rsid w:val="00D64503"/>
    <w:rsid w:val="00D64D94"/>
    <w:rsid w:val="00D65377"/>
    <w:rsid w:val="00D65717"/>
    <w:rsid w:val="00D6655E"/>
    <w:rsid w:val="00D6685F"/>
    <w:rsid w:val="00D66B6B"/>
    <w:rsid w:val="00D66D25"/>
    <w:rsid w:val="00D674B8"/>
    <w:rsid w:val="00D678BE"/>
    <w:rsid w:val="00D700D8"/>
    <w:rsid w:val="00D70537"/>
    <w:rsid w:val="00D706A3"/>
    <w:rsid w:val="00D708DE"/>
    <w:rsid w:val="00D70AB1"/>
    <w:rsid w:val="00D70C13"/>
    <w:rsid w:val="00D714AB"/>
    <w:rsid w:val="00D71CA3"/>
    <w:rsid w:val="00D72086"/>
    <w:rsid w:val="00D72AC5"/>
    <w:rsid w:val="00D72CC4"/>
    <w:rsid w:val="00D72D72"/>
    <w:rsid w:val="00D73844"/>
    <w:rsid w:val="00D739F5"/>
    <w:rsid w:val="00D73F7F"/>
    <w:rsid w:val="00D742A4"/>
    <w:rsid w:val="00D75177"/>
    <w:rsid w:val="00D75E32"/>
    <w:rsid w:val="00D75E61"/>
    <w:rsid w:val="00D76365"/>
    <w:rsid w:val="00D769EF"/>
    <w:rsid w:val="00D76C93"/>
    <w:rsid w:val="00D77264"/>
    <w:rsid w:val="00D77678"/>
    <w:rsid w:val="00D777F5"/>
    <w:rsid w:val="00D77DEB"/>
    <w:rsid w:val="00D8014C"/>
    <w:rsid w:val="00D81038"/>
    <w:rsid w:val="00D810EE"/>
    <w:rsid w:val="00D81370"/>
    <w:rsid w:val="00D81621"/>
    <w:rsid w:val="00D81793"/>
    <w:rsid w:val="00D81F12"/>
    <w:rsid w:val="00D81F6D"/>
    <w:rsid w:val="00D827BA"/>
    <w:rsid w:val="00D833FD"/>
    <w:rsid w:val="00D83E33"/>
    <w:rsid w:val="00D84094"/>
    <w:rsid w:val="00D8411E"/>
    <w:rsid w:val="00D848F9"/>
    <w:rsid w:val="00D84A8A"/>
    <w:rsid w:val="00D84FD9"/>
    <w:rsid w:val="00D85112"/>
    <w:rsid w:val="00D85A4E"/>
    <w:rsid w:val="00D85EA9"/>
    <w:rsid w:val="00D86340"/>
    <w:rsid w:val="00D8660F"/>
    <w:rsid w:val="00D868F8"/>
    <w:rsid w:val="00D86A0F"/>
    <w:rsid w:val="00D86D9F"/>
    <w:rsid w:val="00D86F2B"/>
    <w:rsid w:val="00D86FA1"/>
    <w:rsid w:val="00D871FA"/>
    <w:rsid w:val="00D90206"/>
    <w:rsid w:val="00D902D0"/>
    <w:rsid w:val="00D90F47"/>
    <w:rsid w:val="00D92031"/>
    <w:rsid w:val="00D9207F"/>
    <w:rsid w:val="00D9277A"/>
    <w:rsid w:val="00D92DF3"/>
    <w:rsid w:val="00D93AC4"/>
    <w:rsid w:val="00D9460F"/>
    <w:rsid w:val="00D95840"/>
    <w:rsid w:val="00D95ABF"/>
    <w:rsid w:val="00D962C0"/>
    <w:rsid w:val="00D9693C"/>
    <w:rsid w:val="00D96BD2"/>
    <w:rsid w:val="00D96C78"/>
    <w:rsid w:val="00DA0901"/>
    <w:rsid w:val="00DA0EB4"/>
    <w:rsid w:val="00DA1678"/>
    <w:rsid w:val="00DA1705"/>
    <w:rsid w:val="00DA17C4"/>
    <w:rsid w:val="00DA1865"/>
    <w:rsid w:val="00DA1985"/>
    <w:rsid w:val="00DA1D4B"/>
    <w:rsid w:val="00DA28DC"/>
    <w:rsid w:val="00DA2A06"/>
    <w:rsid w:val="00DA2A49"/>
    <w:rsid w:val="00DA31F6"/>
    <w:rsid w:val="00DA3DB1"/>
    <w:rsid w:val="00DA3E1B"/>
    <w:rsid w:val="00DA41A5"/>
    <w:rsid w:val="00DA464D"/>
    <w:rsid w:val="00DA4B5A"/>
    <w:rsid w:val="00DA5F55"/>
    <w:rsid w:val="00DA6669"/>
    <w:rsid w:val="00DA6BE1"/>
    <w:rsid w:val="00DA729D"/>
    <w:rsid w:val="00DA736B"/>
    <w:rsid w:val="00DA7742"/>
    <w:rsid w:val="00DA7F62"/>
    <w:rsid w:val="00DB090F"/>
    <w:rsid w:val="00DB0E75"/>
    <w:rsid w:val="00DB1346"/>
    <w:rsid w:val="00DB16C4"/>
    <w:rsid w:val="00DB1D1F"/>
    <w:rsid w:val="00DB220F"/>
    <w:rsid w:val="00DB27BD"/>
    <w:rsid w:val="00DB27CD"/>
    <w:rsid w:val="00DB316D"/>
    <w:rsid w:val="00DB3543"/>
    <w:rsid w:val="00DB3A53"/>
    <w:rsid w:val="00DB4140"/>
    <w:rsid w:val="00DB419F"/>
    <w:rsid w:val="00DB478B"/>
    <w:rsid w:val="00DB4CFA"/>
    <w:rsid w:val="00DB4F0F"/>
    <w:rsid w:val="00DB56D5"/>
    <w:rsid w:val="00DB5F4E"/>
    <w:rsid w:val="00DB5FE5"/>
    <w:rsid w:val="00DB665A"/>
    <w:rsid w:val="00DB7000"/>
    <w:rsid w:val="00DB7629"/>
    <w:rsid w:val="00DC0F33"/>
    <w:rsid w:val="00DC1173"/>
    <w:rsid w:val="00DC12B6"/>
    <w:rsid w:val="00DC1310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C69C5"/>
    <w:rsid w:val="00DC7529"/>
    <w:rsid w:val="00DD1C50"/>
    <w:rsid w:val="00DD2170"/>
    <w:rsid w:val="00DD2758"/>
    <w:rsid w:val="00DD2C90"/>
    <w:rsid w:val="00DD3A5B"/>
    <w:rsid w:val="00DD3CB6"/>
    <w:rsid w:val="00DD4243"/>
    <w:rsid w:val="00DD4336"/>
    <w:rsid w:val="00DD439C"/>
    <w:rsid w:val="00DD4C68"/>
    <w:rsid w:val="00DD4DB6"/>
    <w:rsid w:val="00DD57B3"/>
    <w:rsid w:val="00DD5AA9"/>
    <w:rsid w:val="00DD6878"/>
    <w:rsid w:val="00DD68C0"/>
    <w:rsid w:val="00DD72BA"/>
    <w:rsid w:val="00DE0E2C"/>
    <w:rsid w:val="00DE0EAB"/>
    <w:rsid w:val="00DE17AB"/>
    <w:rsid w:val="00DE2AB6"/>
    <w:rsid w:val="00DE2D0C"/>
    <w:rsid w:val="00DE33FA"/>
    <w:rsid w:val="00DE38BB"/>
    <w:rsid w:val="00DE3BCD"/>
    <w:rsid w:val="00DE3D4E"/>
    <w:rsid w:val="00DE452A"/>
    <w:rsid w:val="00DE4B4C"/>
    <w:rsid w:val="00DE4EC9"/>
    <w:rsid w:val="00DE6228"/>
    <w:rsid w:val="00DE7BE5"/>
    <w:rsid w:val="00DE7C8A"/>
    <w:rsid w:val="00DE7EA0"/>
    <w:rsid w:val="00DF0241"/>
    <w:rsid w:val="00DF0943"/>
    <w:rsid w:val="00DF11B9"/>
    <w:rsid w:val="00DF2822"/>
    <w:rsid w:val="00DF28C0"/>
    <w:rsid w:val="00DF2D56"/>
    <w:rsid w:val="00DF30B2"/>
    <w:rsid w:val="00DF31EB"/>
    <w:rsid w:val="00DF3373"/>
    <w:rsid w:val="00DF34C9"/>
    <w:rsid w:val="00DF387B"/>
    <w:rsid w:val="00DF49FF"/>
    <w:rsid w:val="00DF5565"/>
    <w:rsid w:val="00DF5AC2"/>
    <w:rsid w:val="00DF6D03"/>
    <w:rsid w:val="00E00D3C"/>
    <w:rsid w:val="00E00F76"/>
    <w:rsid w:val="00E01279"/>
    <w:rsid w:val="00E0192E"/>
    <w:rsid w:val="00E019BD"/>
    <w:rsid w:val="00E01D75"/>
    <w:rsid w:val="00E0205B"/>
    <w:rsid w:val="00E022E2"/>
    <w:rsid w:val="00E02582"/>
    <w:rsid w:val="00E02E10"/>
    <w:rsid w:val="00E0319E"/>
    <w:rsid w:val="00E037EC"/>
    <w:rsid w:val="00E03DF6"/>
    <w:rsid w:val="00E04ACE"/>
    <w:rsid w:val="00E05674"/>
    <w:rsid w:val="00E05884"/>
    <w:rsid w:val="00E05E88"/>
    <w:rsid w:val="00E05F8E"/>
    <w:rsid w:val="00E0601F"/>
    <w:rsid w:val="00E063E7"/>
    <w:rsid w:val="00E06861"/>
    <w:rsid w:val="00E07651"/>
    <w:rsid w:val="00E0767A"/>
    <w:rsid w:val="00E07747"/>
    <w:rsid w:val="00E1013A"/>
    <w:rsid w:val="00E10597"/>
    <w:rsid w:val="00E10806"/>
    <w:rsid w:val="00E10FCB"/>
    <w:rsid w:val="00E114F5"/>
    <w:rsid w:val="00E12944"/>
    <w:rsid w:val="00E12C40"/>
    <w:rsid w:val="00E13D9A"/>
    <w:rsid w:val="00E13EAD"/>
    <w:rsid w:val="00E14004"/>
    <w:rsid w:val="00E1455B"/>
    <w:rsid w:val="00E15016"/>
    <w:rsid w:val="00E15021"/>
    <w:rsid w:val="00E15C8A"/>
    <w:rsid w:val="00E176BB"/>
    <w:rsid w:val="00E17D8B"/>
    <w:rsid w:val="00E17E2A"/>
    <w:rsid w:val="00E2039C"/>
    <w:rsid w:val="00E206E7"/>
    <w:rsid w:val="00E22C40"/>
    <w:rsid w:val="00E22E7D"/>
    <w:rsid w:val="00E2307E"/>
    <w:rsid w:val="00E232BD"/>
    <w:rsid w:val="00E23570"/>
    <w:rsid w:val="00E2379F"/>
    <w:rsid w:val="00E23879"/>
    <w:rsid w:val="00E239BD"/>
    <w:rsid w:val="00E248EA"/>
    <w:rsid w:val="00E25309"/>
    <w:rsid w:val="00E2649C"/>
    <w:rsid w:val="00E2687F"/>
    <w:rsid w:val="00E270BA"/>
    <w:rsid w:val="00E270DC"/>
    <w:rsid w:val="00E276F9"/>
    <w:rsid w:val="00E27A0C"/>
    <w:rsid w:val="00E27E2F"/>
    <w:rsid w:val="00E3000F"/>
    <w:rsid w:val="00E30178"/>
    <w:rsid w:val="00E3057A"/>
    <w:rsid w:val="00E30722"/>
    <w:rsid w:val="00E30986"/>
    <w:rsid w:val="00E30C3A"/>
    <w:rsid w:val="00E31DA8"/>
    <w:rsid w:val="00E327A7"/>
    <w:rsid w:val="00E32850"/>
    <w:rsid w:val="00E32913"/>
    <w:rsid w:val="00E331C4"/>
    <w:rsid w:val="00E33292"/>
    <w:rsid w:val="00E3347F"/>
    <w:rsid w:val="00E34277"/>
    <w:rsid w:val="00E34341"/>
    <w:rsid w:val="00E34A3B"/>
    <w:rsid w:val="00E354E4"/>
    <w:rsid w:val="00E355AA"/>
    <w:rsid w:val="00E35939"/>
    <w:rsid w:val="00E35A96"/>
    <w:rsid w:val="00E36002"/>
    <w:rsid w:val="00E37293"/>
    <w:rsid w:val="00E37DDF"/>
    <w:rsid w:val="00E403B8"/>
    <w:rsid w:val="00E40618"/>
    <w:rsid w:val="00E41145"/>
    <w:rsid w:val="00E41390"/>
    <w:rsid w:val="00E4170B"/>
    <w:rsid w:val="00E4175D"/>
    <w:rsid w:val="00E41881"/>
    <w:rsid w:val="00E41A11"/>
    <w:rsid w:val="00E41EE1"/>
    <w:rsid w:val="00E41EF5"/>
    <w:rsid w:val="00E4247C"/>
    <w:rsid w:val="00E424D6"/>
    <w:rsid w:val="00E42554"/>
    <w:rsid w:val="00E42E5D"/>
    <w:rsid w:val="00E43444"/>
    <w:rsid w:val="00E4359B"/>
    <w:rsid w:val="00E43BD7"/>
    <w:rsid w:val="00E440AC"/>
    <w:rsid w:val="00E4424F"/>
    <w:rsid w:val="00E44600"/>
    <w:rsid w:val="00E452FE"/>
    <w:rsid w:val="00E46184"/>
    <w:rsid w:val="00E472D9"/>
    <w:rsid w:val="00E50686"/>
    <w:rsid w:val="00E50878"/>
    <w:rsid w:val="00E50C05"/>
    <w:rsid w:val="00E51291"/>
    <w:rsid w:val="00E512DB"/>
    <w:rsid w:val="00E512E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D5F"/>
    <w:rsid w:val="00E54E31"/>
    <w:rsid w:val="00E55129"/>
    <w:rsid w:val="00E5554D"/>
    <w:rsid w:val="00E562FD"/>
    <w:rsid w:val="00E56568"/>
    <w:rsid w:val="00E56FB7"/>
    <w:rsid w:val="00E57083"/>
    <w:rsid w:val="00E5787F"/>
    <w:rsid w:val="00E57D51"/>
    <w:rsid w:val="00E60047"/>
    <w:rsid w:val="00E60119"/>
    <w:rsid w:val="00E61DFB"/>
    <w:rsid w:val="00E623CF"/>
    <w:rsid w:val="00E625A9"/>
    <w:rsid w:val="00E63846"/>
    <w:rsid w:val="00E638DD"/>
    <w:rsid w:val="00E63E25"/>
    <w:rsid w:val="00E63F2E"/>
    <w:rsid w:val="00E644E5"/>
    <w:rsid w:val="00E64581"/>
    <w:rsid w:val="00E64DC6"/>
    <w:rsid w:val="00E64F92"/>
    <w:rsid w:val="00E6505D"/>
    <w:rsid w:val="00E6528C"/>
    <w:rsid w:val="00E65D4B"/>
    <w:rsid w:val="00E660D3"/>
    <w:rsid w:val="00E66AB4"/>
    <w:rsid w:val="00E66F98"/>
    <w:rsid w:val="00E67963"/>
    <w:rsid w:val="00E67C1E"/>
    <w:rsid w:val="00E70179"/>
    <w:rsid w:val="00E70B7F"/>
    <w:rsid w:val="00E7160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51B5"/>
    <w:rsid w:val="00E76886"/>
    <w:rsid w:val="00E77324"/>
    <w:rsid w:val="00E77574"/>
    <w:rsid w:val="00E77951"/>
    <w:rsid w:val="00E80487"/>
    <w:rsid w:val="00E8050D"/>
    <w:rsid w:val="00E816F6"/>
    <w:rsid w:val="00E81A9C"/>
    <w:rsid w:val="00E81D0F"/>
    <w:rsid w:val="00E81F57"/>
    <w:rsid w:val="00E82527"/>
    <w:rsid w:val="00E8256A"/>
    <w:rsid w:val="00E8283A"/>
    <w:rsid w:val="00E82DED"/>
    <w:rsid w:val="00E8388D"/>
    <w:rsid w:val="00E844C0"/>
    <w:rsid w:val="00E84748"/>
    <w:rsid w:val="00E8494C"/>
    <w:rsid w:val="00E84E68"/>
    <w:rsid w:val="00E857DE"/>
    <w:rsid w:val="00E859C9"/>
    <w:rsid w:val="00E85CB5"/>
    <w:rsid w:val="00E85FE5"/>
    <w:rsid w:val="00E861B4"/>
    <w:rsid w:val="00E86670"/>
    <w:rsid w:val="00E86719"/>
    <w:rsid w:val="00E869C1"/>
    <w:rsid w:val="00E86D0C"/>
    <w:rsid w:val="00E87D51"/>
    <w:rsid w:val="00E87EDA"/>
    <w:rsid w:val="00E901A0"/>
    <w:rsid w:val="00E905CA"/>
    <w:rsid w:val="00E9091C"/>
    <w:rsid w:val="00E90E8A"/>
    <w:rsid w:val="00E90EF4"/>
    <w:rsid w:val="00E912E2"/>
    <w:rsid w:val="00E91522"/>
    <w:rsid w:val="00E91AF2"/>
    <w:rsid w:val="00E91E2D"/>
    <w:rsid w:val="00E92493"/>
    <w:rsid w:val="00E93038"/>
    <w:rsid w:val="00E93367"/>
    <w:rsid w:val="00E93720"/>
    <w:rsid w:val="00E941EE"/>
    <w:rsid w:val="00E9463A"/>
    <w:rsid w:val="00E94720"/>
    <w:rsid w:val="00E94CE6"/>
    <w:rsid w:val="00E94DEA"/>
    <w:rsid w:val="00E958BD"/>
    <w:rsid w:val="00E95A6A"/>
    <w:rsid w:val="00E95DE6"/>
    <w:rsid w:val="00E964FA"/>
    <w:rsid w:val="00E97142"/>
    <w:rsid w:val="00E974DA"/>
    <w:rsid w:val="00E97E91"/>
    <w:rsid w:val="00E97F83"/>
    <w:rsid w:val="00EA01D8"/>
    <w:rsid w:val="00EA0279"/>
    <w:rsid w:val="00EA04EE"/>
    <w:rsid w:val="00EA07C0"/>
    <w:rsid w:val="00EA0A8C"/>
    <w:rsid w:val="00EA10C8"/>
    <w:rsid w:val="00EA1426"/>
    <w:rsid w:val="00EA200B"/>
    <w:rsid w:val="00EA2BC3"/>
    <w:rsid w:val="00EA2BCA"/>
    <w:rsid w:val="00EA378E"/>
    <w:rsid w:val="00EA3B2E"/>
    <w:rsid w:val="00EA4C28"/>
    <w:rsid w:val="00EA5692"/>
    <w:rsid w:val="00EA5FE0"/>
    <w:rsid w:val="00EA74DD"/>
    <w:rsid w:val="00EB0705"/>
    <w:rsid w:val="00EB24B7"/>
    <w:rsid w:val="00EB2556"/>
    <w:rsid w:val="00EB294E"/>
    <w:rsid w:val="00EB2B02"/>
    <w:rsid w:val="00EB33DB"/>
    <w:rsid w:val="00EB3757"/>
    <w:rsid w:val="00EB4879"/>
    <w:rsid w:val="00EB54D6"/>
    <w:rsid w:val="00EB57FE"/>
    <w:rsid w:val="00EB5856"/>
    <w:rsid w:val="00EB5BF0"/>
    <w:rsid w:val="00EB6009"/>
    <w:rsid w:val="00EB63A4"/>
    <w:rsid w:val="00EB6C47"/>
    <w:rsid w:val="00EB7527"/>
    <w:rsid w:val="00EB7616"/>
    <w:rsid w:val="00EB7867"/>
    <w:rsid w:val="00EC0AD4"/>
    <w:rsid w:val="00EC0BE1"/>
    <w:rsid w:val="00EC1686"/>
    <w:rsid w:val="00EC1688"/>
    <w:rsid w:val="00EC1BEE"/>
    <w:rsid w:val="00EC272E"/>
    <w:rsid w:val="00EC2D38"/>
    <w:rsid w:val="00EC3086"/>
    <w:rsid w:val="00EC3782"/>
    <w:rsid w:val="00EC3A87"/>
    <w:rsid w:val="00EC3BDB"/>
    <w:rsid w:val="00EC3E71"/>
    <w:rsid w:val="00EC4153"/>
    <w:rsid w:val="00EC41BE"/>
    <w:rsid w:val="00EC4239"/>
    <w:rsid w:val="00EC4A74"/>
    <w:rsid w:val="00EC4EA9"/>
    <w:rsid w:val="00EC543A"/>
    <w:rsid w:val="00EC5DCB"/>
    <w:rsid w:val="00EC66D3"/>
    <w:rsid w:val="00EC6985"/>
    <w:rsid w:val="00EC7436"/>
    <w:rsid w:val="00EC7522"/>
    <w:rsid w:val="00EC752C"/>
    <w:rsid w:val="00EC7C5E"/>
    <w:rsid w:val="00ED017D"/>
    <w:rsid w:val="00ED27DA"/>
    <w:rsid w:val="00ED2803"/>
    <w:rsid w:val="00ED29EF"/>
    <w:rsid w:val="00ED2A6C"/>
    <w:rsid w:val="00ED2B7C"/>
    <w:rsid w:val="00ED3012"/>
    <w:rsid w:val="00ED36DF"/>
    <w:rsid w:val="00ED44A2"/>
    <w:rsid w:val="00ED4542"/>
    <w:rsid w:val="00ED46EB"/>
    <w:rsid w:val="00ED50F3"/>
    <w:rsid w:val="00ED5260"/>
    <w:rsid w:val="00ED589B"/>
    <w:rsid w:val="00ED6481"/>
    <w:rsid w:val="00ED6679"/>
    <w:rsid w:val="00ED67BE"/>
    <w:rsid w:val="00ED67EF"/>
    <w:rsid w:val="00ED7037"/>
    <w:rsid w:val="00ED7723"/>
    <w:rsid w:val="00EE041F"/>
    <w:rsid w:val="00EE0534"/>
    <w:rsid w:val="00EE05F9"/>
    <w:rsid w:val="00EE092F"/>
    <w:rsid w:val="00EE1414"/>
    <w:rsid w:val="00EE2111"/>
    <w:rsid w:val="00EE22BA"/>
    <w:rsid w:val="00EE2383"/>
    <w:rsid w:val="00EE2B21"/>
    <w:rsid w:val="00EE3B72"/>
    <w:rsid w:val="00EE3BC3"/>
    <w:rsid w:val="00EE3E59"/>
    <w:rsid w:val="00EE4BEC"/>
    <w:rsid w:val="00EE57AA"/>
    <w:rsid w:val="00EE7F43"/>
    <w:rsid w:val="00EF05AD"/>
    <w:rsid w:val="00EF19D0"/>
    <w:rsid w:val="00EF1F3D"/>
    <w:rsid w:val="00EF1FD3"/>
    <w:rsid w:val="00EF293A"/>
    <w:rsid w:val="00EF2AD4"/>
    <w:rsid w:val="00EF48F3"/>
    <w:rsid w:val="00EF4C72"/>
    <w:rsid w:val="00EF4C74"/>
    <w:rsid w:val="00EF4F07"/>
    <w:rsid w:val="00EF5099"/>
    <w:rsid w:val="00EF5281"/>
    <w:rsid w:val="00EF54E9"/>
    <w:rsid w:val="00EF5709"/>
    <w:rsid w:val="00EF5A0F"/>
    <w:rsid w:val="00EF5F4A"/>
    <w:rsid w:val="00EF643F"/>
    <w:rsid w:val="00EF65B8"/>
    <w:rsid w:val="00EF66DC"/>
    <w:rsid w:val="00EF67D7"/>
    <w:rsid w:val="00EF6F8E"/>
    <w:rsid w:val="00EF6FA2"/>
    <w:rsid w:val="00F0044F"/>
    <w:rsid w:val="00F00F7F"/>
    <w:rsid w:val="00F017F0"/>
    <w:rsid w:val="00F0282D"/>
    <w:rsid w:val="00F0286E"/>
    <w:rsid w:val="00F029B4"/>
    <w:rsid w:val="00F02BA0"/>
    <w:rsid w:val="00F0310C"/>
    <w:rsid w:val="00F03113"/>
    <w:rsid w:val="00F034EB"/>
    <w:rsid w:val="00F03857"/>
    <w:rsid w:val="00F03E83"/>
    <w:rsid w:val="00F04200"/>
    <w:rsid w:val="00F0441C"/>
    <w:rsid w:val="00F049F5"/>
    <w:rsid w:val="00F055CC"/>
    <w:rsid w:val="00F0609F"/>
    <w:rsid w:val="00F0615F"/>
    <w:rsid w:val="00F06ABA"/>
    <w:rsid w:val="00F06B64"/>
    <w:rsid w:val="00F06F00"/>
    <w:rsid w:val="00F0703A"/>
    <w:rsid w:val="00F072B5"/>
    <w:rsid w:val="00F079CE"/>
    <w:rsid w:val="00F103E5"/>
    <w:rsid w:val="00F1082D"/>
    <w:rsid w:val="00F10D64"/>
    <w:rsid w:val="00F110E2"/>
    <w:rsid w:val="00F11277"/>
    <w:rsid w:val="00F12301"/>
    <w:rsid w:val="00F123E2"/>
    <w:rsid w:val="00F1349B"/>
    <w:rsid w:val="00F135DA"/>
    <w:rsid w:val="00F13E89"/>
    <w:rsid w:val="00F13E8A"/>
    <w:rsid w:val="00F142EB"/>
    <w:rsid w:val="00F145E4"/>
    <w:rsid w:val="00F14DEB"/>
    <w:rsid w:val="00F14E62"/>
    <w:rsid w:val="00F15125"/>
    <w:rsid w:val="00F171FB"/>
    <w:rsid w:val="00F2003F"/>
    <w:rsid w:val="00F2062D"/>
    <w:rsid w:val="00F20782"/>
    <w:rsid w:val="00F212F5"/>
    <w:rsid w:val="00F21594"/>
    <w:rsid w:val="00F219DF"/>
    <w:rsid w:val="00F22A9C"/>
    <w:rsid w:val="00F2307E"/>
    <w:rsid w:val="00F23BAC"/>
    <w:rsid w:val="00F23FFA"/>
    <w:rsid w:val="00F24CF5"/>
    <w:rsid w:val="00F24FDA"/>
    <w:rsid w:val="00F252C9"/>
    <w:rsid w:val="00F25522"/>
    <w:rsid w:val="00F2554A"/>
    <w:rsid w:val="00F25868"/>
    <w:rsid w:val="00F25BD7"/>
    <w:rsid w:val="00F25C18"/>
    <w:rsid w:val="00F25E47"/>
    <w:rsid w:val="00F2603D"/>
    <w:rsid w:val="00F262DB"/>
    <w:rsid w:val="00F27035"/>
    <w:rsid w:val="00F27A92"/>
    <w:rsid w:val="00F27EA5"/>
    <w:rsid w:val="00F3015F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24E"/>
    <w:rsid w:val="00F3363B"/>
    <w:rsid w:val="00F33641"/>
    <w:rsid w:val="00F337A6"/>
    <w:rsid w:val="00F34A67"/>
    <w:rsid w:val="00F34D52"/>
    <w:rsid w:val="00F35429"/>
    <w:rsid w:val="00F36DB9"/>
    <w:rsid w:val="00F36FB1"/>
    <w:rsid w:val="00F373D1"/>
    <w:rsid w:val="00F3752F"/>
    <w:rsid w:val="00F37A73"/>
    <w:rsid w:val="00F37BAE"/>
    <w:rsid w:val="00F40395"/>
    <w:rsid w:val="00F40A58"/>
    <w:rsid w:val="00F40A85"/>
    <w:rsid w:val="00F40F47"/>
    <w:rsid w:val="00F412DC"/>
    <w:rsid w:val="00F419B0"/>
    <w:rsid w:val="00F41E76"/>
    <w:rsid w:val="00F42397"/>
    <w:rsid w:val="00F42B75"/>
    <w:rsid w:val="00F4323B"/>
    <w:rsid w:val="00F43EAE"/>
    <w:rsid w:val="00F44DF6"/>
    <w:rsid w:val="00F451D9"/>
    <w:rsid w:val="00F455B0"/>
    <w:rsid w:val="00F46EE9"/>
    <w:rsid w:val="00F472DA"/>
    <w:rsid w:val="00F47900"/>
    <w:rsid w:val="00F50A52"/>
    <w:rsid w:val="00F512C3"/>
    <w:rsid w:val="00F51645"/>
    <w:rsid w:val="00F529C1"/>
    <w:rsid w:val="00F54A81"/>
    <w:rsid w:val="00F54F79"/>
    <w:rsid w:val="00F5503E"/>
    <w:rsid w:val="00F55380"/>
    <w:rsid w:val="00F557F9"/>
    <w:rsid w:val="00F55D43"/>
    <w:rsid w:val="00F5616E"/>
    <w:rsid w:val="00F57082"/>
    <w:rsid w:val="00F570BB"/>
    <w:rsid w:val="00F57462"/>
    <w:rsid w:val="00F576B8"/>
    <w:rsid w:val="00F60735"/>
    <w:rsid w:val="00F6086A"/>
    <w:rsid w:val="00F60CDF"/>
    <w:rsid w:val="00F60F7F"/>
    <w:rsid w:val="00F61380"/>
    <w:rsid w:val="00F61FEC"/>
    <w:rsid w:val="00F6201F"/>
    <w:rsid w:val="00F621E0"/>
    <w:rsid w:val="00F623D8"/>
    <w:rsid w:val="00F62812"/>
    <w:rsid w:val="00F63331"/>
    <w:rsid w:val="00F6396B"/>
    <w:rsid w:val="00F6467A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E46"/>
    <w:rsid w:val="00F716C9"/>
    <w:rsid w:val="00F71DD8"/>
    <w:rsid w:val="00F725C7"/>
    <w:rsid w:val="00F72771"/>
    <w:rsid w:val="00F72BB6"/>
    <w:rsid w:val="00F72BCD"/>
    <w:rsid w:val="00F72C2E"/>
    <w:rsid w:val="00F72D7B"/>
    <w:rsid w:val="00F731C3"/>
    <w:rsid w:val="00F73694"/>
    <w:rsid w:val="00F74D0B"/>
    <w:rsid w:val="00F76048"/>
    <w:rsid w:val="00F76600"/>
    <w:rsid w:val="00F76B74"/>
    <w:rsid w:val="00F776C8"/>
    <w:rsid w:val="00F776CB"/>
    <w:rsid w:val="00F810B6"/>
    <w:rsid w:val="00F81D89"/>
    <w:rsid w:val="00F82C98"/>
    <w:rsid w:val="00F83475"/>
    <w:rsid w:val="00F8365A"/>
    <w:rsid w:val="00F83997"/>
    <w:rsid w:val="00F83DDB"/>
    <w:rsid w:val="00F83FDC"/>
    <w:rsid w:val="00F841E0"/>
    <w:rsid w:val="00F8478B"/>
    <w:rsid w:val="00F848E3"/>
    <w:rsid w:val="00F84CD8"/>
    <w:rsid w:val="00F85A56"/>
    <w:rsid w:val="00F86695"/>
    <w:rsid w:val="00F86908"/>
    <w:rsid w:val="00F8722D"/>
    <w:rsid w:val="00F87428"/>
    <w:rsid w:val="00F87883"/>
    <w:rsid w:val="00F904C4"/>
    <w:rsid w:val="00F90594"/>
    <w:rsid w:val="00F90E4D"/>
    <w:rsid w:val="00F91228"/>
    <w:rsid w:val="00F916D3"/>
    <w:rsid w:val="00F916F6"/>
    <w:rsid w:val="00F92220"/>
    <w:rsid w:val="00F9243C"/>
    <w:rsid w:val="00F925CA"/>
    <w:rsid w:val="00F9278A"/>
    <w:rsid w:val="00F92951"/>
    <w:rsid w:val="00F92DAA"/>
    <w:rsid w:val="00F933A3"/>
    <w:rsid w:val="00F937D2"/>
    <w:rsid w:val="00F93EE5"/>
    <w:rsid w:val="00F942E6"/>
    <w:rsid w:val="00F95AEC"/>
    <w:rsid w:val="00F95B1D"/>
    <w:rsid w:val="00F9619D"/>
    <w:rsid w:val="00F96857"/>
    <w:rsid w:val="00F97037"/>
    <w:rsid w:val="00FA0F07"/>
    <w:rsid w:val="00FA166B"/>
    <w:rsid w:val="00FA1939"/>
    <w:rsid w:val="00FA1C87"/>
    <w:rsid w:val="00FA2245"/>
    <w:rsid w:val="00FA2C0E"/>
    <w:rsid w:val="00FA31D5"/>
    <w:rsid w:val="00FA4F44"/>
    <w:rsid w:val="00FA55C7"/>
    <w:rsid w:val="00FA5A73"/>
    <w:rsid w:val="00FA5D50"/>
    <w:rsid w:val="00FA5D7C"/>
    <w:rsid w:val="00FA67C3"/>
    <w:rsid w:val="00FA6ADD"/>
    <w:rsid w:val="00FA70D6"/>
    <w:rsid w:val="00FA7527"/>
    <w:rsid w:val="00FA7D41"/>
    <w:rsid w:val="00FB0070"/>
    <w:rsid w:val="00FB0A31"/>
    <w:rsid w:val="00FB0CC1"/>
    <w:rsid w:val="00FB1484"/>
    <w:rsid w:val="00FB21DD"/>
    <w:rsid w:val="00FB23E6"/>
    <w:rsid w:val="00FB3F43"/>
    <w:rsid w:val="00FB4104"/>
    <w:rsid w:val="00FB47D9"/>
    <w:rsid w:val="00FB4DCF"/>
    <w:rsid w:val="00FB5104"/>
    <w:rsid w:val="00FB6BA2"/>
    <w:rsid w:val="00FB6F90"/>
    <w:rsid w:val="00FB7C0E"/>
    <w:rsid w:val="00FB7DB6"/>
    <w:rsid w:val="00FC1C1C"/>
    <w:rsid w:val="00FC21F2"/>
    <w:rsid w:val="00FC283D"/>
    <w:rsid w:val="00FC2899"/>
    <w:rsid w:val="00FC2962"/>
    <w:rsid w:val="00FC2CC6"/>
    <w:rsid w:val="00FC2DAA"/>
    <w:rsid w:val="00FC365A"/>
    <w:rsid w:val="00FC397D"/>
    <w:rsid w:val="00FC5173"/>
    <w:rsid w:val="00FC5603"/>
    <w:rsid w:val="00FC5B0E"/>
    <w:rsid w:val="00FC5EE9"/>
    <w:rsid w:val="00FC63FF"/>
    <w:rsid w:val="00FC6AF8"/>
    <w:rsid w:val="00FC6CC2"/>
    <w:rsid w:val="00FC6FDF"/>
    <w:rsid w:val="00FC71FC"/>
    <w:rsid w:val="00FC7649"/>
    <w:rsid w:val="00FD025A"/>
    <w:rsid w:val="00FD08AA"/>
    <w:rsid w:val="00FD0AAC"/>
    <w:rsid w:val="00FD0FE5"/>
    <w:rsid w:val="00FD1627"/>
    <w:rsid w:val="00FD1732"/>
    <w:rsid w:val="00FD259C"/>
    <w:rsid w:val="00FD2802"/>
    <w:rsid w:val="00FD3016"/>
    <w:rsid w:val="00FD34EF"/>
    <w:rsid w:val="00FD4849"/>
    <w:rsid w:val="00FD4F8C"/>
    <w:rsid w:val="00FD538B"/>
    <w:rsid w:val="00FD56D6"/>
    <w:rsid w:val="00FD58C8"/>
    <w:rsid w:val="00FD76DF"/>
    <w:rsid w:val="00FD7BEF"/>
    <w:rsid w:val="00FD7C16"/>
    <w:rsid w:val="00FD7D33"/>
    <w:rsid w:val="00FE01BE"/>
    <w:rsid w:val="00FE0256"/>
    <w:rsid w:val="00FE04C2"/>
    <w:rsid w:val="00FE0AFD"/>
    <w:rsid w:val="00FE0E65"/>
    <w:rsid w:val="00FE2360"/>
    <w:rsid w:val="00FE2E7C"/>
    <w:rsid w:val="00FE2FD2"/>
    <w:rsid w:val="00FE4248"/>
    <w:rsid w:val="00FE42F1"/>
    <w:rsid w:val="00FE49D1"/>
    <w:rsid w:val="00FE4E92"/>
    <w:rsid w:val="00FE5FED"/>
    <w:rsid w:val="00FE6E63"/>
    <w:rsid w:val="00FE76D6"/>
    <w:rsid w:val="00FE7C9C"/>
    <w:rsid w:val="00FE7D7D"/>
    <w:rsid w:val="00FF0A00"/>
    <w:rsid w:val="00FF0A73"/>
    <w:rsid w:val="00FF0C85"/>
    <w:rsid w:val="00FF0C8C"/>
    <w:rsid w:val="00FF0D85"/>
    <w:rsid w:val="00FF1765"/>
    <w:rsid w:val="00FF1BE7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60DB"/>
    <w:rsid w:val="00FF66D0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9D2830"/>
  <w15:docId w15:val="{03AB99E1-4214-4DA2-8809-D682032A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0466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6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7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2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8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9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0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1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2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3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1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4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5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6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7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8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9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0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4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6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5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7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8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9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37"/>
      </w:numPr>
    </w:pPr>
  </w:style>
  <w:style w:type="numbering" w:customStyle="1" w:styleId="WW8Num5">
    <w:name w:val="WW8Num5"/>
    <w:rsid w:val="00FD56D6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54644E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0703A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5070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9547CC"/>
  </w:style>
  <w:style w:type="paragraph" w:customStyle="1" w:styleId="SWTEKST">
    <w:name w:val="SW TEKST"/>
    <w:basedOn w:val="Normalny"/>
    <w:link w:val="SWTEKSTZnak"/>
    <w:rsid w:val="00012373"/>
    <w:pPr>
      <w:suppressAutoHyphens/>
      <w:spacing w:before="60" w:after="60" w:line="100" w:lineRule="atLeast"/>
      <w:ind w:firstLine="794"/>
      <w:jc w:val="both"/>
    </w:pPr>
    <w:rPr>
      <w:rFonts w:ascii="Tahoma" w:hAnsi="Tahoma"/>
      <w:kern w:val="1"/>
      <w:szCs w:val="24"/>
      <w:lang w:val="x-none" w:eastAsia="ar-SA"/>
    </w:rPr>
  </w:style>
  <w:style w:type="character" w:customStyle="1" w:styleId="SWTEKSTZnak">
    <w:name w:val="SW TEKST Znak"/>
    <w:link w:val="SWTEKST"/>
    <w:rsid w:val="00012373"/>
    <w:rPr>
      <w:rFonts w:ascii="Tahoma" w:hAnsi="Tahoma"/>
      <w:kern w:val="1"/>
      <w:szCs w:val="24"/>
      <w:lang w:val="x-none" w:eastAsia="ar-SA"/>
    </w:rPr>
  </w:style>
  <w:style w:type="paragraph" w:customStyle="1" w:styleId="BodyText21">
    <w:name w:val="Body Text 21"/>
    <w:basedOn w:val="Normalny"/>
    <w:uiPriority w:val="99"/>
    <w:rsid w:val="006D104D"/>
    <w:pPr>
      <w:widowControl w:val="0"/>
      <w:suppressAutoHyphens/>
      <w:jc w:val="both"/>
    </w:pPr>
    <w:rPr>
      <w:kern w:val="1"/>
      <w:sz w:val="24"/>
      <w:szCs w:val="24"/>
      <w:lang w:eastAsia="zh-CN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1139F7"/>
    <w:pPr>
      <w:widowControl w:val="0"/>
      <w:spacing w:before="360" w:after="240"/>
      <w:jc w:val="center"/>
    </w:pPr>
    <w:rPr>
      <w:rFonts w:ascii="Arial" w:hAnsi="Arial" w:cs="Arial"/>
      <w:b/>
      <w:bCs/>
      <w:kern w:val="1"/>
      <w:sz w:val="28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A3509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0354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0487"/>
    <w:rPr>
      <w:color w:val="605E5C"/>
      <w:shd w:val="clear" w:color="auto" w:fill="E1DFDD"/>
    </w:rPr>
  </w:style>
  <w:style w:type="paragraph" w:customStyle="1" w:styleId="Styl2SWZ">
    <w:name w:val="Styl2SWZ"/>
    <w:basedOn w:val="Normalny"/>
    <w:link w:val="Styl2SWZZnak"/>
    <w:qFormat/>
    <w:rsid w:val="00884E2A"/>
    <w:pPr>
      <w:numPr>
        <w:numId w:val="73"/>
      </w:numPr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character" w:customStyle="1" w:styleId="Styl2SWZZnak">
    <w:name w:val="Styl2SWZ Znak"/>
    <w:basedOn w:val="Domylnaczcionkaakapitu"/>
    <w:link w:val="Styl2SWZ"/>
    <w:rsid w:val="00884E2A"/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customStyle="1" w:styleId="Zawartotabeli">
    <w:name w:val="Zawartość tabeli"/>
    <w:basedOn w:val="Normalny"/>
    <w:rsid w:val="00241994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241994"/>
    <w:pPr>
      <w:jc w:val="center"/>
    </w:pPr>
    <w:rPr>
      <w:b/>
      <w:bCs/>
    </w:rPr>
  </w:style>
  <w:style w:type="paragraph" w:customStyle="1" w:styleId="ui-datalist-item">
    <w:name w:val="ui-datalist-item"/>
    <w:basedOn w:val="Normalny"/>
    <w:rsid w:val="00151A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rmz.pl" TargetMode="External"/><Relationship Id="rId13" Type="http://schemas.openxmlformats.org/officeDocument/2006/relationships/hyperlink" Target="mailto:biuro@armz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cyfryzacja/podpisz-dowolny-dokument-wykorzystaj-do-tego-profil-zaufany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.szlachcic@armz.pl" TargetMode="External"/><Relationship Id="rId10" Type="http://schemas.openxmlformats.org/officeDocument/2006/relationships/hyperlink" Target="mailto:biuro@rmz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https://miniportal.uzp.gov.pl/WarunkiUslugi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AC38-B905-416B-8FF6-1B685616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8501</Words>
  <Characters>51011</Characters>
  <Application>Microsoft Office Word</Application>
  <DocSecurity>0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59394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Agencja Rozwoju Małopolski Zachodniej</cp:lastModifiedBy>
  <cp:revision>2</cp:revision>
  <cp:lastPrinted>2021-07-21T06:10:00Z</cp:lastPrinted>
  <dcterms:created xsi:type="dcterms:W3CDTF">2021-07-28T11:56:00Z</dcterms:created>
  <dcterms:modified xsi:type="dcterms:W3CDTF">2021-07-28T11:56:00Z</dcterms:modified>
</cp:coreProperties>
</file>